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F2505" w14:textId="047C33CD" w:rsidR="00062664" w:rsidRDefault="00062664" w:rsidP="00062664">
      <w:pPr>
        <w:spacing w:before="240" w:line="360" w:lineRule="auto"/>
        <w:jc w:val="right"/>
        <w:rPr>
          <w:rFonts w:ascii="Times New Roman" w:hAnsi="Times New Roman" w:cs="Times New Roman"/>
          <w:b/>
          <w:sz w:val="32"/>
          <w:szCs w:val="28"/>
          <w:lang w:val="es-MX"/>
        </w:rPr>
      </w:pPr>
      <w:r w:rsidRPr="006828BF">
        <w:rPr>
          <w:rFonts w:ascii="Times New Roman" w:hAnsi="Times New Roman" w:cs="Times New Roman"/>
          <w:b/>
          <w:bCs/>
          <w:i/>
          <w:iCs/>
          <w:color w:val="222222"/>
          <w:sz w:val="24"/>
          <w:szCs w:val="24"/>
          <w:shd w:val="clear" w:color="auto" w:fill="FFFFFF"/>
          <w:lang w:val="es-MX"/>
        </w:rPr>
        <w:t>Artículos científicos</w:t>
      </w:r>
    </w:p>
    <w:p w14:paraId="60A5CA39" w14:textId="540DF64F" w:rsidR="00C26B44" w:rsidRPr="00062664" w:rsidRDefault="006B4F65" w:rsidP="00062664">
      <w:pPr>
        <w:spacing w:after="0" w:line="276" w:lineRule="auto"/>
        <w:jc w:val="right"/>
        <w:rPr>
          <w:rFonts w:ascii="Calibri" w:eastAsia="Calibri" w:hAnsi="Calibri" w:cs="Calibri"/>
          <w:b/>
          <w:color w:val="000000"/>
          <w:sz w:val="32"/>
          <w:szCs w:val="32"/>
          <w:lang w:val="es-ES" w:eastAsia="es-MX"/>
        </w:rPr>
      </w:pPr>
      <w:r w:rsidRPr="00062664">
        <w:rPr>
          <w:rFonts w:ascii="Calibri" w:eastAsia="Calibri" w:hAnsi="Calibri" w:cs="Calibri"/>
          <w:b/>
          <w:color w:val="000000"/>
          <w:sz w:val="32"/>
          <w:szCs w:val="32"/>
          <w:lang w:val="es-ES" w:eastAsia="es-MX"/>
        </w:rPr>
        <w:t xml:space="preserve">La </w:t>
      </w:r>
      <w:r w:rsidR="00D34EDC" w:rsidRPr="00062664">
        <w:rPr>
          <w:rFonts w:ascii="Calibri" w:eastAsia="Calibri" w:hAnsi="Calibri" w:cs="Calibri"/>
          <w:b/>
          <w:color w:val="000000"/>
          <w:sz w:val="32"/>
          <w:szCs w:val="32"/>
          <w:lang w:val="es-ES" w:eastAsia="es-MX"/>
        </w:rPr>
        <w:t>influencia de la motivación académica en el aprendizaje del idioma inglés como segunda lengua</w:t>
      </w:r>
    </w:p>
    <w:p w14:paraId="534BD143" w14:textId="35492998" w:rsidR="00C26B44" w:rsidRPr="006828BF" w:rsidRDefault="00062664" w:rsidP="00062664">
      <w:pPr>
        <w:spacing w:after="0" w:line="276" w:lineRule="auto"/>
        <w:jc w:val="right"/>
        <w:rPr>
          <w:rFonts w:ascii="Calibri" w:eastAsia="Calibri" w:hAnsi="Calibri" w:cs="Calibri"/>
          <w:b/>
          <w:i/>
          <w:iCs/>
          <w:color w:val="000000"/>
          <w:sz w:val="28"/>
          <w:szCs w:val="28"/>
          <w:lang w:eastAsia="es-MX"/>
        </w:rPr>
      </w:pPr>
      <w:r w:rsidRPr="00F0427C">
        <w:rPr>
          <w:rFonts w:ascii="Calibri" w:eastAsia="Calibri" w:hAnsi="Calibri" w:cs="Calibri"/>
          <w:b/>
          <w:i/>
          <w:iCs/>
          <w:color w:val="000000"/>
          <w:sz w:val="28"/>
          <w:szCs w:val="28"/>
          <w:lang w:eastAsia="es-MX"/>
        </w:rPr>
        <w:br/>
      </w:r>
      <w:r w:rsidR="006B4F65" w:rsidRPr="006828BF">
        <w:rPr>
          <w:rFonts w:ascii="Calibri" w:eastAsia="Calibri" w:hAnsi="Calibri" w:cs="Calibri"/>
          <w:b/>
          <w:i/>
          <w:iCs/>
          <w:color w:val="000000"/>
          <w:sz w:val="28"/>
          <w:szCs w:val="28"/>
          <w:lang w:eastAsia="es-MX"/>
        </w:rPr>
        <w:t>The Influence of Academic Motivation on Learning English as a Second L</w:t>
      </w:r>
      <w:r w:rsidR="00C26B44" w:rsidRPr="006828BF">
        <w:rPr>
          <w:rFonts w:ascii="Calibri" w:eastAsia="Calibri" w:hAnsi="Calibri" w:cs="Calibri"/>
          <w:b/>
          <w:i/>
          <w:iCs/>
          <w:color w:val="000000"/>
          <w:sz w:val="28"/>
          <w:szCs w:val="28"/>
          <w:lang w:eastAsia="es-MX"/>
        </w:rPr>
        <w:t>anguage</w:t>
      </w:r>
    </w:p>
    <w:p w14:paraId="469E4F9C" w14:textId="52CD6C22" w:rsidR="00062664" w:rsidRPr="00062664" w:rsidRDefault="00062664" w:rsidP="00062664">
      <w:pPr>
        <w:spacing w:after="0" w:line="276" w:lineRule="auto"/>
        <w:jc w:val="right"/>
        <w:rPr>
          <w:rFonts w:ascii="Calibri" w:eastAsia="Calibri" w:hAnsi="Calibri" w:cs="Calibri"/>
          <w:b/>
          <w:color w:val="000000"/>
          <w:sz w:val="32"/>
          <w:szCs w:val="32"/>
          <w:lang w:val="es-ES" w:eastAsia="es-MX"/>
        </w:rPr>
      </w:pPr>
      <w:r w:rsidRPr="00F0427C">
        <w:rPr>
          <w:rFonts w:ascii="Calibri" w:eastAsia="Calibri" w:hAnsi="Calibri" w:cs="Calibri"/>
          <w:b/>
          <w:i/>
          <w:iCs/>
          <w:color w:val="000000"/>
          <w:sz w:val="28"/>
          <w:szCs w:val="28"/>
          <w:lang w:val="es-MX" w:eastAsia="es-MX"/>
        </w:rPr>
        <w:br/>
      </w:r>
      <w:r w:rsidRPr="00062664">
        <w:rPr>
          <w:rFonts w:ascii="Calibri" w:eastAsia="Calibri" w:hAnsi="Calibri" w:cs="Calibri"/>
          <w:b/>
          <w:i/>
          <w:iCs/>
          <w:color w:val="000000"/>
          <w:sz w:val="28"/>
          <w:szCs w:val="28"/>
          <w:lang w:val="es-ES" w:eastAsia="es-MX"/>
        </w:rPr>
        <w:t xml:space="preserve">A </w:t>
      </w:r>
      <w:proofErr w:type="spellStart"/>
      <w:r w:rsidRPr="00062664">
        <w:rPr>
          <w:rFonts w:ascii="Calibri" w:eastAsia="Calibri" w:hAnsi="Calibri" w:cs="Calibri"/>
          <w:b/>
          <w:i/>
          <w:iCs/>
          <w:color w:val="000000"/>
          <w:sz w:val="28"/>
          <w:szCs w:val="28"/>
          <w:lang w:val="es-ES" w:eastAsia="es-MX"/>
        </w:rPr>
        <w:t>influência</w:t>
      </w:r>
      <w:proofErr w:type="spellEnd"/>
      <w:r w:rsidRPr="00062664">
        <w:rPr>
          <w:rFonts w:ascii="Calibri" w:eastAsia="Calibri" w:hAnsi="Calibri" w:cs="Calibri"/>
          <w:b/>
          <w:i/>
          <w:iCs/>
          <w:color w:val="000000"/>
          <w:sz w:val="28"/>
          <w:szCs w:val="28"/>
          <w:lang w:val="es-ES" w:eastAsia="es-MX"/>
        </w:rPr>
        <w:t xml:space="preserve"> da </w:t>
      </w:r>
      <w:proofErr w:type="spellStart"/>
      <w:r w:rsidRPr="00062664">
        <w:rPr>
          <w:rFonts w:ascii="Calibri" w:eastAsia="Calibri" w:hAnsi="Calibri" w:cs="Calibri"/>
          <w:b/>
          <w:i/>
          <w:iCs/>
          <w:color w:val="000000"/>
          <w:sz w:val="28"/>
          <w:szCs w:val="28"/>
          <w:lang w:val="es-ES" w:eastAsia="es-MX"/>
        </w:rPr>
        <w:t>motivação</w:t>
      </w:r>
      <w:proofErr w:type="spellEnd"/>
      <w:r w:rsidRPr="00062664">
        <w:rPr>
          <w:rFonts w:ascii="Calibri" w:eastAsia="Calibri" w:hAnsi="Calibri" w:cs="Calibri"/>
          <w:b/>
          <w:i/>
          <w:iCs/>
          <w:color w:val="000000"/>
          <w:sz w:val="28"/>
          <w:szCs w:val="28"/>
          <w:lang w:val="es-ES" w:eastAsia="es-MX"/>
        </w:rPr>
        <w:t xml:space="preserve"> </w:t>
      </w:r>
      <w:proofErr w:type="spellStart"/>
      <w:r w:rsidRPr="00062664">
        <w:rPr>
          <w:rFonts w:ascii="Calibri" w:eastAsia="Calibri" w:hAnsi="Calibri" w:cs="Calibri"/>
          <w:b/>
          <w:i/>
          <w:iCs/>
          <w:color w:val="000000"/>
          <w:sz w:val="28"/>
          <w:szCs w:val="28"/>
          <w:lang w:val="es-ES" w:eastAsia="es-MX"/>
        </w:rPr>
        <w:t>acadêmica</w:t>
      </w:r>
      <w:proofErr w:type="spellEnd"/>
      <w:r w:rsidRPr="00062664">
        <w:rPr>
          <w:rFonts w:ascii="Calibri" w:eastAsia="Calibri" w:hAnsi="Calibri" w:cs="Calibri"/>
          <w:b/>
          <w:i/>
          <w:iCs/>
          <w:color w:val="000000"/>
          <w:sz w:val="28"/>
          <w:szCs w:val="28"/>
          <w:lang w:val="es-ES" w:eastAsia="es-MX"/>
        </w:rPr>
        <w:t xml:space="preserve"> </w:t>
      </w:r>
      <w:proofErr w:type="spellStart"/>
      <w:r w:rsidRPr="00062664">
        <w:rPr>
          <w:rFonts w:ascii="Calibri" w:eastAsia="Calibri" w:hAnsi="Calibri" w:cs="Calibri"/>
          <w:b/>
          <w:i/>
          <w:iCs/>
          <w:color w:val="000000"/>
          <w:sz w:val="28"/>
          <w:szCs w:val="28"/>
          <w:lang w:val="es-ES" w:eastAsia="es-MX"/>
        </w:rPr>
        <w:t>na</w:t>
      </w:r>
      <w:proofErr w:type="spellEnd"/>
      <w:r w:rsidRPr="00062664">
        <w:rPr>
          <w:rFonts w:ascii="Calibri" w:eastAsia="Calibri" w:hAnsi="Calibri" w:cs="Calibri"/>
          <w:b/>
          <w:i/>
          <w:iCs/>
          <w:color w:val="000000"/>
          <w:sz w:val="28"/>
          <w:szCs w:val="28"/>
          <w:lang w:val="es-ES" w:eastAsia="es-MX"/>
        </w:rPr>
        <w:t xml:space="preserve"> </w:t>
      </w:r>
      <w:proofErr w:type="spellStart"/>
      <w:r w:rsidRPr="00062664">
        <w:rPr>
          <w:rFonts w:ascii="Calibri" w:eastAsia="Calibri" w:hAnsi="Calibri" w:cs="Calibri"/>
          <w:b/>
          <w:i/>
          <w:iCs/>
          <w:color w:val="000000"/>
          <w:sz w:val="28"/>
          <w:szCs w:val="28"/>
          <w:lang w:val="es-ES" w:eastAsia="es-MX"/>
        </w:rPr>
        <w:t>aprendizagem</w:t>
      </w:r>
      <w:proofErr w:type="spellEnd"/>
      <w:r w:rsidRPr="00062664">
        <w:rPr>
          <w:rFonts w:ascii="Calibri" w:eastAsia="Calibri" w:hAnsi="Calibri" w:cs="Calibri"/>
          <w:b/>
          <w:i/>
          <w:iCs/>
          <w:color w:val="000000"/>
          <w:sz w:val="28"/>
          <w:szCs w:val="28"/>
          <w:lang w:val="es-ES" w:eastAsia="es-MX"/>
        </w:rPr>
        <w:t xml:space="preserve"> do </w:t>
      </w:r>
      <w:proofErr w:type="spellStart"/>
      <w:r w:rsidRPr="00062664">
        <w:rPr>
          <w:rFonts w:ascii="Calibri" w:eastAsia="Calibri" w:hAnsi="Calibri" w:cs="Calibri"/>
          <w:b/>
          <w:i/>
          <w:iCs/>
          <w:color w:val="000000"/>
          <w:sz w:val="28"/>
          <w:szCs w:val="28"/>
          <w:lang w:val="es-ES" w:eastAsia="es-MX"/>
        </w:rPr>
        <w:t>inglês</w:t>
      </w:r>
      <w:proofErr w:type="spellEnd"/>
      <w:r w:rsidRPr="00062664">
        <w:rPr>
          <w:rFonts w:ascii="Calibri" w:eastAsia="Calibri" w:hAnsi="Calibri" w:cs="Calibri"/>
          <w:b/>
          <w:i/>
          <w:iCs/>
          <w:color w:val="000000"/>
          <w:sz w:val="28"/>
          <w:szCs w:val="28"/>
          <w:lang w:val="es-ES" w:eastAsia="es-MX"/>
        </w:rPr>
        <w:t xml:space="preserve"> como segunda </w:t>
      </w:r>
      <w:proofErr w:type="spellStart"/>
      <w:r w:rsidRPr="00062664">
        <w:rPr>
          <w:rFonts w:ascii="Calibri" w:eastAsia="Calibri" w:hAnsi="Calibri" w:cs="Calibri"/>
          <w:b/>
          <w:i/>
          <w:iCs/>
          <w:color w:val="000000"/>
          <w:sz w:val="28"/>
          <w:szCs w:val="28"/>
          <w:lang w:val="es-ES" w:eastAsia="es-MX"/>
        </w:rPr>
        <w:t>língua</w:t>
      </w:r>
      <w:proofErr w:type="spellEnd"/>
    </w:p>
    <w:p w14:paraId="6EA1D8BC" w14:textId="77777777" w:rsidR="00D34EDC" w:rsidRPr="00062664" w:rsidRDefault="00D34EDC" w:rsidP="00062664">
      <w:pPr>
        <w:spacing w:after="0" w:line="276" w:lineRule="auto"/>
        <w:jc w:val="right"/>
        <w:rPr>
          <w:rFonts w:asciiTheme="majorBidi" w:hAnsiTheme="majorBidi" w:cstheme="majorBidi"/>
          <w:sz w:val="24"/>
          <w:szCs w:val="24"/>
          <w:lang w:val="es-MX"/>
        </w:rPr>
      </w:pPr>
    </w:p>
    <w:p w14:paraId="1EA7C80A" w14:textId="27ACF5A4" w:rsidR="00CB4074" w:rsidRPr="00062664" w:rsidRDefault="00F0427C" w:rsidP="00062664">
      <w:pPr>
        <w:spacing w:after="0" w:line="276" w:lineRule="auto"/>
        <w:jc w:val="right"/>
        <w:rPr>
          <w:rFonts w:cstheme="minorHAnsi"/>
          <w:b/>
          <w:bCs/>
          <w:sz w:val="24"/>
          <w:szCs w:val="24"/>
          <w:lang w:val="es-MX"/>
        </w:rPr>
      </w:pPr>
      <w:r w:rsidRPr="00F0427C">
        <w:rPr>
          <w:rFonts w:cstheme="minorHAnsi"/>
          <w:b/>
          <w:bCs/>
          <w:sz w:val="24"/>
          <w:szCs w:val="24"/>
          <w:lang w:val="es-MX"/>
        </w:rPr>
        <w:t>Abril de la Cruz González</w:t>
      </w:r>
    </w:p>
    <w:p w14:paraId="07C25301" w14:textId="1538D612" w:rsidR="00062664" w:rsidRDefault="00062664" w:rsidP="00062664">
      <w:pPr>
        <w:spacing w:after="0" w:line="276" w:lineRule="auto"/>
        <w:jc w:val="right"/>
        <w:rPr>
          <w:rFonts w:ascii="Times New Roman" w:hAnsi="Times New Roman" w:cs="Times New Roman"/>
          <w:sz w:val="24"/>
          <w:szCs w:val="24"/>
          <w:lang w:val="es-MX"/>
        </w:rPr>
      </w:pPr>
      <w:r w:rsidRPr="00062664">
        <w:rPr>
          <w:rFonts w:ascii="Times New Roman" w:hAnsi="Times New Roman" w:cs="Times New Roman"/>
          <w:sz w:val="24"/>
          <w:szCs w:val="24"/>
          <w:lang w:val="es-MX"/>
        </w:rPr>
        <w:t>Universidad Juárez Autónoma de Tabasco, México</w:t>
      </w:r>
    </w:p>
    <w:p w14:paraId="40793300" w14:textId="04A66544" w:rsidR="00DD51F3" w:rsidRDefault="00DD51F3" w:rsidP="00062664">
      <w:pPr>
        <w:spacing w:after="0" w:line="276" w:lineRule="auto"/>
        <w:jc w:val="right"/>
        <w:rPr>
          <w:rFonts w:ascii="Times New Roman" w:hAnsi="Times New Roman" w:cs="Times New Roman"/>
          <w:sz w:val="24"/>
          <w:szCs w:val="24"/>
          <w:lang w:val="es-MX"/>
        </w:rPr>
      </w:pPr>
      <w:r w:rsidRPr="00062664">
        <w:rPr>
          <w:rFonts w:cstheme="minorHAnsi"/>
          <w:color w:val="FF0000"/>
          <w:sz w:val="24"/>
          <w:szCs w:val="24"/>
          <w:lang w:val="es-MX"/>
        </w:rPr>
        <w:t>abrildelacruz1998@gmail.com</w:t>
      </w:r>
    </w:p>
    <w:p w14:paraId="75ED118B" w14:textId="1C1AEC80" w:rsidR="00CC76A2" w:rsidRPr="00062664" w:rsidRDefault="00CC76A2" w:rsidP="00062664">
      <w:pPr>
        <w:spacing w:after="0" w:line="276" w:lineRule="auto"/>
        <w:jc w:val="right"/>
        <w:rPr>
          <w:rFonts w:ascii="Times New Roman" w:hAnsi="Times New Roman" w:cs="Times New Roman"/>
          <w:sz w:val="24"/>
          <w:szCs w:val="24"/>
          <w:lang w:val="es-MX"/>
        </w:rPr>
      </w:pPr>
      <w:r w:rsidRPr="00DD51F3">
        <w:rPr>
          <w:rFonts w:ascii="Times New Roman" w:hAnsi="Times New Roman" w:cs="Times New Roman"/>
          <w:sz w:val="24"/>
          <w:szCs w:val="24"/>
          <w:lang w:val="es-MX"/>
        </w:rPr>
        <w:t>https://orcid.org/0000-0001-8612-4474</w:t>
      </w:r>
      <w:r>
        <w:rPr>
          <w:rFonts w:ascii="Times New Roman" w:hAnsi="Times New Roman" w:cs="Times New Roman"/>
          <w:sz w:val="24"/>
          <w:szCs w:val="24"/>
          <w:lang w:val="es-MX"/>
        </w:rPr>
        <w:t xml:space="preserve"> </w:t>
      </w:r>
    </w:p>
    <w:p w14:paraId="270BB446" w14:textId="77777777" w:rsidR="00062664" w:rsidRPr="00D34EDC" w:rsidRDefault="00062664" w:rsidP="00DD51F3">
      <w:pPr>
        <w:spacing w:after="0" w:line="276" w:lineRule="auto"/>
        <w:rPr>
          <w:rFonts w:asciiTheme="majorBidi" w:hAnsiTheme="majorBidi" w:cstheme="majorBidi"/>
          <w:sz w:val="24"/>
          <w:szCs w:val="24"/>
          <w:lang w:val="es-MX"/>
        </w:rPr>
      </w:pPr>
    </w:p>
    <w:p w14:paraId="096C08C4" w14:textId="1079CE16" w:rsidR="00CB4074" w:rsidRPr="00062664" w:rsidRDefault="00CB4074" w:rsidP="00062664">
      <w:pPr>
        <w:spacing w:after="0" w:line="276" w:lineRule="auto"/>
        <w:jc w:val="right"/>
        <w:rPr>
          <w:rFonts w:cstheme="minorHAnsi"/>
          <w:b/>
          <w:bCs/>
          <w:sz w:val="24"/>
          <w:szCs w:val="24"/>
          <w:lang w:val="es-MX"/>
        </w:rPr>
      </w:pPr>
      <w:r w:rsidRPr="00062664">
        <w:rPr>
          <w:rFonts w:cstheme="minorHAnsi"/>
          <w:b/>
          <w:bCs/>
          <w:sz w:val="24"/>
          <w:szCs w:val="24"/>
          <w:lang w:val="es-MX"/>
        </w:rPr>
        <w:t>Eleazar Morales Vázquez</w:t>
      </w:r>
    </w:p>
    <w:p w14:paraId="5F9B5BB0" w14:textId="12918200" w:rsidR="00062664" w:rsidRDefault="00062664" w:rsidP="00062664">
      <w:pPr>
        <w:spacing w:after="0" w:line="276" w:lineRule="auto"/>
        <w:jc w:val="right"/>
        <w:rPr>
          <w:rFonts w:ascii="Times New Roman" w:hAnsi="Times New Roman" w:cs="Times New Roman"/>
          <w:sz w:val="24"/>
          <w:szCs w:val="24"/>
          <w:lang w:val="es-MX"/>
        </w:rPr>
      </w:pPr>
      <w:r w:rsidRPr="00062664">
        <w:rPr>
          <w:rFonts w:ascii="Times New Roman" w:hAnsi="Times New Roman" w:cs="Times New Roman"/>
          <w:sz w:val="24"/>
          <w:szCs w:val="24"/>
          <w:lang w:val="es-MX"/>
        </w:rPr>
        <w:t>Universidad Juárez Autónoma de Tabasco, México</w:t>
      </w:r>
    </w:p>
    <w:p w14:paraId="7334EB86" w14:textId="503C765B" w:rsidR="00DD51F3" w:rsidRDefault="00DD51F3" w:rsidP="00062664">
      <w:pPr>
        <w:spacing w:after="0" w:line="276" w:lineRule="auto"/>
        <w:jc w:val="right"/>
        <w:rPr>
          <w:rFonts w:ascii="Times New Roman" w:hAnsi="Times New Roman" w:cs="Times New Roman"/>
          <w:sz w:val="24"/>
          <w:szCs w:val="24"/>
          <w:lang w:val="es-MX"/>
        </w:rPr>
      </w:pPr>
      <w:r w:rsidRPr="00062664">
        <w:rPr>
          <w:rFonts w:cstheme="minorHAnsi"/>
          <w:color w:val="FF0000"/>
          <w:sz w:val="24"/>
          <w:szCs w:val="24"/>
          <w:lang w:val="es-MX"/>
        </w:rPr>
        <w:t>eleazarmove@gmail.com</w:t>
      </w:r>
    </w:p>
    <w:p w14:paraId="19C9216C" w14:textId="37AEA46E" w:rsidR="00CC76A2" w:rsidRPr="00062664" w:rsidRDefault="00CC76A2" w:rsidP="00062664">
      <w:pPr>
        <w:spacing w:after="0" w:line="276" w:lineRule="auto"/>
        <w:jc w:val="right"/>
        <w:rPr>
          <w:rFonts w:ascii="Times New Roman" w:hAnsi="Times New Roman" w:cs="Times New Roman"/>
          <w:sz w:val="24"/>
          <w:szCs w:val="24"/>
          <w:lang w:val="es-MX"/>
        </w:rPr>
      </w:pPr>
      <w:r w:rsidRPr="00DD51F3">
        <w:rPr>
          <w:rFonts w:ascii="Times New Roman" w:hAnsi="Times New Roman" w:cs="Times New Roman"/>
          <w:sz w:val="24"/>
          <w:szCs w:val="24"/>
          <w:lang w:val="es-MX"/>
        </w:rPr>
        <w:t>https://orcid.org/0000-0003-1596-5043</w:t>
      </w:r>
      <w:r>
        <w:rPr>
          <w:rFonts w:ascii="Times New Roman" w:hAnsi="Times New Roman" w:cs="Times New Roman"/>
          <w:sz w:val="24"/>
          <w:szCs w:val="24"/>
          <w:lang w:val="es-MX"/>
        </w:rPr>
        <w:t xml:space="preserve"> </w:t>
      </w:r>
    </w:p>
    <w:p w14:paraId="13B61734" w14:textId="77777777" w:rsidR="00902F03" w:rsidRPr="00D34EDC" w:rsidRDefault="00902F03" w:rsidP="00D34EDC">
      <w:pPr>
        <w:spacing w:after="0" w:line="360" w:lineRule="auto"/>
        <w:jc w:val="both"/>
        <w:rPr>
          <w:rFonts w:asciiTheme="majorBidi" w:hAnsiTheme="majorBidi" w:cstheme="majorBidi"/>
          <w:sz w:val="24"/>
          <w:szCs w:val="24"/>
          <w:lang w:val="es-MX"/>
        </w:rPr>
      </w:pPr>
    </w:p>
    <w:p w14:paraId="312E42E5" w14:textId="192AAB7E" w:rsidR="00B44D71" w:rsidRPr="00062664" w:rsidRDefault="00E460B2" w:rsidP="00D34EDC">
      <w:pPr>
        <w:spacing w:after="0" w:line="360" w:lineRule="auto"/>
        <w:rPr>
          <w:rFonts w:cstheme="minorHAnsi"/>
          <w:b/>
          <w:sz w:val="32"/>
          <w:szCs w:val="24"/>
          <w:lang w:val="es-MX"/>
        </w:rPr>
      </w:pPr>
      <w:r w:rsidRPr="00062664">
        <w:rPr>
          <w:rFonts w:cstheme="minorHAnsi"/>
          <w:b/>
          <w:sz w:val="28"/>
          <w:lang w:val="es-MX"/>
        </w:rPr>
        <w:t>Resume</w:t>
      </w:r>
      <w:r w:rsidR="00D34EDC" w:rsidRPr="00062664">
        <w:rPr>
          <w:rFonts w:cstheme="minorHAnsi"/>
          <w:b/>
          <w:sz w:val="28"/>
          <w:lang w:val="es-MX"/>
        </w:rPr>
        <w:t>n</w:t>
      </w:r>
    </w:p>
    <w:p w14:paraId="7CCC9F04" w14:textId="719DF801" w:rsidR="00C26B44" w:rsidRPr="008E5086" w:rsidRDefault="00732F71" w:rsidP="00D34ED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w:t>
      </w:r>
      <w:r w:rsidR="00C26B44" w:rsidRPr="008E5086">
        <w:rPr>
          <w:rFonts w:ascii="Times New Roman" w:hAnsi="Times New Roman" w:cs="Times New Roman"/>
          <w:sz w:val="24"/>
          <w:szCs w:val="24"/>
          <w:lang w:val="es-MX"/>
        </w:rPr>
        <w:t>n el contexto mexicano no existe un número significativo de investigaciones sobre la motivación en el aprendizaje de un segundo idioma en el nivel superior, este dato relevante llevó a investigar sobre este tema</w:t>
      </w:r>
      <w:r>
        <w:rPr>
          <w:rFonts w:ascii="Times New Roman" w:hAnsi="Times New Roman" w:cs="Times New Roman"/>
          <w:sz w:val="24"/>
          <w:szCs w:val="24"/>
          <w:lang w:val="es-MX"/>
        </w:rPr>
        <w:t xml:space="preserve">. </w:t>
      </w:r>
      <w:r w:rsidR="00C26B44" w:rsidRPr="008E5086">
        <w:rPr>
          <w:rFonts w:ascii="Times New Roman" w:hAnsi="Times New Roman" w:cs="Times New Roman"/>
          <w:sz w:val="24"/>
          <w:szCs w:val="24"/>
          <w:lang w:val="es-MX"/>
        </w:rPr>
        <w:t xml:space="preserve">Este artículo se llevó a cabo con el principal objetivo de determinar el nivel de motivación académica en 25 alumnos de la </w:t>
      </w:r>
      <w:r>
        <w:rPr>
          <w:rFonts w:ascii="Times New Roman" w:hAnsi="Times New Roman" w:cs="Times New Roman"/>
          <w:sz w:val="24"/>
          <w:szCs w:val="24"/>
          <w:lang w:val="es-MX"/>
        </w:rPr>
        <w:t>l</w:t>
      </w:r>
      <w:r w:rsidRPr="008E5086">
        <w:rPr>
          <w:rFonts w:ascii="Times New Roman" w:hAnsi="Times New Roman" w:cs="Times New Roman"/>
          <w:sz w:val="24"/>
          <w:szCs w:val="24"/>
          <w:lang w:val="es-MX"/>
        </w:rPr>
        <w:t xml:space="preserve">icenciatura </w:t>
      </w:r>
      <w:r w:rsidR="00C26B44" w:rsidRPr="008E5086">
        <w:rPr>
          <w:rFonts w:ascii="Times New Roman" w:hAnsi="Times New Roman" w:cs="Times New Roman"/>
          <w:sz w:val="24"/>
          <w:szCs w:val="24"/>
          <w:lang w:val="es-MX"/>
        </w:rPr>
        <w:t xml:space="preserve">en Idiomas en la </w:t>
      </w:r>
      <w:r w:rsidRPr="008E5086">
        <w:rPr>
          <w:rFonts w:ascii="Times New Roman" w:hAnsi="Times New Roman" w:cs="Times New Roman"/>
          <w:sz w:val="24"/>
          <w:szCs w:val="24"/>
          <w:lang w:val="es-MX"/>
        </w:rPr>
        <w:t>Universidad Juárez Autónoma de Tabasco</w:t>
      </w:r>
      <w:r>
        <w:rPr>
          <w:rFonts w:ascii="Times New Roman" w:hAnsi="Times New Roman" w:cs="Times New Roman"/>
          <w:sz w:val="24"/>
          <w:szCs w:val="24"/>
          <w:lang w:val="es-MX"/>
        </w:rPr>
        <w:t xml:space="preserve"> (</w:t>
      </w:r>
      <w:r w:rsidR="00C26B44" w:rsidRPr="008E5086">
        <w:rPr>
          <w:rFonts w:ascii="Times New Roman" w:hAnsi="Times New Roman" w:cs="Times New Roman"/>
          <w:sz w:val="24"/>
          <w:szCs w:val="24"/>
          <w:lang w:val="es-MX"/>
        </w:rPr>
        <w:t>UJAT</w:t>
      </w:r>
      <w:r>
        <w:rPr>
          <w:rFonts w:ascii="Times New Roman" w:hAnsi="Times New Roman" w:cs="Times New Roman"/>
          <w:sz w:val="24"/>
          <w:szCs w:val="24"/>
          <w:lang w:val="es-MX"/>
        </w:rPr>
        <w:t>);</w:t>
      </w:r>
      <w:r w:rsidR="00A9002E">
        <w:rPr>
          <w:rFonts w:ascii="Times New Roman" w:hAnsi="Times New Roman" w:cs="Times New Roman"/>
          <w:sz w:val="24"/>
          <w:szCs w:val="24"/>
          <w:lang w:val="es-MX"/>
        </w:rPr>
        <w:t xml:space="preserve"> </w:t>
      </w:r>
      <w:r w:rsidR="00C26B44" w:rsidRPr="008E5086">
        <w:rPr>
          <w:rFonts w:ascii="Times New Roman" w:hAnsi="Times New Roman" w:cs="Times New Roman"/>
          <w:sz w:val="24"/>
          <w:szCs w:val="24"/>
          <w:lang w:val="es-MX"/>
        </w:rPr>
        <w:t xml:space="preserve">el objetivo secundario fue relacionar la motivación académica con el promedio final de los alumnos </w:t>
      </w:r>
      <w:r>
        <w:rPr>
          <w:rFonts w:ascii="Times New Roman" w:hAnsi="Times New Roman" w:cs="Times New Roman"/>
          <w:sz w:val="24"/>
          <w:szCs w:val="24"/>
          <w:lang w:val="es-MX"/>
        </w:rPr>
        <w:t xml:space="preserve">de la </w:t>
      </w:r>
      <w:r w:rsidR="00C26B44" w:rsidRPr="008E5086">
        <w:rPr>
          <w:rFonts w:ascii="Times New Roman" w:hAnsi="Times New Roman" w:cs="Times New Roman"/>
          <w:sz w:val="24"/>
          <w:szCs w:val="24"/>
          <w:lang w:val="es-MX"/>
        </w:rPr>
        <w:t xml:space="preserve">asignatura de Inglés I y de esta manera saber la influencia de </w:t>
      </w:r>
      <w:r w:rsidR="00281F5C">
        <w:rPr>
          <w:rFonts w:ascii="Times New Roman" w:hAnsi="Times New Roman" w:cs="Times New Roman"/>
          <w:sz w:val="24"/>
          <w:szCs w:val="24"/>
          <w:lang w:val="es-MX"/>
        </w:rPr>
        <w:t>aquella en este último rubro, el promedio</w:t>
      </w:r>
      <w:r w:rsidR="00C26B44" w:rsidRPr="008E5086">
        <w:rPr>
          <w:rFonts w:ascii="Times New Roman" w:hAnsi="Times New Roman" w:cs="Times New Roman"/>
          <w:sz w:val="24"/>
          <w:szCs w:val="24"/>
          <w:lang w:val="es-MX"/>
        </w:rPr>
        <w:t xml:space="preserve">. Esta investigación fue realizada en un contexto mexicano, específicamente en el estado de Tabasco. Es un estudio cuantitativo, de alcance correlacional. El instrumento de recolección de datos fue el cuestionario </w:t>
      </w:r>
      <w:r w:rsidR="00281F5C">
        <w:rPr>
          <w:rFonts w:ascii="Times New Roman" w:hAnsi="Times New Roman" w:cs="Times New Roman"/>
          <w:sz w:val="24"/>
          <w:szCs w:val="24"/>
          <w:lang w:val="es-MX"/>
        </w:rPr>
        <w:t>“</w:t>
      </w:r>
      <w:r w:rsidR="00281F5C" w:rsidRPr="00280271">
        <w:rPr>
          <w:rFonts w:ascii="Times New Roman" w:hAnsi="Times New Roman" w:cs="Times New Roman"/>
          <w:sz w:val="24"/>
          <w:szCs w:val="24"/>
          <w:lang w:val="es-MX"/>
        </w:rPr>
        <w:t xml:space="preserve">Motivación hacia el </w:t>
      </w:r>
      <w:r w:rsidR="00281F5C">
        <w:rPr>
          <w:rFonts w:ascii="Times New Roman" w:hAnsi="Times New Roman" w:cs="Times New Roman"/>
          <w:sz w:val="24"/>
          <w:szCs w:val="24"/>
          <w:lang w:val="es-MX"/>
        </w:rPr>
        <w:t>a</w:t>
      </w:r>
      <w:r w:rsidR="00281F5C" w:rsidRPr="00280271">
        <w:rPr>
          <w:rFonts w:ascii="Times New Roman" w:hAnsi="Times New Roman" w:cs="Times New Roman"/>
          <w:sz w:val="24"/>
          <w:szCs w:val="24"/>
          <w:lang w:val="es-MX"/>
        </w:rPr>
        <w:t xml:space="preserve">prendizaje o hacia la </w:t>
      </w:r>
      <w:r w:rsidR="00281F5C">
        <w:rPr>
          <w:rFonts w:ascii="Times New Roman" w:hAnsi="Times New Roman" w:cs="Times New Roman"/>
          <w:sz w:val="24"/>
          <w:szCs w:val="24"/>
          <w:lang w:val="es-MX"/>
        </w:rPr>
        <w:t>e</w:t>
      </w:r>
      <w:r w:rsidR="00281F5C" w:rsidRPr="00280271">
        <w:rPr>
          <w:rFonts w:ascii="Times New Roman" w:hAnsi="Times New Roman" w:cs="Times New Roman"/>
          <w:sz w:val="24"/>
          <w:szCs w:val="24"/>
          <w:lang w:val="es-MX"/>
        </w:rPr>
        <w:t>jecución</w:t>
      </w:r>
      <w:r w:rsidR="00281F5C">
        <w:rPr>
          <w:rFonts w:ascii="Times New Roman" w:hAnsi="Times New Roman" w:cs="Times New Roman"/>
          <w:sz w:val="24"/>
          <w:szCs w:val="24"/>
          <w:lang w:val="es-MX"/>
        </w:rPr>
        <w:t>”</w:t>
      </w:r>
      <w:r w:rsidR="00281F5C" w:rsidRPr="00280271">
        <w:rPr>
          <w:rFonts w:ascii="Times New Roman" w:hAnsi="Times New Roman" w:cs="Times New Roman"/>
          <w:sz w:val="24"/>
          <w:szCs w:val="24"/>
          <w:lang w:val="es-MX"/>
        </w:rPr>
        <w:t xml:space="preserve"> </w:t>
      </w:r>
      <w:r w:rsidR="00281F5C">
        <w:rPr>
          <w:rFonts w:ascii="Times New Roman" w:hAnsi="Times New Roman" w:cs="Times New Roman"/>
          <w:sz w:val="24"/>
          <w:szCs w:val="24"/>
          <w:lang w:val="es-MX"/>
        </w:rPr>
        <w:t>(</w:t>
      </w:r>
      <w:r w:rsidR="00281F5C" w:rsidRPr="008E5086">
        <w:rPr>
          <w:rFonts w:ascii="Times New Roman" w:hAnsi="Times New Roman" w:cs="Times New Roman"/>
          <w:sz w:val="24"/>
          <w:szCs w:val="24"/>
          <w:lang w:val="es-MX"/>
        </w:rPr>
        <w:t>MAPE</w:t>
      </w:r>
      <w:r w:rsidR="00281F5C">
        <w:rPr>
          <w:rFonts w:ascii="Times New Roman" w:hAnsi="Times New Roman" w:cs="Times New Roman"/>
          <w:sz w:val="24"/>
          <w:szCs w:val="24"/>
          <w:lang w:val="es-MX"/>
        </w:rPr>
        <w:t>-</w:t>
      </w:r>
      <w:r w:rsidR="00C26B44" w:rsidRPr="008E5086">
        <w:rPr>
          <w:rFonts w:ascii="Times New Roman" w:hAnsi="Times New Roman" w:cs="Times New Roman"/>
          <w:sz w:val="24"/>
          <w:szCs w:val="24"/>
          <w:lang w:val="es-MX"/>
        </w:rPr>
        <w:t>II</w:t>
      </w:r>
      <w:r w:rsidR="00281F5C">
        <w:rPr>
          <w:rFonts w:ascii="Times New Roman" w:hAnsi="Times New Roman" w:cs="Times New Roman"/>
          <w:sz w:val="24"/>
          <w:szCs w:val="24"/>
          <w:lang w:val="es-MX"/>
        </w:rPr>
        <w:t>)</w:t>
      </w:r>
      <w:r w:rsidR="00C26B44" w:rsidRPr="008E5086">
        <w:rPr>
          <w:rFonts w:ascii="Times New Roman" w:hAnsi="Times New Roman" w:cs="Times New Roman"/>
          <w:sz w:val="24"/>
          <w:szCs w:val="24"/>
          <w:lang w:val="es-MX"/>
        </w:rPr>
        <w:t>.</w:t>
      </w:r>
      <w:r w:rsidR="00A9002E">
        <w:rPr>
          <w:rFonts w:ascii="Times New Roman" w:hAnsi="Times New Roman" w:cs="Times New Roman"/>
          <w:sz w:val="24"/>
          <w:szCs w:val="24"/>
          <w:lang w:val="es-MX"/>
        </w:rPr>
        <w:t xml:space="preserve"> </w:t>
      </w:r>
      <w:r w:rsidR="00C26B44" w:rsidRPr="008E5086">
        <w:rPr>
          <w:rFonts w:ascii="Times New Roman" w:hAnsi="Times New Roman" w:cs="Times New Roman"/>
          <w:sz w:val="24"/>
          <w:szCs w:val="24"/>
          <w:lang w:val="es-MX"/>
        </w:rPr>
        <w:t>Los resultados muestran que 60</w:t>
      </w:r>
      <w:r w:rsidR="00281F5C">
        <w:rPr>
          <w:rFonts w:ascii="Times New Roman" w:hAnsi="Times New Roman" w:cs="Times New Roman"/>
          <w:sz w:val="24"/>
          <w:szCs w:val="24"/>
          <w:lang w:val="es-MX"/>
        </w:rPr>
        <w:t> </w:t>
      </w:r>
      <w:r w:rsidR="00C26B44" w:rsidRPr="008E5086">
        <w:rPr>
          <w:rFonts w:ascii="Times New Roman" w:hAnsi="Times New Roman" w:cs="Times New Roman"/>
          <w:sz w:val="24"/>
          <w:szCs w:val="24"/>
          <w:lang w:val="es-MX"/>
        </w:rPr>
        <w:t xml:space="preserve">% de los estudiantes </w:t>
      </w:r>
      <w:r w:rsidR="008E2A03">
        <w:rPr>
          <w:rFonts w:ascii="Times New Roman" w:hAnsi="Times New Roman" w:cs="Times New Roman"/>
          <w:sz w:val="24"/>
          <w:szCs w:val="24"/>
          <w:lang w:val="es-MX"/>
        </w:rPr>
        <w:t>se encuentran en el n</w:t>
      </w:r>
      <w:r w:rsidR="008E2A03" w:rsidRPr="008E5086">
        <w:rPr>
          <w:rFonts w:ascii="Times New Roman" w:hAnsi="Times New Roman" w:cs="Times New Roman"/>
          <w:sz w:val="24"/>
          <w:szCs w:val="24"/>
          <w:lang w:val="es-MX"/>
        </w:rPr>
        <w:t xml:space="preserve">ivel </w:t>
      </w:r>
      <w:r w:rsidR="008E2A03">
        <w:rPr>
          <w:rFonts w:ascii="Times New Roman" w:hAnsi="Times New Roman" w:cs="Times New Roman"/>
          <w:sz w:val="24"/>
          <w:szCs w:val="24"/>
          <w:lang w:val="es-MX"/>
        </w:rPr>
        <w:t>dos</w:t>
      </w:r>
      <w:r w:rsidR="008E2A03" w:rsidRPr="008E5086">
        <w:rPr>
          <w:rFonts w:ascii="Times New Roman" w:hAnsi="Times New Roman" w:cs="Times New Roman"/>
          <w:sz w:val="24"/>
          <w:szCs w:val="24"/>
          <w:lang w:val="es-MX"/>
        </w:rPr>
        <w:t xml:space="preserve"> </w:t>
      </w:r>
      <w:r w:rsidR="00C26B44" w:rsidRPr="008E5086">
        <w:rPr>
          <w:rFonts w:ascii="Times New Roman" w:hAnsi="Times New Roman" w:cs="Times New Roman"/>
          <w:sz w:val="24"/>
          <w:szCs w:val="24"/>
          <w:lang w:val="es-MX"/>
        </w:rPr>
        <w:t xml:space="preserve">de </w:t>
      </w:r>
      <w:r w:rsidR="008E2A03">
        <w:rPr>
          <w:rFonts w:ascii="Times New Roman" w:hAnsi="Times New Roman" w:cs="Times New Roman"/>
          <w:sz w:val="24"/>
          <w:szCs w:val="24"/>
          <w:lang w:val="es-MX"/>
        </w:rPr>
        <w:t xml:space="preserve">la </w:t>
      </w:r>
      <w:r w:rsidR="00C26B44" w:rsidRPr="008E5086">
        <w:rPr>
          <w:rFonts w:ascii="Times New Roman" w:hAnsi="Times New Roman" w:cs="Times New Roman"/>
          <w:sz w:val="24"/>
          <w:szCs w:val="24"/>
          <w:lang w:val="es-MX"/>
        </w:rPr>
        <w:t>motivación académica</w:t>
      </w:r>
      <w:r w:rsidR="008E2A03">
        <w:rPr>
          <w:rFonts w:ascii="Times New Roman" w:hAnsi="Times New Roman" w:cs="Times New Roman"/>
          <w:sz w:val="24"/>
          <w:szCs w:val="24"/>
          <w:lang w:val="es-MX"/>
        </w:rPr>
        <w:t>. D</w:t>
      </w:r>
      <w:r w:rsidR="00C26B44" w:rsidRPr="008E5086">
        <w:rPr>
          <w:rFonts w:ascii="Times New Roman" w:hAnsi="Times New Roman" w:cs="Times New Roman"/>
          <w:sz w:val="24"/>
          <w:szCs w:val="24"/>
          <w:lang w:val="es-MX"/>
        </w:rPr>
        <w:t>e igual manera</w:t>
      </w:r>
      <w:r w:rsidR="008E2A03">
        <w:rPr>
          <w:rFonts w:ascii="Times New Roman" w:hAnsi="Times New Roman" w:cs="Times New Roman"/>
          <w:sz w:val="24"/>
          <w:szCs w:val="24"/>
          <w:lang w:val="es-MX"/>
        </w:rPr>
        <w:t>,</w:t>
      </w:r>
      <w:r w:rsidR="00C26B44" w:rsidRPr="008E5086">
        <w:rPr>
          <w:rFonts w:ascii="Times New Roman" w:hAnsi="Times New Roman" w:cs="Times New Roman"/>
          <w:sz w:val="24"/>
          <w:szCs w:val="24"/>
          <w:lang w:val="es-MX"/>
        </w:rPr>
        <w:t xml:space="preserve"> se encontró que los estudiantes mostraron una alta capacidad de rendimiento escolar</w:t>
      </w:r>
      <w:r w:rsidR="008E2A03">
        <w:rPr>
          <w:rFonts w:ascii="Times New Roman" w:hAnsi="Times New Roman" w:cs="Times New Roman"/>
          <w:sz w:val="24"/>
          <w:szCs w:val="24"/>
          <w:lang w:val="es-MX"/>
        </w:rPr>
        <w:t>.</w:t>
      </w:r>
      <w:r w:rsidR="008E2A03" w:rsidRPr="008E5086">
        <w:rPr>
          <w:rFonts w:ascii="Times New Roman" w:hAnsi="Times New Roman" w:cs="Times New Roman"/>
          <w:sz w:val="24"/>
          <w:szCs w:val="24"/>
          <w:lang w:val="es-MX"/>
        </w:rPr>
        <w:t xml:space="preserve"> </w:t>
      </w:r>
      <w:r w:rsidR="008E2A03">
        <w:rPr>
          <w:rFonts w:ascii="Times New Roman" w:hAnsi="Times New Roman" w:cs="Times New Roman"/>
          <w:sz w:val="24"/>
          <w:szCs w:val="24"/>
          <w:lang w:val="es-MX"/>
        </w:rPr>
        <w:t>E</w:t>
      </w:r>
      <w:r w:rsidR="008E2A03" w:rsidRPr="008E5086">
        <w:rPr>
          <w:rFonts w:ascii="Times New Roman" w:hAnsi="Times New Roman" w:cs="Times New Roman"/>
          <w:sz w:val="24"/>
          <w:szCs w:val="24"/>
          <w:lang w:val="es-MX"/>
        </w:rPr>
        <w:t xml:space="preserve">n </w:t>
      </w:r>
      <w:r w:rsidR="00C26B44" w:rsidRPr="008E5086">
        <w:rPr>
          <w:rFonts w:ascii="Times New Roman" w:hAnsi="Times New Roman" w:cs="Times New Roman"/>
          <w:sz w:val="24"/>
          <w:szCs w:val="24"/>
          <w:lang w:val="es-MX"/>
        </w:rPr>
        <w:t>conclusión</w:t>
      </w:r>
      <w:r w:rsidR="008E2A03">
        <w:rPr>
          <w:rFonts w:ascii="Times New Roman" w:hAnsi="Times New Roman" w:cs="Times New Roman"/>
          <w:sz w:val="24"/>
          <w:szCs w:val="24"/>
          <w:lang w:val="es-MX"/>
        </w:rPr>
        <w:t>,</w:t>
      </w:r>
      <w:r w:rsidR="00C26B44" w:rsidRPr="008E5086">
        <w:rPr>
          <w:rFonts w:ascii="Times New Roman" w:hAnsi="Times New Roman" w:cs="Times New Roman"/>
          <w:sz w:val="24"/>
          <w:szCs w:val="24"/>
          <w:lang w:val="es-MX"/>
        </w:rPr>
        <w:t xml:space="preserve"> los estudiantes tienen la necesidad de reconocimiento, tienden a que cada actividad o meta lograda sea bien reconocida</w:t>
      </w:r>
      <w:r w:rsidR="008E2A03">
        <w:rPr>
          <w:rFonts w:ascii="Times New Roman" w:hAnsi="Times New Roman" w:cs="Times New Roman"/>
          <w:sz w:val="24"/>
          <w:szCs w:val="24"/>
          <w:lang w:val="es-MX"/>
        </w:rPr>
        <w:t>,</w:t>
      </w:r>
      <w:r w:rsidR="00C26B44" w:rsidRPr="008E5086">
        <w:rPr>
          <w:rFonts w:ascii="Times New Roman" w:hAnsi="Times New Roman" w:cs="Times New Roman"/>
          <w:sz w:val="24"/>
          <w:szCs w:val="24"/>
          <w:lang w:val="es-MX"/>
        </w:rPr>
        <w:t xml:space="preserve"> </w:t>
      </w:r>
      <w:r w:rsidR="008E2A03">
        <w:rPr>
          <w:rFonts w:ascii="Times New Roman" w:hAnsi="Times New Roman" w:cs="Times New Roman"/>
          <w:sz w:val="24"/>
          <w:szCs w:val="24"/>
          <w:lang w:val="es-MX"/>
        </w:rPr>
        <w:t>lo que</w:t>
      </w:r>
      <w:r w:rsidR="00C26B44" w:rsidRPr="008E5086">
        <w:rPr>
          <w:rFonts w:ascii="Times New Roman" w:hAnsi="Times New Roman" w:cs="Times New Roman"/>
          <w:sz w:val="24"/>
          <w:szCs w:val="24"/>
          <w:lang w:val="es-MX"/>
        </w:rPr>
        <w:t xml:space="preserve"> los </w:t>
      </w:r>
      <w:r w:rsidR="00C26B44" w:rsidRPr="008E5086">
        <w:rPr>
          <w:rFonts w:ascii="Times New Roman" w:hAnsi="Times New Roman" w:cs="Times New Roman"/>
          <w:sz w:val="24"/>
          <w:szCs w:val="24"/>
          <w:lang w:val="es-MX"/>
        </w:rPr>
        <w:lastRenderedPageBreak/>
        <w:t>impulsa a querer ser mejores cada vez más,</w:t>
      </w:r>
      <w:r w:rsidR="008E2A03">
        <w:rPr>
          <w:rFonts w:ascii="Times New Roman" w:hAnsi="Times New Roman" w:cs="Times New Roman"/>
          <w:sz w:val="24"/>
          <w:szCs w:val="24"/>
          <w:lang w:val="es-MX"/>
        </w:rPr>
        <w:t xml:space="preserve"> y</w:t>
      </w:r>
      <w:r w:rsidR="00C26B44" w:rsidRPr="008E5086">
        <w:rPr>
          <w:rFonts w:ascii="Times New Roman" w:hAnsi="Times New Roman" w:cs="Times New Roman"/>
          <w:sz w:val="24"/>
          <w:szCs w:val="24"/>
          <w:lang w:val="es-MX"/>
        </w:rPr>
        <w:t xml:space="preserve"> esto es un factor proporcionado por la motivación que cada alumno posee.</w:t>
      </w:r>
    </w:p>
    <w:p w14:paraId="50FD5623" w14:textId="23C23ABA" w:rsidR="00C26B44" w:rsidRPr="008E5086" w:rsidRDefault="00C26B44" w:rsidP="00D34EDC">
      <w:pPr>
        <w:spacing w:after="0" w:line="360" w:lineRule="auto"/>
        <w:jc w:val="both"/>
        <w:rPr>
          <w:rFonts w:ascii="Times New Roman" w:hAnsi="Times New Roman" w:cs="Times New Roman"/>
          <w:sz w:val="24"/>
          <w:szCs w:val="24"/>
          <w:lang w:val="es-MX"/>
        </w:rPr>
      </w:pPr>
      <w:r w:rsidRPr="00062664">
        <w:rPr>
          <w:rFonts w:cstheme="minorHAnsi"/>
          <w:b/>
          <w:sz w:val="28"/>
          <w:lang w:val="es-MX"/>
        </w:rPr>
        <w:t>Palabras clave:</w:t>
      </w:r>
      <w:r w:rsidRPr="009F345D">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aprendizaje</w:t>
      </w:r>
      <w:r w:rsidR="00EE6177">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w:t>
      </w:r>
      <w:r w:rsidR="00A25908" w:rsidRPr="008E5086">
        <w:rPr>
          <w:rFonts w:ascii="Times New Roman" w:hAnsi="Times New Roman" w:cs="Times New Roman"/>
          <w:sz w:val="24"/>
          <w:szCs w:val="24"/>
          <w:lang w:val="es-MX"/>
        </w:rPr>
        <w:t>miedo al fracaso</w:t>
      </w:r>
      <w:r w:rsidR="00A25908">
        <w:rPr>
          <w:rFonts w:ascii="Times New Roman" w:hAnsi="Times New Roman" w:cs="Times New Roman"/>
          <w:sz w:val="24"/>
          <w:szCs w:val="24"/>
          <w:lang w:val="es-MX"/>
        </w:rPr>
        <w:t>,</w:t>
      </w:r>
      <w:r w:rsidR="00A25908"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motivación</w:t>
      </w:r>
      <w:r w:rsidR="00EE6177">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motivación académica</w:t>
      </w:r>
      <w:r w:rsidR="00EE6177">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segundo idioma.</w:t>
      </w:r>
    </w:p>
    <w:p w14:paraId="21DE55F5" w14:textId="77777777" w:rsidR="00B44D71" w:rsidRPr="009F345D" w:rsidRDefault="00B44D71" w:rsidP="00D34EDC">
      <w:pPr>
        <w:spacing w:after="0" w:line="360" w:lineRule="auto"/>
        <w:jc w:val="both"/>
        <w:rPr>
          <w:rFonts w:ascii="Times New Roman" w:hAnsi="Times New Roman" w:cs="Times New Roman"/>
          <w:b/>
          <w:sz w:val="28"/>
          <w:szCs w:val="24"/>
          <w:lang w:val="es-MX"/>
        </w:rPr>
      </w:pPr>
    </w:p>
    <w:p w14:paraId="6994584A" w14:textId="77777777" w:rsidR="00C26B44" w:rsidRPr="00F0427C" w:rsidRDefault="00220831" w:rsidP="00D34EDC">
      <w:pPr>
        <w:spacing w:after="0" w:line="360" w:lineRule="auto"/>
        <w:rPr>
          <w:rFonts w:cstheme="minorHAnsi"/>
          <w:b/>
          <w:sz w:val="28"/>
        </w:rPr>
      </w:pPr>
      <w:r w:rsidRPr="00F0427C">
        <w:rPr>
          <w:rFonts w:cstheme="minorHAnsi"/>
          <w:b/>
          <w:sz w:val="28"/>
        </w:rPr>
        <w:t>Abstrac</w:t>
      </w:r>
      <w:r w:rsidR="00B44D71" w:rsidRPr="00F0427C">
        <w:rPr>
          <w:rFonts w:cstheme="minorHAnsi"/>
          <w:b/>
          <w:sz w:val="28"/>
        </w:rPr>
        <w:t>t</w:t>
      </w:r>
    </w:p>
    <w:p w14:paraId="17CB5AC1" w14:textId="1794F953" w:rsidR="00E460B2" w:rsidRDefault="00A25908" w:rsidP="00D34EDC">
      <w:pPr>
        <w:spacing w:after="0" w:line="360" w:lineRule="auto"/>
        <w:jc w:val="both"/>
        <w:rPr>
          <w:rFonts w:ascii="Times New Roman" w:hAnsi="Times New Roman" w:cs="Times New Roman"/>
          <w:sz w:val="24"/>
          <w:szCs w:val="24"/>
        </w:rPr>
      </w:pPr>
      <w:r w:rsidRPr="00A25908">
        <w:rPr>
          <w:rFonts w:ascii="Times New Roman" w:hAnsi="Times New Roman" w:cs="Times New Roman"/>
          <w:sz w:val="24"/>
          <w:szCs w:val="24"/>
        </w:rPr>
        <w:t xml:space="preserve">In the Mexican context there is no significant amount of research on motivation in learning a second language at the higher level, this relevant fact led to research on this topic. This article was carried out with the main objective of determining the level of academic motivation in 25 students of the </w:t>
      </w:r>
      <w:proofErr w:type="gramStart"/>
      <w:r w:rsidRPr="00A25908">
        <w:rPr>
          <w:rFonts w:ascii="Times New Roman" w:hAnsi="Times New Roman" w:cs="Times New Roman"/>
          <w:sz w:val="24"/>
          <w:szCs w:val="24"/>
        </w:rPr>
        <w:t>Bachelor's Degree</w:t>
      </w:r>
      <w:proofErr w:type="gramEnd"/>
      <w:r w:rsidRPr="00A25908">
        <w:rPr>
          <w:rFonts w:ascii="Times New Roman" w:hAnsi="Times New Roman" w:cs="Times New Roman"/>
          <w:sz w:val="24"/>
          <w:szCs w:val="24"/>
        </w:rPr>
        <w:t xml:space="preserve"> in Languages at the Universidad Juárez </w:t>
      </w:r>
      <w:proofErr w:type="spellStart"/>
      <w:r w:rsidRPr="00A25908">
        <w:rPr>
          <w:rFonts w:ascii="Times New Roman" w:hAnsi="Times New Roman" w:cs="Times New Roman"/>
          <w:sz w:val="24"/>
          <w:szCs w:val="24"/>
        </w:rPr>
        <w:t>Autónoma</w:t>
      </w:r>
      <w:proofErr w:type="spellEnd"/>
      <w:r w:rsidRPr="00A25908">
        <w:rPr>
          <w:rFonts w:ascii="Times New Roman" w:hAnsi="Times New Roman" w:cs="Times New Roman"/>
          <w:sz w:val="24"/>
          <w:szCs w:val="24"/>
        </w:rPr>
        <w:t xml:space="preserve"> de Tabasco (UJAT); the secondary objective was to relate academic motivation with the final average of the students in the subject of English I and thus to know the influence of that in this last item, the average. This research was conducted in a Mexican context, specifically in the state of Tabasco. It is a quantitative study of correlational scope. The data collection instrument was the questionnaire "Motivation towards learning or towards performance" (MAPE-II). The results show that 60</w:t>
      </w:r>
      <w:r w:rsidR="00CD0885">
        <w:rPr>
          <w:rFonts w:ascii="Times New Roman" w:hAnsi="Times New Roman" w:cs="Times New Roman"/>
          <w:sz w:val="24"/>
          <w:szCs w:val="24"/>
        </w:rPr>
        <w:t> </w:t>
      </w:r>
      <w:r w:rsidRPr="00A25908">
        <w:rPr>
          <w:rFonts w:ascii="Times New Roman" w:hAnsi="Times New Roman" w:cs="Times New Roman"/>
          <w:sz w:val="24"/>
          <w:szCs w:val="24"/>
        </w:rPr>
        <w:t>% of the students are in level two of academic motivation. Similarly, it was found that students showed a high capacity for scholastic achievement. In conclusion, students have the need for recognition, they tend to have every activity or goal achieved well recognized, which drives them to want to be better and better, and this is a factor provided by the motivation that each student possesses.</w:t>
      </w:r>
    </w:p>
    <w:p w14:paraId="6F655FAC" w14:textId="492D9A04" w:rsidR="00E460B2" w:rsidRDefault="00E460B2" w:rsidP="00D34EDC">
      <w:pPr>
        <w:spacing w:after="0" w:line="360" w:lineRule="auto"/>
        <w:jc w:val="both"/>
        <w:rPr>
          <w:rFonts w:ascii="Times New Roman" w:hAnsi="Times New Roman" w:cs="Times New Roman"/>
          <w:sz w:val="24"/>
          <w:szCs w:val="24"/>
        </w:rPr>
      </w:pPr>
      <w:r w:rsidRPr="00062664">
        <w:rPr>
          <w:rFonts w:cstheme="minorHAnsi"/>
          <w:b/>
          <w:sz w:val="28"/>
        </w:rPr>
        <w:t>Key</w:t>
      </w:r>
      <w:r w:rsidR="00EE6177" w:rsidRPr="00062664">
        <w:rPr>
          <w:rFonts w:cstheme="minorHAnsi"/>
          <w:b/>
          <w:sz w:val="28"/>
        </w:rPr>
        <w:t>w</w:t>
      </w:r>
      <w:r w:rsidRPr="00062664">
        <w:rPr>
          <w:rFonts w:cstheme="minorHAnsi"/>
          <w:b/>
          <w:sz w:val="28"/>
        </w:rPr>
        <w:t>ords:</w:t>
      </w:r>
      <w:r>
        <w:rPr>
          <w:rFonts w:ascii="Times New Roman" w:hAnsi="Times New Roman" w:cs="Times New Roman"/>
          <w:b/>
          <w:sz w:val="24"/>
          <w:szCs w:val="24"/>
        </w:rPr>
        <w:t xml:space="preserve"> </w:t>
      </w:r>
      <w:r w:rsidR="00EE6177">
        <w:rPr>
          <w:rFonts w:ascii="Times New Roman" w:hAnsi="Times New Roman" w:cs="Times New Roman"/>
          <w:sz w:val="24"/>
          <w:szCs w:val="24"/>
        </w:rPr>
        <w:t xml:space="preserve">learning, </w:t>
      </w:r>
      <w:r w:rsidR="00A25908">
        <w:rPr>
          <w:rFonts w:ascii="Times New Roman" w:hAnsi="Times New Roman" w:cs="Times New Roman"/>
          <w:sz w:val="24"/>
          <w:szCs w:val="24"/>
        </w:rPr>
        <w:t xml:space="preserve">fear of failure, </w:t>
      </w:r>
      <w:r w:rsidR="00EE6177">
        <w:rPr>
          <w:rFonts w:ascii="Times New Roman" w:hAnsi="Times New Roman" w:cs="Times New Roman"/>
          <w:sz w:val="24"/>
          <w:szCs w:val="24"/>
        </w:rPr>
        <w:t>motivation, academic motivation, s</w:t>
      </w:r>
      <w:r w:rsidR="00EE6177" w:rsidRPr="00E460B2">
        <w:rPr>
          <w:rFonts w:ascii="Times New Roman" w:hAnsi="Times New Roman" w:cs="Times New Roman"/>
          <w:sz w:val="24"/>
          <w:szCs w:val="24"/>
        </w:rPr>
        <w:t xml:space="preserve">econd </w:t>
      </w:r>
      <w:r w:rsidRPr="00E460B2">
        <w:rPr>
          <w:rFonts w:ascii="Times New Roman" w:hAnsi="Times New Roman" w:cs="Times New Roman"/>
          <w:sz w:val="24"/>
          <w:szCs w:val="24"/>
        </w:rPr>
        <w:t>language.</w:t>
      </w:r>
    </w:p>
    <w:p w14:paraId="757A57C4" w14:textId="7185E74C" w:rsidR="00062664" w:rsidRDefault="00062664" w:rsidP="00D34EDC">
      <w:pPr>
        <w:spacing w:after="0" w:line="360" w:lineRule="auto"/>
        <w:jc w:val="both"/>
        <w:rPr>
          <w:rFonts w:ascii="Times New Roman" w:hAnsi="Times New Roman" w:cs="Times New Roman"/>
          <w:sz w:val="24"/>
          <w:szCs w:val="24"/>
        </w:rPr>
      </w:pPr>
    </w:p>
    <w:p w14:paraId="39073A6F" w14:textId="61FCD373" w:rsidR="00062664" w:rsidRPr="006828BF" w:rsidRDefault="00062664" w:rsidP="00D34EDC">
      <w:pPr>
        <w:spacing w:after="0" w:line="360" w:lineRule="auto"/>
        <w:jc w:val="both"/>
        <w:rPr>
          <w:rFonts w:cstheme="minorHAnsi"/>
          <w:b/>
          <w:sz w:val="28"/>
          <w:lang w:val="es-MX"/>
        </w:rPr>
      </w:pPr>
      <w:r w:rsidRPr="006828BF">
        <w:rPr>
          <w:rFonts w:cstheme="minorHAnsi"/>
          <w:b/>
          <w:sz w:val="28"/>
          <w:lang w:val="es-MX"/>
        </w:rPr>
        <w:t>Resumo</w:t>
      </w:r>
    </w:p>
    <w:p w14:paraId="64618D61" w14:textId="77777777" w:rsidR="00062664" w:rsidRPr="00062664" w:rsidRDefault="00062664" w:rsidP="00062664">
      <w:pPr>
        <w:spacing w:after="0" w:line="360" w:lineRule="auto"/>
        <w:jc w:val="both"/>
        <w:rPr>
          <w:rFonts w:ascii="Times New Roman" w:hAnsi="Times New Roman" w:cs="Times New Roman"/>
          <w:sz w:val="24"/>
          <w:szCs w:val="24"/>
          <w:lang w:val="es-MX"/>
        </w:rPr>
      </w:pPr>
      <w:r w:rsidRPr="00062664">
        <w:rPr>
          <w:rFonts w:ascii="Times New Roman" w:hAnsi="Times New Roman" w:cs="Times New Roman"/>
          <w:sz w:val="24"/>
          <w:szCs w:val="24"/>
          <w:lang w:val="es-MX"/>
        </w:rPr>
        <w:t xml:space="preserve">No contexto mexicano </w:t>
      </w:r>
      <w:proofErr w:type="spellStart"/>
      <w:r w:rsidRPr="00062664">
        <w:rPr>
          <w:rFonts w:ascii="Times New Roman" w:hAnsi="Times New Roman" w:cs="Times New Roman"/>
          <w:sz w:val="24"/>
          <w:szCs w:val="24"/>
          <w:lang w:val="es-MX"/>
        </w:rPr>
        <w:t>não</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há</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um</w:t>
      </w:r>
      <w:proofErr w:type="spellEnd"/>
      <w:r w:rsidRPr="00062664">
        <w:rPr>
          <w:rFonts w:ascii="Times New Roman" w:hAnsi="Times New Roman" w:cs="Times New Roman"/>
          <w:sz w:val="24"/>
          <w:szCs w:val="24"/>
          <w:lang w:val="es-MX"/>
        </w:rPr>
        <w:t xml:space="preserve"> número significativo de </w:t>
      </w:r>
      <w:proofErr w:type="spellStart"/>
      <w:r w:rsidRPr="00062664">
        <w:rPr>
          <w:rFonts w:ascii="Times New Roman" w:hAnsi="Times New Roman" w:cs="Times New Roman"/>
          <w:sz w:val="24"/>
          <w:szCs w:val="24"/>
          <w:lang w:val="es-MX"/>
        </w:rPr>
        <w:t>investigações</w:t>
      </w:r>
      <w:proofErr w:type="spellEnd"/>
      <w:r w:rsidRPr="00062664">
        <w:rPr>
          <w:rFonts w:ascii="Times New Roman" w:hAnsi="Times New Roman" w:cs="Times New Roman"/>
          <w:sz w:val="24"/>
          <w:szCs w:val="24"/>
          <w:lang w:val="es-MX"/>
        </w:rPr>
        <w:t xml:space="preserve"> sobre a </w:t>
      </w:r>
      <w:proofErr w:type="spellStart"/>
      <w:r w:rsidRPr="00062664">
        <w:rPr>
          <w:rFonts w:ascii="Times New Roman" w:hAnsi="Times New Roman" w:cs="Times New Roman"/>
          <w:sz w:val="24"/>
          <w:szCs w:val="24"/>
          <w:lang w:val="es-MX"/>
        </w:rPr>
        <w:t>motivação</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na</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aprendizagem</w:t>
      </w:r>
      <w:proofErr w:type="spellEnd"/>
      <w:r w:rsidRPr="00062664">
        <w:rPr>
          <w:rFonts w:ascii="Times New Roman" w:hAnsi="Times New Roman" w:cs="Times New Roman"/>
          <w:sz w:val="24"/>
          <w:szCs w:val="24"/>
          <w:lang w:val="es-MX"/>
        </w:rPr>
        <w:t xml:space="preserve"> de </w:t>
      </w:r>
      <w:proofErr w:type="spellStart"/>
      <w:r w:rsidRPr="00062664">
        <w:rPr>
          <w:rFonts w:ascii="Times New Roman" w:hAnsi="Times New Roman" w:cs="Times New Roman"/>
          <w:sz w:val="24"/>
          <w:szCs w:val="24"/>
          <w:lang w:val="es-MX"/>
        </w:rPr>
        <w:t>uma</w:t>
      </w:r>
      <w:proofErr w:type="spellEnd"/>
      <w:r w:rsidRPr="00062664">
        <w:rPr>
          <w:rFonts w:ascii="Times New Roman" w:hAnsi="Times New Roman" w:cs="Times New Roman"/>
          <w:sz w:val="24"/>
          <w:szCs w:val="24"/>
          <w:lang w:val="es-MX"/>
        </w:rPr>
        <w:t xml:space="preserve"> segunda </w:t>
      </w:r>
      <w:proofErr w:type="spellStart"/>
      <w:r w:rsidRPr="00062664">
        <w:rPr>
          <w:rFonts w:ascii="Times New Roman" w:hAnsi="Times New Roman" w:cs="Times New Roman"/>
          <w:sz w:val="24"/>
          <w:szCs w:val="24"/>
          <w:lang w:val="es-MX"/>
        </w:rPr>
        <w:t>língua</w:t>
      </w:r>
      <w:proofErr w:type="spellEnd"/>
      <w:r w:rsidRPr="00062664">
        <w:rPr>
          <w:rFonts w:ascii="Times New Roman" w:hAnsi="Times New Roman" w:cs="Times New Roman"/>
          <w:sz w:val="24"/>
          <w:szCs w:val="24"/>
          <w:lang w:val="es-MX"/>
        </w:rPr>
        <w:t xml:space="preserve"> em </w:t>
      </w:r>
      <w:proofErr w:type="spellStart"/>
      <w:r w:rsidRPr="00062664">
        <w:rPr>
          <w:rFonts w:ascii="Times New Roman" w:hAnsi="Times New Roman" w:cs="Times New Roman"/>
          <w:sz w:val="24"/>
          <w:szCs w:val="24"/>
          <w:lang w:val="es-MX"/>
        </w:rPr>
        <w:t>nível</w:t>
      </w:r>
      <w:proofErr w:type="spellEnd"/>
      <w:r w:rsidRPr="00062664">
        <w:rPr>
          <w:rFonts w:ascii="Times New Roman" w:hAnsi="Times New Roman" w:cs="Times New Roman"/>
          <w:sz w:val="24"/>
          <w:szCs w:val="24"/>
          <w:lang w:val="es-MX"/>
        </w:rPr>
        <w:t xml:space="preserve"> superior, este dado relevante </w:t>
      </w:r>
      <w:proofErr w:type="spellStart"/>
      <w:r w:rsidRPr="00062664">
        <w:rPr>
          <w:rFonts w:ascii="Times New Roman" w:hAnsi="Times New Roman" w:cs="Times New Roman"/>
          <w:sz w:val="24"/>
          <w:szCs w:val="24"/>
          <w:lang w:val="es-MX"/>
        </w:rPr>
        <w:t>levou</w:t>
      </w:r>
      <w:proofErr w:type="spellEnd"/>
      <w:r w:rsidRPr="00062664">
        <w:rPr>
          <w:rFonts w:ascii="Times New Roman" w:hAnsi="Times New Roman" w:cs="Times New Roman"/>
          <w:sz w:val="24"/>
          <w:szCs w:val="24"/>
          <w:lang w:val="es-MX"/>
        </w:rPr>
        <w:t xml:space="preserve"> a pesquisas sobre este tema. Este artigo </w:t>
      </w:r>
      <w:proofErr w:type="spellStart"/>
      <w:r w:rsidRPr="00062664">
        <w:rPr>
          <w:rFonts w:ascii="Times New Roman" w:hAnsi="Times New Roman" w:cs="Times New Roman"/>
          <w:sz w:val="24"/>
          <w:szCs w:val="24"/>
          <w:lang w:val="es-MX"/>
        </w:rPr>
        <w:t>foi</w:t>
      </w:r>
      <w:proofErr w:type="spellEnd"/>
      <w:r w:rsidRPr="00062664">
        <w:rPr>
          <w:rFonts w:ascii="Times New Roman" w:hAnsi="Times New Roman" w:cs="Times New Roman"/>
          <w:sz w:val="24"/>
          <w:szCs w:val="24"/>
          <w:lang w:val="es-MX"/>
        </w:rPr>
        <w:t xml:space="preserve"> realizado </w:t>
      </w:r>
      <w:proofErr w:type="spellStart"/>
      <w:r w:rsidRPr="00062664">
        <w:rPr>
          <w:rFonts w:ascii="Times New Roman" w:hAnsi="Times New Roman" w:cs="Times New Roman"/>
          <w:sz w:val="24"/>
          <w:szCs w:val="24"/>
          <w:lang w:val="es-MX"/>
        </w:rPr>
        <w:t>com</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o</w:t>
      </w:r>
      <w:proofErr w:type="spellEnd"/>
      <w:r w:rsidRPr="00062664">
        <w:rPr>
          <w:rFonts w:ascii="Times New Roman" w:hAnsi="Times New Roman" w:cs="Times New Roman"/>
          <w:sz w:val="24"/>
          <w:szCs w:val="24"/>
          <w:lang w:val="es-MX"/>
        </w:rPr>
        <w:t xml:space="preserve"> objetivo principal de determinar o </w:t>
      </w:r>
      <w:proofErr w:type="spellStart"/>
      <w:r w:rsidRPr="00062664">
        <w:rPr>
          <w:rFonts w:ascii="Times New Roman" w:hAnsi="Times New Roman" w:cs="Times New Roman"/>
          <w:sz w:val="24"/>
          <w:szCs w:val="24"/>
          <w:lang w:val="es-MX"/>
        </w:rPr>
        <w:t>nível</w:t>
      </w:r>
      <w:proofErr w:type="spellEnd"/>
      <w:r w:rsidRPr="00062664">
        <w:rPr>
          <w:rFonts w:ascii="Times New Roman" w:hAnsi="Times New Roman" w:cs="Times New Roman"/>
          <w:sz w:val="24"/>
          <w:szCs w:val="24"/>
          <w:lang w:val="es-MX"/>
        </w:rPr>
        <w:t xml:space="preserve"> de </w:t>
      </w:r>
      <w:proofErr w:type="spellStart"/>
      <w:r w:rsidRPr="00062664">
        <w:rPr>
          <w:rFonts w:ascii="Times New Roman" w:hAnsi="Times New Roman" w:cs="Times New Roman"/>
          <w:sz w:val="24"/>
          <w:szCs w:val="24"/>
          <w:lang w:val="es-MX"/>
        </w:rPr>
        <w:t>motivação</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acadêmica</w:t>
      </w:r>
      <w:proofErr w:type="spellEnd"/>
      <w:r w:rsidRPr="00062664">
        <w:rPr>
          <w:rFonts w:ascii="Times New Roman" w:hAnsi="Times New Roman" w:cs="Times New Roman"/>
          <w:sz w:val="24"/>
          <w:szCs w:val="24"/>
          <w:lang w:val="es-MX"/>
        </w:rPr>
        <w:t xml:space="preserve"> em 25 </w:t>
      </w:r>
      <w:proofErr w:type="spellStart"/>
      <w:r w:rsidRPr="00062664">
        <w:rPr>
          <w:rFonts w:ascii="Times New Roman" w:hAnsi="Times New Roman" w:cs="Times New Roman"/>
          <w:sz w:val="24"/>
          <w:szCs w:val="24"/>
          <w:lang w:val="es-MX"/>
        </w:rPr>
        <w:t>alunos</w:t>
      </w:r>
      <w:proofErr w:type="spellEnd"/>
      <w:r w:rsidRPr="00062664">
        <w:rPr>
          <w:rFonts w:ascii="Times New Roman" w:hAnsi="Times New Roman" w:cs="Times New Roman"/>
          <w:sz w:val="24"/>
          <w:szCs w:val="24"/>
          <w:lang w:val="es-MX"/>
        </w:rPr>
        <w:t xml:space="preserve"> do curso de Letras da </w:t>
      </w:r>
      <w:proofErr w:type="spellStart"/>
      <w:r w:rsidRPr="00062664">
        <w:rPr>
          <w:rFonts w:ascii="Times New Roman" w:hAnsi="Times New Roman" w:cs="Times New Roman"/>
          <w:sz w:val="24"/>
          <w:szCs w:val="24"/>
          <w:lang w:val="es-MX"/>
        </w:rPr>
        <w:t>Universidade</w:t>
      </w:r>
      <w:proofErr w:type="spellEnd"/>
      <w:r w:rsidRPr="00062664">
        <w:rPr>
          <w:rFonts w:ascii="Times New Roman" w:hAnsi="Times New Roman" w:cs="Times New Roman"/>
          <w:sz w:val="24"/>
          <w:szCs w:val="24"/>
          <w:lang w:val="es-MX"/>
        </w:rPr>
        <w:t xml:space="preserve"> Juárez </w:t>
      </w:r>
      <w:proofErr w:type="spellStart"/>
      <w:r w:rsidRPr="00062664">
        <w:rPr>
          <w:rFonts w:ascii="Times New Roman" w:hAnsi="Times New Roman" w:cs="Times New Roman"/>
          <w:sz w:val="24"/>
          <w:szCs w:val="24"/>
          <w:lang w:val="es-MX"/>
        </w:rPr>
        <w:t>Autônoma</w:t>
      </w:r>
      <w:proofErr w:type="spellEnd"/>
      <w:r w:rsidRPr="00062664">
        <w:rPr>
          <w:rFonts w:ascii="Times New Roman" w:hAnsi="Times New Roman" w:cs="Times New Roman"/>
          <w:sz w:val="24"/>
          <w:szCs w:val="24"/>
          <w:lang w:val="es-MX"/>
        </w:rPr>
        <w:t xml:space="preserve"> de Tabasco (UJAT); O objetivo </w:t>
      </w:r>
      <w:proofErr w:type="spellStart"/>
      <w:r w:rsidRPr="00062664">
        <w:rPr>
          <w:rFonts w:ascii="Times New Roman" w:hAnsi="Times New Roman" w:cs="Times New Roman"/>
          <w:sz w:val="24"/>
          <w:szCs w:val="24"/>
          <w:lang w:val="es-MX"/>
        </w:rPr>
        <w:t>secundário</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foi</w:t>
      </w:r>
      <w:proofErr w:type="spellEnd"/>
      <w:r w:rsidRPr="00062664">
        <w:rPr>
          <w:rFonts w:ascii="Times New Roman" w:hAnsi="Times New Roman" w:cs="Times New Roman"/>
          <w:sz w:val="24"/>
          <w:szCs w:val="24"/>
          <w:lang w:val="es-MX"/>
        </w:rPr>
        <w:t xml:space="preserve"> relacionar a </w:t>
      </w:r>
      <w:proofErr w:type="spellStart"/>
      <w:r w:rsidRPr="00062664">
        <w:rPr>
          <w:rFonts w:ascii="Times New Roman" w:hAnsi="Times New Roman" w:cs="Times New Roman"/>
          <w:sz w:val="24"/>
          <w:szCs w:val="24"/>
          <w:lang w:val="es-MX"/>
        </w:rPr>
        <w:t>motivação</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acadêmica</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com</w:t>
      </w:r>
      <w:proofErr w:type="spellEnd"/>
      <w:r w:rsidRPr="00062664">
        <w:rPr>
          <w:rFonts w:ascii="Times New Roman" w:hAnsi="Times New Roman" w:cs="Times New Roman"/>
          <w:sz w:val="24"/>
          <w:szCs w:val="24"/>
          <w:lang w:val="es-MX"/>
        </w:rPr>
        <w:t xml:space="preserve"> a </w:t>
      </w:r>
      <w:proofErr w:type="spellStart"/>
      <w:r w:rsidRPr="00062664">
        <w:rPr>
          <w:rFonts w:ascii="Times New Roman" w:hAnsi="Times New Roman" w:cs="Times New Roman"/>
          <w:sz w:val="24"/>
          <w:szCs w:val="24"/>
          <w:lang w:val="es-MX"/>
        </w:rPr>
        <w:t>média</w:t>
      </w:r>
      <w:proofErr w:type="spellEnd"/>
      <w:r w:rsidRPr="00062664">
        <w:rPr>
          <w:rFonts w:ascii="Times New Roman" w:hAnsi="Times New Roman" w:cs="Times New Roman"/>
          <w:sz w:val="24"/>
          <w:szCs w:val="24"/>
          <w:lang w:val="es-MX"/>
        </w:rPr>
        <w:t xml:space="preserve"> final dos </w:t>
      </w:r>
      <w:proofErr w:type="spellStart"/>
      <w:r w:rsidRPr="00062664">
        <w:rPr>
          <w:rFonts w:ascii="Times New Roman" w:hAnsi="Times New Roman" w:cs="Times New Roman"/>
          <w:sz w:val="24"/>
          <w:szCs w:val="24"/>
          <w:lang w:val="es-MX"/>
        </w:rPr>
        <w:t>alunos</w:t>
      </w:r>
      <w:proofErr w:type="spellEnd"/>
      <w:r w:rsidRPr="00062664">
        <w:rPr>
          <w:rFonts w:ascii="Times New Roman" w:hAnsi="Times New Roman" w:cs="Times New Roman"/>
          <w:sz w:val="24"/>
          <w:szCs w:val="24"/>
          <w:lang w:val="es-MX"/>
        </w:rPr>
        <w:t xml:space="preserve"> da disciplina de </w:t>
      </w:r>
      <w:proofErr w:type="spellStart"/>
      <w:r w:rsidRPr="00062664">
        <w:rPr>
          <w:rFonts w:ascii="Times New Roman" w:hAnsi="Times New Roman" w:cs="Times New Roman"/>
          <w:sz w:val="24"/>
          <w:szCs w:val="24"/>
          <w:lang w:val="es-MX"/>
        </w:rPr>
        <w:t>Inglês</w:t>
      </w:r>
      <w:proofErr w:type="spellEnd"/>
      <w:r w:rsidRPr="00062664">
        <w:rPr>
          <w:rFonts w:ascii="Times New Roman" w:hAnsi="Times New Roman" w:cs="Times New Roman"/>
          <w:sz w:val="24"/>
          <w:szCs w:val="24"/>
          <w:lang w:val="es-MX"/>
        </w:rPr>
        <w:t xml:space="preserve"> I e </w:t>
      </w:r>
      <w:proofErr w:type="spellStart"/>
      <w:r w:rsidRPr="00062664">
        <w:rPr>
          <w:rFonts w:ascii="Times New Roman" w:hAnsi="Times New Roman" w:cs="Times New Roman"/>
          <w:sz w:val="24"/>
          <w:szCs w:val="24"/>
          <w:lang w:val="es-MX"/>
        </w:rPr>
        <w:t>assim</w:t>
      </w:r>
      <w:proofErr w:type="spellEnd"/>
      <w:r w:rsidRPr="00062664">
        <w:rPr>
          <w:rFonts w:ascii="Times New Roman" w:hAnsi="Times New Roman" w:cs="Times New Roman"/>
          <w:sz w:val="24"/>
          <w:szCs w:val="24"/>
          <w:lang w:val="es-MX"/>
        </w:rPr>
        <w:t xml:space="preserve"> saber a </w:t>
      </w:r>
      <w:proofErr w:type="spellStart"/>
      <w:r w:rsidRPr="00062664">
        <w:rPr>
          <w:rFonts w:ascii="Times New Roman" w:hAnsi="Times New Roman" w:cs="Times New Roman"/>
          <w:sz w:val="24"/>
          <w:szCs w:val="24"/>
          <w:lang w:val="es-MX"/>
        </w:rPr>
        <w:t>influência</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disso</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neste</w:t>
      </w:r>
      <w:proofErr w:type="spellEnd"/>
      <w:r w:rsidRPr="00062664">
        <w:rPr>
          <w:rFonts w:ascii="Times New Roman" w:hAnsi="Times New Roman" w:cs="Times New Roman"/>
          <w:sz w:val="24"/>
          <w:szCs w:val="24"/>
          <w:lang w:val="es-MX"/>
        </w:rPr>
        <w:t xml:space="preserve"> último </w:t>
      </w:r>
      <w:proofErr w:type="spellStart"/>
      <w:r w:rsidRPr="00062664">
        <w:rPr>
          <w:rFonts w:ascii="Times New Roman" w:hAnsi="Times New Roman" w:cs="Times New Roman"/>
          <w:sz w:val="24"/>
          <w:szCs w:val="24"/>
          <w:lang w:val="es-MX"/>
        </w:rPr>
        <w:t>item</w:t>
      </w:r>
      <w:proofErr w:type="spellEnd"/>
      <w:r w:rsidRPr="00062664">
        <w:rPr>
          <w:rFonts w:ascii="Times New Roman" w:hAnsi="Times New Roman" w:cs="Times New Roman"/>
          <w:sz w:val="24"/>
          <w:szCs w:val="24"/>
          <w:lang w:val="es-MX"/>
        </w:rPr>
        <w:t xml:space="preserve">, a </w:t>
      </w:r>
      <w:proofErr w:type="spellStart"/>
      <w:r w:rsidRPr="00062664">
        <w:rPr>
          <w:rFonts w:ascii="Times New Roman" w:hAnsi="Times New Roman" w:cs="Times New Roman"/>
          <w:sz w:val="24"/>
          <w:szCs w:val="24"/>
          <w:lang w:val="es-MX"/>
        </w:rPr>
        <w:t>média</w:t>
      </w:r>
      <w:proofErr w:type="spellEnd"/>
      <w:r w:rsidRPr="00062664">
        <w:rPr>
          <w:rFonts w:ascii="Times New Roman" w:hAnsi="Times New Roman" w:cs="Times New Roman"/>
          <w:sz w:val="24"/>
          <w:szCs w:val="24"/>
          <w:lang w:val="es-MX"/>
        </w:rPr>
        <w:t xml:space="preserve">. Esta pesquisa </w:t>
      </w:r>
      <w:proofErr w:type="spellStart"/>
      <w:r w:rsidRPr="00062664">
        <w:rPr>
          <w:rFonts w:ascii="Times New Roman" w:hAnsi="Times New Roman" w:cs="Times New Roman"/>
          <w:sz w:val="24"/>
          <w:szCs w:val="24"/>
          <w:lang w:val="es-MX"/>
        </w:rPr>
        <w:t>foi</w:t>
      </w:r>
      <w:proofErr w:type="spellEnd"/>
      <w:r w:rsidRPr="00062664">
        <w:rPr>
          <w:rFonts w:ascii="Times New Roman" w:hAnsi="Times New Roman" w:cs="Times New Roman"/>
          <w:sz w:val="24"/>
          <w:szCs w:val="24"/>
          <w:lang w:val="es-MX"/>
        </w:rPr>
        <w:t xml:space="preserve"> realizada em </w:t>
      </w:r>
      <w:proofErr w:type="spellStart"/>
      <w:r w:rsidRPr="00062664">
        <w:rPr>
          <w:rFonts w:ascii="Times New Roman" w:hAnsi="Times New Roman" w:cs="Times New Roman"/>
          <w:sz w:val="24"/>
          <w:szCs w:val="24"/>
          <w:lang w:val="es-MX"/>
        </w:rPr>
        <w:t>um</w:t>
      </w:r>
      <w:proofErr w:type="spellEnd"/>
      <w:r w:rsidRPr="00062664">
        <w:rPr>
          <w:rFonts w:ascii="Times New Roman" w:hAnsi="Times New Roman" w:cs="Times New Roman"/>
          <w:sz w:val="24"/>
          <w:szCs w:val="24"/>
          <w:lang w:val="es-MX"/>
        </w:rPr>
        <w:t xml:space="preserve"> contexto mexicano, </w:t>
      </w:r>
      <w:proofErr w:type="spellStart"/>
      <w:r w:rsidRPr="00062664">
        <w:rPr>
          <w:rFonts w:ascii="Times New Roman" w:hAnsi="Times New Roman" w:cs="Times New Roman"/>
          <w:sz w:val="24"/>
          <w:szCs w:val="24"/>
          <w:lang w:val="es-MX"/>
        </w:rPr>
        <w:t>especificamente</w:t>
      </w:r>
      <w:proofErr w:type="spellEnd"/>
      <w:r w:rsidRPr="00062664">
        <w:rPr>
          <w:rFonts w:ascii="Times New Roman" w:hAnsi="Times New Roman" w:cs="Times New Roman"/>
          <w:sz w:val="24"/>
          <w:szCs w:val="24"/>
          <w:lang w:val="es-MX"/>
        </w:rPr>
        <w:t xml:space="preserve"> no estado de Tabasco. Trata-se de </w:t>
      </w:r>
      <w:proofErr w:type="spellStart"/>
      <w:r w:rsidRPr="00062664">
        <w:rPr>
          <w:rFonts w:ascii="Times New Roman" w:hAnsi="Times New Roman" w:cs="Times New Roman"/>
          <w:sz w:val="24"/>
          <w:szCs w:val="24"/>
          <w:lang w:val="es-MX"/>
        </w:rPr>
        <w:t>um</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estudo</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quantitativo</w:t>
      </w:r>
      <w:proofErr w:type="spellEnd"/>
      <w:r w:rsidRPr="00062664">
        <w:rPr>
          <w:rFonts w:ascii="Times New Roman" w:hAnsi="Times New Roman" w:cs="Times New Roman"/>
          <w:sz w:val="24"/>
          <w:szCs w:val="24"/>
          <w:lang w:val="es-MX"/>
        </w:rPr>
        <w:t xml:space="preserve">, de </w:t>
      </w:r>
      <w:proofErr w:type="spellStart"/>
      <w:r w:rsidRPr="00062664">
        <w:rPr>
          <w:rFonts w:ascii="Times New Roman" w:hAnsi="Times New Roman" w:cs="Times New Roman"/>
          <w:sz w:val="24"/>
          <w:szCs w:val="24"/>
          <w:lang w:val="es-MX"/>
        </w:rPr>
        <w:t>abrangência</w:t>
      </w:r>
      <w:proofErr w:type="spellEnd"/>
      <w:r w:rsidRPr="00062664">
        <w:rPr>
          <w:rFonts w:ascii="Times New Roman" w:hAnsi="Times New Roman" w:cs="Times New Roman"/>
          <w:sz w:val="24"/>
          <w:szCs w:val="24"/>
          <w:lang w:val="es-MX"/>
        </w:rPr>
        <w:t xml:space="preserve"> correlacional. O instrumento de coleta de dados </w:t>
      </w:r>
      <w:proofErr w:type="spellStart"/>
      <w:r w:rsidRPr="00062664">
        <w:rPr>
          <w:rFonts w:ascii="Times New Roman" w:hAnsi="Times New Roman" w:cs="Times New Roman"/>
          <w:sz w:val="24"/>
          <w:szCs w:val="24"/>
          <w:lang w:val="es-MX"/>
        </w:rPr>
        <w:t>foi</w:t>
      </w:r>
      <w:proofErr w:type="spellEnd"/>
      <w:r w:rsidRPr="00062664">
        <w:rPr>
          <w:rFonts w:ascii="Times New Roman" w:hAnsi="Times New Roman" w:cs="Times New Roman"/>
          <w:sz w:val="24"/>
          <w:szCs w:val="24"/>
          <w:lang w:val="es-MX"/>
        </w:rPr>
        <w:t xml:space="preserve"> o </w:t>
      </w:r>
      <w:proofErr w:type="spellStart"/>
      <w:r w:rsidRPr="00062664">
        <w:rPr>
          <w:rFonts w:ascii="Times New Roman" w:hAnsi="Times New Roman" w:cs="Times New Roman"/>
          <w:sz w:val="24"/>
          <w:szCs w:val="24"/>
          <w:lang w:val="es-MX"/>
        </w:rPr>
        <w:t>questionário</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Motivação</w:t>
      </w:r>
      <w:proofErr w:type="spellEnd"/>
      <w:r w:rsidRPr="00062664">
        <w:rPr>
          <w:rFonts w:ascii="Times New Roman" w:hAnsi="Times New Roman" w:cs="Times New Roman"/>
          <w:sz w:val="24"/>
          <w:szCs w:val="24"/>
          <w:lang w:val="es-MX"/>
        </w:rPr>
        <w:t xml:space="preserve"> para aprender </w:t>
      </w:r>
      <w:proofErr w:type="spellStart"/>
      <w:r w:rsidRPr="00062664">
        <w:rPr>
          <w:rFonts w:ascii="Times New Roman" w:hAnsi="Times New Roman" w:cs="Times New Roman"/>
          <w:sz w:val="24"/>
          <w:szCs w:val="24"/>
          <w:lang w:val="es-MX"/>
        </w:rPr>
        <w:t>ou</w:t>
      </w:r>
      <w:proofErr w:type="spellEnd"/>
      <w:r w:rsidRPr="00062664">
        <w:rPr>
          <w:rFonts w:ascii="Times New Roman" w:hAnsi="Times New Roman" w:cs="Times New Roman"/>
          <w:sz w:val="24"/>
          <w:szCs w:val="24"/>
          <w:lang w:val="es-MX"/>
        </w:rPr>
        <w:t xml:space="preserve"> para </w:t>
      </w:r>
      <w:proofErr w:type="spellStart"/>
      <w:r w:rsidRPr="00062664">
        <w:rPr>
          <w:rFonts w:ascii="Times New Roman" w:hAnsi="Times New Roman" w:cs="Times New Roman"/>
          <w:sz w:val="24"/>
          <w:szCs w:val="24"/>
          <w:lang w:val="es-MX"/>
        </w:rPr>
        <w:t>executar</w:t>
      </w:r>
      <w:proofErr w:type="spellEnd"/>
      <w:r w:rsidRPr="00062664">
        <w:rPr>
          <w:rFonts w:ascii="Times New Roman" w:hAnsi="Times New Roman" w:cs="Times New Roman"/>
          <w:sz w:val="24"/>
          <w:szCs w:val="24"/>
          <w:lang w:val="es-MX"/>
        </w:rPr>
        <w:t xml:space="preserve">" (MAPE-II). Os resultados </w:t>
      </w:r>
      <w:proofErr w:type="spellStart"/>
      <w:r w:rsidRPr="00062664">
        <w:rPr>
          <w:rFonts w:ascii="Times New Roman" w:hAnsi="Times New Roman" w:cs="Times New Roman"/>
          <w:sz w:val="24"/>
          <w:szCs w:val="24"/>
          <w:lang w:val="es-MX"/>
        </w:rPr>
        <w:t>mostram</w:t>
      </w:r>
      <w:proofErr w:type="spellEnd"/>
      <w:r w:rsidRPr="00062664">
        <w:rPr>
          <w:rFonts w:ascii="Times New Roman" w:hAnsi="Times New Roman" w:cs="Times New Roman"/>
          <w:sz w:val="24"/>
          <w:szCs w:val="24"/>
          <w:lang w:val="es-MX"/>
        </w:rPr>
        <w:t xml:space="preserve"> que 60% dos </w:t>
      </w:r>
      <w:proofErr w:type="spellStart"/>
      <w:r w:rsidRPr="00062664">
        <w:rPr>
          <w:rFonts w:ascii="Times New Roman" w:hAnsi="Times New Roman" w:cs="Times New Roman"/>
          <w:sz w:val="24"/>
          <w:szCs w:val="24"/>
          <w:lang w:val="es-MX"/>
        </w:rPr>
        <w:t>alunos</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estão</w:t>
      </w:r>
      <w:proofErr w:type="spellEnd"/>
      <w:r w:rsidRPr="00062664">
        <w:rPr>
          <w:rFonts w:ascii="Times New Roman" w:hAnsi="Times New Roman" w:cs="Times New Roman"/>
          <w:sz w:val="24"/>
          <w:szCs w:val="24"/>
          <w:lang w:val="es-MX"/>
        </w:rPr>
        <w:t xml:space="preserve"> no </w:t>
      </w:r>
      <w:proofErr w:type="spellStart"/>
      <w:r w:rsidRPr="00062664">
        <w:rPr>
          <w:rFonts w:ascii="Times New Roman" w:hAnsi="Times New Roman" w:cs="Times New Roman"/>
          <w:sz w:val="24"/>
          <w:szCs w:val="24"/>
          <w:lang w:val="es-MX"/>
        </w:rPr>
        <w:t>nível</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dois</w:t>
      </w:r>
      <w:proofErr w:type="spellEnd"/>
      <w:r w:rsidRPr="00062664">
        <w:rPr>
          <w:rFonts w:ascii="Times New Roman" w:hAnsi="Times New Roman" w:cs="Times New Roman"/>
          <w:sz w:val="24"/>
          <w:szCs w:val="24"/>
          <w:lang w:val="es-MX"/>
        </w:rPr>
        <w:t xml:space="preserve"> de </w:t>
      </w:r>
      <w:proofErr w:type="spellStart"/>
      <w:r w:rsidRPr="00062664">
        <w:rPr>
          <w:rFonts w:ascii="Times New Roman" w:hAnsi="Times New Roman" w:cs="Times New Roman"/>
          <w:sz w:val="24"/>
          <w:szCs w:val="24"/>
          <w:lang w:val="es-MX"/>
        </w:rPr>
        <w:t>motivação</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lastRenderedPageBreak/>
        <w:t>acadêmica</w:t>
      </w:r>
      <w:proofErr w:type="spellEnd"/>
      <w:r w:rsidRPr="00062664">
        <w:rPr>
          <w:rFonts w:ascii="Times New Roman" w:hAnsi="Times New Roman" w:cs="Times New Roman"/>
          <w:sz w:val="24"/>
          <w:szCs w:val="24"/>
          <w:lang w:val="es-MX"/>
        </w:rPr>
        <w:t xml:space="preserve">. Da mesma forma, </w:t>
      </w:r>
      <w:proofErr w:type="spellStart"/>
      <w:r w:rsidRPr="00062664">
        <w:rPr>
          <w:rFonts w:ascii="Times New Roman" w:hAnsi="Times New Roman" w:cs="Times New Roman"/>
          <w:sz w:val="24"/>
          <w:szCs w:val="24"/>
          <w:lang w:val="es-MX"/>
        </w:rPr>
        <w:t>verificou</w:t>
      </w:r>
      <w:proofErr w:type="spellEnd"/>
      <w:r w:rsidRPr="00062664">
        <w:rPr>
          <w:rFonts w:ascii="Times New Roman" w:hAnsi="Times New Roman" w:cs="Times New Roman"/>
          <w:sz w:val="24"/>
          <w:szCs w:val="24"/>
          <w:lang w:val="es-MX"/>
        </w:rPr>
        <w:t>-</w:t>
      </w:r>
      <w:proofErr w:type="spellStart"/>
      <w:r w:rsidRPr="00062664">
        <w:rPr>
          <w:rFonts w:ascii="Times New Roman" w:hAnsi="Times New Roman" w:cs="Times New Roman"/>
          <w:sz w:val="24"/>
          <w:szCs w:val="24"/>
          <w:lang w:val="es-MX"/>
        </w:rPr>
        <w:t>se</w:t>
      </w:r>
      <w:proofErr w:type="spellEnd"/>
      <w:r w:rsidRPr="00062664">
        <w:rPr>
          <w:rFonts w:ascii="Times New Roman" w:hAnsi="Times New Roman" w:cs="Times New Roman"/>
          <w:sz w:val="24"/>
          <w:szCs w:val="24"/>
          <w:lang w:val="es-MX"/>
        </w:rPr>
        <w:t xml:space="preserve"> que os </w:t>
      </w:r>
      <w:proofErr w:type="spellStart"/>
      <w:r w:rsidRPr="00062664">
        <w:rPr>
          <w:rFonts w:ascii="Times New Roman" w:hAnsi="Times New Roman" w:cs="Times New Roman"/>
          <w:sz w:val="24"/>
          <w:szCs w:val="24"/>
          <w:lang w:val="es-MX"/>
        </w:rPr>
        <w:t>alunos</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apresentaram</w:t>
      </w:r>
      <w:proofErr w:type="spellEnd"/>
      <w:r w:rsidRPr="00062664">
        <w:rPr>
          <w:rFonts w:ascii="Times New Roman" w:hAnsi="Times New Roman" w:cs="Times New Roman"/>
          <w:sz w:val="24"/>
          <w:szCs w:val="24"/>
          <w:lang w:val="es-MX"/>
        </w:rPr>
        <w:t xml:space="preserve"> alta </w:t>
      </w:r>
      <w:proofErr w:type="spellStart"/>
      <w:r w:rsidRPr="00062664">
        <w:rPr>
          <w:rFonts w:ascii="Times New Roman" w:hAnsi="Times New Roman" w:cs="Times New Roman"/>
          <w:sz w:val="24"/>
          <w:szCs w:val="24"/>
          <w:lang w:val="es-MX"/>
        </w:rPr>
        <w:t>capacidade</w:t>
      </w:r>
      <w:proofErr w:type="spellEnd"/>
      <w:r w:rsidRPr="00062664">
        <w:rPr>
          <w:rFonts w:ascii="Times New Roman" w:hAnsi="Times New Roman" w:cs="Times New Roman"/>
          <w:sz w:val="24"/>
          <w:szCs w:val="24"/>
          <w:lang w:val="es-MX"/>
        </w:rPr>
        <w:t xml:space="preserve"> de </w:t>
      </w:r>
      <w:proofErr w:type="spellStart"/>
      <w:r w:rsidRPr="00062664">
        <w:rPr>
          <w:rFonts w:ascii="Times New Roman" w:hAnsi="Times New Roman" w:cs="Times New Roman"/>
          <w:sz w:val="24"/>
          <w:szCs w:val="24"/>
          <w:lang w:val="es-MX"/>
        </w:rPr>
        <w:t>desempenho</w:t>
      </w:r>
      <w:proofErr w:type="spellEnd"/>
      <w:r w:rsidRPr="00062664">
        <w:rPr>
          <w:rFonts w:ascii="Times New Roman" w:hAnsi="Times New Roman" w:cs="Times New Roman"/>
          <w:sz w:val="24"/>
          <w:szCs w:val="24"/>
          <w:lang w:val="es-MX"/>
        </w:rPr>
        <w:t xml:space="preserve"> escolar. Em </w:t>
      </w:r>
      <w:proofErr w:type="spellStart"/>
      <w:r w:rsidRPr="00062664">
        <w:rPr>
          <w:rFonts w:ascii="Times New Roman" w:hAnsi="Times New Roman" w:cs="Times New Roman"/>
          <w:sz w:val="24"/>
          <w:szCs w:val="24"/>
          <w:lang w:val="es-MX"/>
        </w:rPr>
        <w:t>conclusão</w:t>
      </w:r>
      <w:proofErr w:type="spellEnd"/>
      <w:r w:rsidRPr="00062664">
        <w:rPr>
          <w:rFonts w:ascii="Times New Roman" w:hAnsi="Times New Roman" w:cs="Times New Roman"/>
          <w:sz w:val="24"/>
          <w:szCs w:val="24"/>
          <w:lang w:val="es-MX"/>
        </w:rPr>
        <w:t xml:space="preserve">, os </w:t>
      </w:r>
      <w:proofErr w:type="spellStart"/>
      <w:r w:rsidRPr="00062664">
        <w:rPr>
          <w:rFonts w:ascii="Times New Roman" w:hAnsi="Times New Roman" w:cs="Times New Roman"/>
          <w:sz w:val="24"/>
          <w:szCs w:val="24"/>
          <w:lang w:val="es-MX"/>
        </w:rPr>
        <w:t>alunos</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têm</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necessidade</w:t>
      </w:r>
      <w:proofErr w:type="spellEnd"/>
      <w:r w:rsidRPr="00062664">
        <w:rPr>
          <w:rFonts w:ascii="Times New Roman" w:hAnsi="Times New Roman" w:cs="Times New Roman"/>
          <w:sz w:val="24"/>
          <w:szCs w:val="24"/>
          <w:lang w:val="es-MX"/>
        </w:rPr>
        <w:t xml:space="preserve"> de </w:t>
      </w:r>
      <w:proofErr w:type="spellStart"/>
      <w:r w:rsidRPr="00062664">
        <w:rPr>
          <w:rFonts w:ascii="Times New Roman" w:hAnsi="Times New Roman" w:cs="Times New Roman"/>
          <w:sz w:val="24"/>
          <w:szCs w:val="24"/>
          <w:lang w:val="es-MX"/>
        </w:rPr>
        <w:t>reconhecimento</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tendem</w:t>
      </w:r>
      <w:proofErr w:type="spellEnd"/>
      <w:r w:rsidRPr="00062664">
        <w:rPr>
          <w:rFonts w:ascii="Times New Roman" w:hAnsi="Times New Roman" w:cs="Times New Roman"/>
          <w:sz w:val="24"/>
          <w:szCs w:val="24"/>
          <w:lang w:val="es-MX"/>
        </w:rPr>
        <w:t xml:space="preserve"> a ter cada </w:t>
      </w:r>
      <w:proofErr w:type="spellStart"/>
      <w:r w:rsidRPr="00062664">
        <w:rPr>
          <w:rFonts w:ascii="Times New Roman" w:hAnsi="Times New Roman" w:cs="Times New Roman"/>
          <w:sz w:val="24"/>
          <w:szCs w:val="24"/>
          <w:lang w:val="es-MX"/>
        </w:rPr>
        <w:t>atividade</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ou</w:t>
      </w:r>
      <w:proofErr w:type="spellEnd"/>
      <w:r w:rsidRPr="00062664">
        <w:rPr>
          <w:rFonts w:ascii="Times New Roman" w:hAnsi="Times New Roman" w:cs="Times New Roman"/>
          <w:sz w:val="24"/>
          <w:szCs w:val="24"/>
          <w:lang w:val="es-MX"/>
        </w:rPr>
        <w:t xml:space="preserve"> objetivo </w:t>
      </w:r>
      <w:proofErr w:type="spellStart"/>
      <w:r w:rsidRPr="00062664">
        <w:rPr>
          <w:rFonts w:ascii="Times New Roman" w:hAnsi="Times New Roman" w:cs="Times New Roman"/>
          <w:sz w:val="24"/>
          <w:szCs w:val="24"/>
          <w:lang w:val="es-MX"/>
        </w:rPr>
        <w:t>alcançado</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bem</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reconhecido</w:t>
      </w:r>
      <w:proofErr w:type="spellEnd"/>
      <w:r w:rsidRPr="00062664">
        <w:rPr>
          <w:rFonts w:ascii="Times New Roman" w:hAnsi="Times New Roman" w:cs="Times New Roman"/>
          <w:sz w:val="24"/>
          <w:szCs w:val="24"/>
          <w:lang w:val="es-MX"/>
        </w:rPr>
        <w:t xml:space="preserve">, o que os </w:t>
      </w:r>
      <w:proofErr w:type="spellStart"/>
      <w:r w:rsidRPr="00062664">
        <w:rPr>
          <w:rFonts w:ascii="Times New Roman" w:hAnsi="Times New Roman" w:cs="Times New Roman"/>
          <w:sz w:val="24"/>
          <w:szCs w:val="24"/>
          <w:lang w:val="es-MX"/>
        </w:rPr>
        <w:t>impulsiona</w:t>
      </w:r>
      <w:proofErr w:type="spellEnd"/>
      <w:r w:rsidRPr="00062664">
        <w:rPr>
          <w:rFonts w:ascii="Times New Roman" w:hAnsi="Times New Roman" w:cs="Times New Roman"/>
          <w:sz w:val="24"/>
          <w:szCs w:val="24"/>
          <w:lang w:val="es-MX"/>
        </w:rPr>
        <w:t xml:space="preserve"> a querer ser cada vez </w:t>
      </w:r>
      <w:proofErr w:type="spellStart"/>
      <w:r w:rsidRPr="00062664">
        <w:rPr>
          <w:rFonts w:ascii="Times New Roman" w:hAnsi="Times New Roman" w:cs="Times New Roman"/>
          <w:sz w:val="24"/>
          <w:szCs w:val="24"/>
          <w:lang w:val="es-MX"/>
        </w:rPr>
        <w:t>melhores</w:t>
      </w:r>
      <w:proofErr w:type="spellEnd"/>
      <w:r w:rsidRPr="00062664">
        <w:rPr>
          <w:rFonts w:ascii="Times New Roman" w:hAnsi="Times New Roman" w:cs="Times New Roman"/>
          <w:sz w:val="24"/>
          <w:szCs w:val="24"/>
          <w:lang w:val="es-MX"/>
        </w:rPr>
        <w:t xml:space="preserve">, e este é </w:t>
      </w:r>
      <w:proofErr w:type="spellStart"/>
      <w:r w:rsidRPr="00062664">
        <w:rPr>
          <w:rFonts w:ascii="Times New Roman" w:hAnsi="Times New Roman" w:cs="Times New Roman"/>
          <w:sz w:val="24"/>
          <w:szCs w:val="24"/>
          <w:lang w:val="es-MX"/>
        </w:rPr>
        <w:t>um</w:t>
      </w:r>
      <w:proofErr w:type="spellEnd"/>
      <w:r w:rsidRPr="00062664">
        <w:rPr>
          <w:rFonts w:ascii="Times New Roman" w:hAnsi="Times New Roman" w:cs="Times New Roman"/>
          <w:sz w:val="24"/>
          <w:szCs w:val="24"/>
          <w:lang w:val="es-MX"/>
        </w:rPr>
        <w:t xml:space="preserve"> fator proporcionado pela </w:t>
      </w:r>
      <w:proofErr w:type="spellStart"/>
      <w:r w:rsidRPr="00062664">
        <w:rPr>
          <w:rFonts w:ascii="Times New Roman" w:hAnsi="Times New Roman" w:cs="Times New Roman"/>
          <w:sz w:val="24"/>
          <w:szCs w:val="24"/>
          <w:lang w:val="es-MX"/>
        </w:rPr>
        <w:t>motivação</w:t>
      </w:r>
      <w:proofErr w:type="spellEnd"/>
      <w:r w:rsidRPr="00062664">
        <w:rPr>
          <w:rFonts w:ascii="Times New Roman" w:hAnsi="Times New Roman" w:cs="Times New Roman"/>
          <w:sz w:val="24"/>
          <w:szCs w:val="24"/>
          <w:lang w:val="es-MX"/>
        </w:rPr>
        <w:t xml:space="preserve"> que cada aluno </w:t>
      </w:r>
      <w:proofErr w:type="spellStart"/>
      <w:r w:rsidRPr="00062664">
        <w:rPr>
          <w:rFonts w:ascii="Times New Roman" w:hAnsi="Times New Roman" w:cs="Times New Roman"/>
          <w:sz w:val="24"/>
          <w:szCs w:val="24"/>
          <w:lang w:val="es-MX"/>
        </w:rPr>
        <w:t>tem</w:t>
      </w:r>
      <w:proofErr w:type="spellEnd"/>
      <w:r w:rsidRPr="00062664">
        <w:rPr>
          <w:rFonts w:ascii="Times New Roman" w:hAnsi="Times New Roman" w:cs="Times New Roman"/>
          <w:sz w:val="24"/>
          <w:szCs w:val="24"/>
          <w:lang w:val="es-MX"/>
        </w:rPr>
        <w:t>.</w:t>
      </w:r>
    </w:p>
    <w:p w14:paraId="1F144737" w14:textId="1879C7E7" w:rsidR="008E5086" w:rsidRDefault="00062664" w:rsidP="00062664">
      <w:pPr>
        <w:spacing w:after="0" w:line="360" w:lineRule="auto"/>
        <w:jc w:val="both"/>
        <w:rPr>
          <w:rFonts w:ascii="Times New Roman" w:hAnsi="Times New Roman" w:cs="Times New Roman"/>
          <w:sz w:val="24"/>
          <w:szCs w:val="24"/>
          <w:lang w:val="es-MX"/>
        </w:rPr>
      </w:pPr>
      <w:proofErr w:type="spellStart"/>
      <w:r w:rsidRPr="006828BF">
        <w:rPr>
          <w:rFonts w:cstheme="minorHAnsi"/>
          <w:b/>
          <w:sz w:val="28"/>
          <w:lang w:val="es-MX"/>
        </w:rPr>
        <w:t>Palavras</w:t>
      </w:r>
      <w:proofErr w:type="spellEnd"/>
      <w:r w:rsidRPr="006828BF">
        <w:rPr>
          <w:rFonts w:cstheme="minorHAnsi"/>
          <w:b/>
          <w:sz w:val="28"/>
          <w:lang w:val="es-MX"/>
        </w:rPr>
        <w:t>-chave:</w:t>
      </w:r>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aprendizagem</w:t>
      </w:r>
      <w:proofErr w:type="spellEnd"/>
      <w:r w:rsidRPr="00062664">
        <w:rPr>
          <w:rFonts w:ascii="Times New Roman" w:hAnsi="Times New Roman" w:cs="Times New Roman"/>
          <w:sz w:val="24"/>
          <w:szCs w:val="24"/>
          <w:lang w:val="es-MX"/>
        </w:rPr>
        <w:t xml:space="preserve">, medo do </w:t>
      </w:r>
      <w:proofErr w:type="spellStart"/>
      <w:r w:rsidRPr="00062664">
        <w:rPr>
          <w:rFonts w:ascii="Times New Roman" w:hAnsi="Times New Roman" w:cs="Times New Roman"/>
          <w:sz w:val="24"/>
          <w:szCs w:val="24"/>
          <w:lang w:val="es-MX"/>
        </w:rPr>
        <w:t>fracasso</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motivação</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motivação</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acadêmica</w:t>
      </w:r>
      <w:proofErr w:type="spellEnd"/>
      <w:r w:rsidRPr="00062664">
        <w:rPr>
          <w:rFonts w:ascii="Times New Roman" w:hAnsi="Times New Roman" w:cs="Times New Roman"/>
          <w:sz w:val="24"/>
          <w:szCs w:val="24"/>
          <w:lang w:val="es-MX"/>
        </w:rPr>
        <w:t xml:space="preserve">, segunda </w:t>
      </w:r>
      <w:proofErr w:type="spellStart"/>
      <w:r w:rsidRPr="00062664">
        <w:rPr>
          <w:rFonts w:ascii="Times New Roman" w:hAnsi="Times New Roman" w:cs="Times New Roman"/>
          <w:sz w:val="24"/>
          <w:szCs w:val="24"/>
          <w:lang w:val="es-MX"/>
        </w:rPr>
        <w:t>língua</w:t>
      </w:r>
      <w:proofErr w:type="spellEnd"/>
      <w:r w:rsidRPr="00062664">
        <w:rPr>
          <w:rFonts w:ascii="Times New Roman" w:hAnsi="Times New Roman" w:cs="Times New Roman"/>
          <w:sz w:val="24"/>
          <w:szCs w:val="24"/>
          <w:lang w:val="es-MX"/>
        </w:rPr>
        <w:t>.</w:t>
      </w:r>
    </w:p>
    <w:p w14:paraId="051E8B37" w14:textId="77777777" w:rsidR="00062664" w:rsidRPr="00DA1643" w:rsidRDefault="00062664" w:rsidP="00062664">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 2022</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Enero</w:t>
      </w:r>
      <w:proofErr w:type="gramEnd"/>
      <w:r>
        <w:rPr>
          <w:rFonts w:ascii="Times New Roman" w:hAnsi="Times New Roman" w:cs="Times New Roman"/>
          <w:color w:val="000000"/>
          <w:sz w:val="24"/>
          <w:szCs w:val="24"/>
        </w:rPr>
        <w:t xml:space="preserve"> 2023</w:t>
      </w:r>
    </w:p>
    <w:p w14:paraId="12F6B247" w14:textId="7FCF6A3C" w:rsidR="00062664" w:rsidRPr="00062664" w:rsidRDefault="00000000" w:rsidP="00062664">
      <w:pPr>
        <w:spacing w:after="0" w:line="360" w:lineRule="auto"/>
        <w:jc w:val="both"/>
        <w:rPr>
          <w:rFonts w:ascii="Times New Roman" w:hAnsi="Times New Roman" w:cs="Times New Roman"/>
          <w:sz w:val="24"/>
          <w:szCs w:val="24"/>
          <w:lang w:val="es-MX"/>
        </w:rPr>
      </w:pPr>
      <w:r>
        <w:rPr>
          <w:noProof/>
        </w:rPr>
        <w:pict w14:anchorId="0CCF3B31">
          <v:rect id="_x0000_i1025" alt="" style="width:441.9pt;height:.05pt;mso-width-percent:0;mso-height-percent:0;mso-width-percent:0;mso-height-percent:0" o:hralign="center" o:hrstd="t" o:hr="t" fillcolor="#a0a0a0" stroked="f"/>
        </w:pict>
      </w:r>
    </w:p>
    <w:p w14:paraId="67FCDB06" w14:textId="77777777" w:rsidR="00C26B44" w:rsidRPr="009F345D" w:rsidRDefault="00C26B44" w:rsidP="00062664">
      <w:pPr>
        <w:spacing w:after="0" w:line="360" w:lineRule="auto"/>
        <w:jc w:val="center"/>
        <w:rPr>
          <w:rFonts w:ascii="Times New Roman" w:hAnsi="Times New Roman" w:cs="Times New Roman"/>
          <w:b/>
          <w:sz w:val="32"/>
          <w:szCs w:val="24"/>
          <w:lang w:val="es-MX"/>
        </w:rPr>
      </w:pPr>
      <w:r w:rsidRPr="009F345D">
        <w:rPr>
          <w:rFonts w:ascii="Times New Roman" w:hAnsi="Times New Roman" w:cs="Times New Roman"/>
          <w:b/>
          <w:sz w:val="32"/>
          <w:szCs w:val="24"/>
          <w:lang w:val="es-MX"/>
        </w:rPr>
        <w:t>Introducción</w:t>
      </w:r>
    </w:p>
    <w:p w14:paraId="6A6B7169" w14:textId="38559D33" w:rsidR="00C26B44" w:rsidRPr="008E5086" w:rsidRDefault="00C26B44" w:rsidP="00EE6177">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Existen diversos factores que influyen en el aprendizaje de un segundo idioma, estos pueden ser económicos, familiares y emocionales</w:t>
      </w:r>
      <w:r w:rsidR="006B0085">
        <w:rPr>
          <w:rFonts w:ascii="Times New Roman" w:hAnsi="Times New Roman" w:cs="Times New Roman"/>
          <w:sz w:val="24"/>
          <w:szCs w:val="24"/>
          <w:lang w:val="es-MX"/>
        </w:rPr>
        <w:t>. E</w:t>
      </w:r>
      <w:r w:rsidR="006B0085" w:rsidRPr="008E5086">
        <w:rPr>
          <w:rFonts w:ascii="Times New Roman" w:hAnsi="Times New Roman" w:cs="Times New Roman"/>
          <w:sz w:val="24"/>
          <w:szCs w:val="24"/>
          <w:lang w:val="es-MX"/>
        </w:rPr>
        <w:t xml:space="preserve">n </w:t>
      </w:r>
      <w:r w:rsidRPr="008E5086">
        <w:rPr>
          <w:rFonts w:ascii="Times New Roman" w:hAnsi="Times New Roman" w:cs="Times New Roman"/>
          <w:sz w:val="24"/>
          <w:szCs w:val="24"/>
          <w:lang w:val="es-MX"/>
        </w:rPr>
        <w:t>este artículo de investigación se indagará sobre la motivación académica y su relación con el aprendizaje del inglés como segundo idioma</w:t>
      </w:r>
      <w:r w:rsidR="006B0085">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w:t>
      </w:r>
      <w:r w:rsidR="006B0085">
        <w:rPr>
          <w:rFonts w:ascii="Times New Roman" w:hAnsi="Times New Roman" w:cs="Times New Roman"/>
          <w:sz w:val="24"/>
          <w:szCs w:val="24"/>
          <w:lang w:val="es-MX"/>
        </w:rPr>
        <w:t>E</w:t>
      </w:r>
      <w:r w:rsidR="006B0085" w:rsidRPr="008E5086">
        <w:rPr>
          <w:rFonts w:ascii="Times New Roman" w:hAnsi="Times New Roman" w:cs="Times New Roman"/>
          <w:sz w:val="24"/>
          <w:szCs w:val="24"/>
          <w:lang w:val="es-MX"/>
        </w:rPr>
        <w:t xml:space="preserve">n </w:t>
      </w:r>
      <w:r w:rsidR="006C0793" w:rsidRPr="008E5086">
        <w:rPr>
          <w:rFonts w:ascii="Times New Roman" w:hAnsi="Times New Roman" w:cs="Times New Roman"/>
          <w:sz w:val="24"/>
          <w:szCs w:val="24"/>
          <w:lang w:val="es-MX"/>
        </w:rPr>
        <w:t>est</w:t>
      </w:r>
      <w:r w:rsidR="006C0793">
        <w:rPr>
          <w:rFonts w:ascii="Times New Roman" w:hAnsi="Times New Roman" w:cs="Times New Roman"/>
          <w:sz w:val="24"/>
          <w:szCs w:val="24"/>
          <w:lang w:val="es-MX"/>
        </w:rPr>
        <w:t>a</w:t>
      </w:r>
      <w:r w:rsidR="006C0793"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ocasión</w:t>
      </w:r>
      <w:r w:rsidR="006B0085">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se realizará en Tabasco, México</w:t>
      </w:r>
      <w:r w:rsidR="006B0085">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en la Universidad Juárez Autónoma de Tabasco</w:t>
      </w:r>
      <w:r w:rsidR="00DA6AD2">
        <w:rPr>
          <w:rFonts w:ascii="Times New Roman" w:hAnsi="Times New Roman" w:cs="Times New Roman"/>
          <w:sz w:val="24"/>
          <w:szCs w:val="24"/>
          <w:lang w:val="es-MX"/>
        </w:rPr>
        <w:t xml:space="preserve"> (UJAT)</w:t>
      </w:r>
      <w:r w:rsidR="006B0085">
        <w:rPr>
          <w:rFonts w:ascii="Times New Roman" w:hAnsi="Times New Roman" w:cs="Times New Roman"/>
          <w:sz w:val="24"/>
          <w:szCs w:val="24"/>
          <w:lang w:val="es-MX"/>
        </w:rPr>
        <w:t>.</w:t>
      </w:r>
      <w:r w:rsidR="006B0085" w:rsidRPr="008E5086">
        <w:rPr>
          <w:rFonts w:ascii="Times New Roman" w:hAnsi="Times New Roman" w:cs="Times New Roman"/>
          <w:sz w:val="24"/>
          <w:szCs w:val="24"/>
          <w:lang w:val="es-MX"/>
        </w:rPr>
        <w:t xml:space="preserve"> </w:t>
      </w:r>
      <w:r w:rsidR="006B0085">
        <w:rPr>
          <w:rFonts w:ascii="Times New Roman" w:hAnsi="Times New Roman" w:cs="Times New Roman"/>
          <w:sz w:val="24"/>
          <w:szCs w:val="24"/>
          <w:lang w:val="es-MX"/>
        </w:rPr>
        <w:t>L</w:t>
      </w:r>
      <w:r w:rsidR="006B0085" w:rsidRPr="008E5086">
        <w:rPr>
          <w:rFonts w:ascii="Times New Roman" w:hAnsi="Times New Roman" w:cs="Times New Roman"/>
          <w:sz w:val="24"/>
          <w:szCs w:val="24"/>
          <w:lang w:val="es-MX"/>
        </w:rPr>
        <w:t xml:space="preserve">os </w:t>
      </w:r>
      <w:r w:rsidRPr="008E5086">
        <w:rPr>
          <w:rFonts w:ascii="Times New Roman" w:hAnsi="Times New Roman" w:cs="Times New Roman"/>
          <w:sz w:val="24"/>
          <w:szCs w:val="24"/>
          <w:lang w:val="es-MX"/>
        </w:rPr>
        <w:t xml:space="preserve">sujetos de estudios son </w:t>
      </w:r>
      <w:r w:rsidR="007E542F">
        <w:rPr>
          <w:rFonts w:ascii="Times New Roman" w:hAnsi="Times New Roman" w:cs="Times New Roman"/>
          <w:sz w:val="24"/>
          <w:szCs w:val="24"/>
          <w:lang w:val="es-MX"/>
        </w:rPr>
        <w:t>25</w:t>
      </w:r>
      <w:r w:rsidR="007E542F"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 xml:space="preserve">estudiantes del </w:t>
      </w:r>
      <w:r w:rsidR="006B0085">
        <w:rPr>
          <w:rFonts w:ascii="Times New Roman" w:hAnsi="Times New Roman" w:cs="Times New Roman"/>
          <w:sz w:val="24"/>
          <w:szCs w:val="24"/>
          <w:lang w:val="es-MX"/>
        </w:rPr>
        <w:t>p</w:t>
      </w:r>
      <w:r w:rsidRPr="008E5086">
        <w:rPr>
          <w:rFonts w:ascii="Times New Roman" w:hAnsi="Times New Roman" w:cs="Times New Roman"/>
          <w:sz w:val="24"/>
          <w:szCs w:val="24"/>
          <w:lang w:val="es-MX"/>
        </w:rPr>
        <w:t xml:space="preserve">rimer ciclo </w:t>
      </w:r>
      <w:r w:rsidR="00E21B58">
        <w:rPr>
          <w:rFonts w:ascii="Times New Roman" w:hAnsi="Times New Roman" w:cs="Times New Roman"/>
          <w:sz w:val="24"/>
          <w:szCs w:val="24"/>
          <w:lang w:val="es-MX"/>
        </w:rPr>
        <w:t xml:space="preserve">de </w:t>
      </w:r>
      <w:r w:rsidRPr="008E5086">
        <w:rPr>
          <w:rFonts w:ascii="Times New Roman" w:hAnsi="Times New Roman" w:cs="Times New Roman"/>
          <w:sz w:val="24"/>
          <w:szCs w:val="24"/>
          <w:lang w:val="es-MX"/>
        </w:rPr>
        <w:t xml:space="preserve">la </w:t>
      </w:r>
      <w:r w:rsidR="006B0085">
        <w:rPr>
          <w:rFonts w:ascii="Times New Roman" w:hAnsi="Times New Roman" w:cs="Times New Roman"/>
          <w:sz w:val="24"/>
          <w:szCs w:val="24"/>
          <w:lang w:val="es-MX"/>
        </w:rPr>
        <w:t>l</w:t>
      </w:r>
      <w:r w:rsidRPr="008E5086">
        <w:rPr>
          <w:rFonts w:ascii="Times New Roman" w:hAnsi="Times New Roman" w:cs="Times New Roman"/>
          <w:sz w:val="24"/>
          <w:szCs w:val="24"/>
          <w:lang w:val="es-MX"/>
        </w:rPr>
        <w:t xml:space="preserve">icenciatura en Idiomas, </w:t>
      </w:r>
      <w:r w:rsidR="00EE2DC5">
        <w:rPr>
          <w:rFonts w:ascii="Times New Roman" w:hAnsi="Times New Roman" w:cs="Times New Roman"/>
          <w:sz w:val="24"/>
          <w:szCs w:val="24"/>
          <w:lang w:val="es-MX"/>
        </w:rPr>
        <w:t>específicamente de</w:t>
      </w:r>
      <w:r w:rsidR="00E21B58" w:rsidRPr="008E5086">
        <w:rPr>
          <w:rFonts w:ascii="Times New Roman" w:hAnsi="Times New Roman" w:cs="Times New Roman"/>
          <w:sz w:val="24"/>
          <w:szCs w:val="24"/>
          <w:lang w:val="es-MX"/>
        </w:rPr>
        <w:t xml:space="preserve"> la asignatura de Inglés I</w:t>
      </w:r>
      <w:r w:rsidR="00E21B58">
        <w:rPr>
          <w:rFonts w:ascii="Times New Roman" w:hAnsi="Times New Roman" w:cs="Times New Roman"/>
          <w:sz w:val="24"/>
          <w:szCs w:val="24"/>
          <w:lang w:val="es-MX"/>
        </w:rPr>
        <w:t xml:space="preserve">. </w:t>
      </w:r>
      <w:r w:rsidR="00754C30" w:rsidRPr="008E5086">
        <w:rPr>
          <w:rFonts w:ascii="Times New Roman" w:hAnsi="Times New Roman" w:cs="Times New Roman"/>
          <w:sz w:val="24"/>
          <w:szCs w:val="24"/>
          <w:lang w:val="es-MX"/>
        </w:rPr>
        <w:t xml:space="preserve">Morales </w:t>
      </w:r>
      <w:r w:rsidRPr="008E5086">
        <w:rPr>
          <w:rFonts w:ascii="Times New Roman" w:hAnsi="Times New Roman" w:cs="Times New Roman"/>
          <w:sz w:val="24"/>
          <w:szCs w:val="24"/>
          <w:lang w:val="es-MX"/>
        </w:rPr>
        <w:t xml:space="preserve">(2011) considera que la motivación de tipo escolar es compleja y </w:t>
      </w:r>
      <w:r w:rsidR="00494FF0">
        <w:rPr>
          <w:rFonts w:ascii="Times New Roman" w:hAnsi="Times New Roman" w:cs="Times New Roman"/>
          <w:sz w:val="24"/>
          <w:szCs w:val="24"/>
          <w:lang w:val="es-MX"/>
        </w:rPr>
        <w:t>existen</w:t>
      </w:r>
      <w:r w:rsidRPr="008E5086">
        <w:rPr>
          <w:rFonts w:ascii="Times New Roman" w:hAnsi="Times New Roman" w:cs="Times New Roman"/>
          <w:sz w:val="24"/>
          <w:szCs w:val="24"/>
          <w:lang w:val="es-MX"/>
        </w:rPr>
        <w:t xml:space="preserve"> muchas definiciones y teorías que buscan </w:t>
      </w:r>
      <w:r w:rsidR="00990C25">
        <w:rPr>
          <w:rFonts w:ascii="Times New Roman" w:hAnsi="Times New Roman" w:cs="Times New Roman"/>
          <w:sz w:val="24"/>
          <w:szCs w:val="24"/>
          <w:lang w:val="es-MX"/>
        </w:rPr>
        <w:t>entablar</w:t>
      </w:r>
      <w:r w:rsidR="00990C25"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su relación con los procesos de aprendizaje académico. Actualmente</w:t>
      </w:r>
      <w:r w:rsidR="00990C25">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la motivación se ha convertido en un factor determinante en el ámbito escolar, ya que una persona que no se sienta motivada le será difícil alcanzar sus metas de manera exitosa.</w:t>
      </w:r>
    </w:p>
    <w:p w14:paraId="36EAA921" w14:textId="5E200E92" w:rsidR="00C26B44" w:rsidRPr="008E5086" w:rsidRDefault="00C26B44" w:rsidP="00EE6177">
      <w:pPr>
        <w:spacing w:after="0" w:line="360" w:lineRule="auto"/>
        <w:ind w:firstLine="708"/>
        <w:jc w:val="both"/>
        <w:rPr>
          <w:rFonts w:ascii="Times New Roman" w:hAnsi="Times New Roman" w:cs="Times New Roman"/>
          <w:sz w:val="24"/>
          <w:szCs w:val="24"/>
          <w:shd w:val="clear" w:color="auto" w:fill="FFFFFF"/>
          <w:lang w:val="es-MX"/>
        </w:rPr>
      </w:pPr>
      <w:r w:rsidRPr="008E5086">
        <w:rPr>
          <w:rFonts w:ascii="Times New Roman" w:hAnsi="Times New Roman" w:cs="Times New Roman"/>
          <w:sz w:val="24"/>
          <w:szCs w:val="24"/>
          <w:lang w:val="es-MX"/>
        </w:rPr>
        <w:t xml:space="preserve">Una de las perspectivas </w:t>
      </w:r>
      <w:r w:rsidR="00990C25">
        <w:rPr>
          <w:rFonts w:ascii="Times New Roman" w:hAnsi="Times New Roman" w:cs="Times New Roman"/>
          <w:sz w:val="24"/>
          <w:szCs w:val="24"/>
          <w:lang w:val="es-MX"/>
        </w:rPr>
        <w:t xml:space="preserve">teóricas </w:t>
      </w:r>
      <w:r w:rsidRPr="008E5086">
        <w:rPr>
          <w:rFonts w:ascii="Times New Roman" w:hAnsi="Times New Roman" w:cs="Times New Roman"/>
          <w:sz w:val="24"/>
          <w:szCs w:val="24"/>
          <w:lang w:val="es-MX"/>
        </w:rPr>
        <w:t xml:space="preserve">más relevantes </w:t>
      </w:r>
      <w:r w:rsidR="00962871">
        <w:rPr>
          <w:rFonts w:ascii="Times New Roman" w:hAnsi="Times New Roman" w:cs="Times New Roman"/>
          <w:sz w:val="24"/>
          <w:szCs w:val="24"/>
          <w:lang w:val="es-MX"/>
        </w:rPr>
        <w:t xml:space="preserve">al respecto </w:t>
      </w:r>
      <w:r w:rsidRPr="008E5086">
        <w:rPr>
          <w:rFonts w:ascii="Times New Roman" w:hAnsi="Times New Roman" w:cs="Times New Roman"/>
          <w:sz w:val="24"/>
          <w:szCs w:val="24"/>
          <w:lang w:val="es-MX"/>
        </w:rPr>
        <w:t xml:space="preserve">es la </w:t>
      </w:r>
      <w:r w:rsidR="00990C25">
        <w:rPr>
          <w:rFonts w:ascii="Times New Roman" w:hAnsi="Times New Roman" w:cs="Times New Roman"/>
          <w:sz w:val="24"/>
          <w:szCs w:val="24"/>
          <w:lang w:val="es-MX"/>
        </w:rPr>
        <w:t>t</w:t>
      </w:r>
      <w:r w:rsidR="00990C25" w:rsidRPr="008E5086">
        <w:rPr>
          <w:rFonts w:ascii="Times New Roman" w:hAnsi="Times New Roman" w:cs="Times New Roman"/>
          <w:sz w:val="24"/>
          <w:szCs w:val="24"/>
          <w:lang w:val="es-MX"/>
        </w:rPr>
        <w:t>eoría cognitiva de la motivación-logr</w:t>
      </w:r>
      <w:r w:rsidRPr="008E5086">
        <w:rPr>
          <w:rFonts w:ascii="Times New Roman" w:hAnsi="Times New Roman" w:cs="Times New Roman"/>
          <w:sz w:val="24"/>
          <w:szCs w:val="24"/>
          <w:lang w:val="es-MX"/>
        </w:rPr>
        <w:t xml:space="preserve">o, </w:t>
      </w:r>
      <w:r w:rsidR="00A023D3">
        <w:rPr>
          <w:rFonts w:ascii="Times New Roman" w:hAnsi="Times New Roman" w:cs="Times New Roman"/>
          <w:sz w:val="24"/>
          <w:szCs w:val="24"/>
          <w:lang w:val="es-MX"/>
        </w:rPr>
        <w:t xml:space="preserve">impulsada </w:t>
      </w:r>
      <w:r w:rsidRPr="008E5086">
        <w:rPr>
          <w:rFonts w:ascii="Times New Roman" w:hAnsi="Times New Roman" w:cs="Times New Roman"/>
          <w:sz w:val="24"/>
          <w:szCs w:val="24"/>
          <w:lang w:val="es-MX"/>
        </w:rPr>
        <w:t xml:space="preserve">por </w:t>
      </w:r>
      <w:r w:rsidR="00A023D3">
        <w:rPr>
          <w:rFonts w:ascii="Times New Roman" w:hAnsi="Times New Roman" w:cs="Times New Roman"/>
          <w:sz w:val="24"/>
          <w:szCs w:val="24"/>
          <w:lang w:val="es-MX"/>
        </w:rPr>
        <w:t xml:space="preserve">Carol </w:t>
      </w:r>
      <w:proofErr w:type="spellStart"/>
      <w:r w:rsidR="00A023D3" w:rsidRPr="008E5086">
        <w:rPr>
          <w:rFonts w:ascii="Times New Roman" w:hAnsi="Times New Roman" w:cs="Times New Roman"/>
          <w:sz w:val="24"/>
          <w:szCs w:val="24"/>
          <w:lang w:val="es-MX"/>
        </w:rPr>
        <w:t>Dweck</w:t>
      </w:r>
      <w:proofErr w:type="spellEnd"/>
      <w:r w:rsidR="00A023D3"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en 1986</w:t>
      </w:r>
      <w:r w:rsidR="00A023D3">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w:t>
      </w:r>
      <w:r w:rsidR="00064281">
        <w:rPr>
          <w:rFonts w:ascii="Times New Roman" w:hAnsi="Times New Roman" w:cs="Times New Roman"/>
          <w:sz w:val="24"/>
          <w:szCs w:val="24"/>
          <w:lang w:val="es-MX"/>
        </w:rPr>
        <w:t xml:space="preserve">la cual </w:t>
      </w:r>
      <w:r w:rsidR="00962871">
        <w:rPr>
          <w:rFonts w:ascii="Times New Roman" w:hAnsi="Times New Roman" w:cs="Times New Roman"/>
          <w:sz w:val="24"/>
          <w:szCs w:val="24"/>
          <w:lang w:val="es-MX"/>
        </w:rPr>
        <w:t>se</w:t>
      </w:r>
      <w:r w:rsidR="00064281">
        <w:rPr>
          <w:rFonts w:ascii="Times New Roman" w:hAnsi="Times New Roman" w:cs="Times New Roman"/>
          <w:sz w:val="24"/>
          <w:szCs w:val="24"/>
          <w:lang w:val="es-MX"/>
        </w:rPr>
        <w:t xml:space="preserve"> enfoca en</w:t>
      </w:r>
      <w:r w:rsidRPr="008E5086">
        <w:rPr>
          <w:rFonts w:ascii="Times New Roman" w:hAnsi="Times New Roman" w:cs="Times New Roman"/>
          <w:sz w:val="24"/>
          <w:szCs w:val="24"/>
          <w:lang w:val="es-MX"/>
        </w:rPr>
        <w:t xml:space="preserve"> algunos datos importantes sobre la motivación tales como que </w:t>
      </w:r>
      <w:r w:rsidRPr="008E5086">
        <w:rPr>
          <w:rStyle w:val="Textoennegrita"/>
          <w:rFonts w:ascii="Times New Roman" w:hAnsi="Times New Roman" w:cs="Times New Roman"/>
          <w:b w:val="0"/>
          <w:sz w:val="24"/>
          <w:szCs w:val="24"/>
          <w:shd w:val="clear" w:color="auto" w:fill="FFFFFF"/>
          <w:lang w:val="es-MX"/>
        </w:rPr>
        <w:t>está regulada en las personas por la segregación de dopamina</w:t>
      </w:r>
      <w:r w:rsidRPr="008E5086">
        <w:rPr>
          <w:rFonts w:ascii="Times New Roman" w:hAnsi="Times New Roman" w:cs="Times New Roman"/>
          <w:sz w:val="24"/>
          <w:szCs w:val="24"/>
          <w:shd w:val="clear" w:color="auto" w:fill="FFFFFF"/>
          <w:lang w:val="es-MX"/>
        </w:rPr>
        <w:t xml:space="preserve"> en el cerebro e inconscientemente el ser humano busca la satisfacción de tres </w:t>
      </w:r>
      <w:r w:rsidRPr="008E5086">
        <w:rPr>
          <w:rFonts w:ascii="Times New Roman" w:hAnsi="Times New Roman" w:cs="Times New Roman"/>
          <w:sz w:val="24"/>
          <w:szCs w:val="24"/>
          <w:lang w:val="es-MX"/>
        </w:rPr>
        <w:t>necesidades</w:t>
      </w:r>
      <w:r w:rsidR="008F0A64">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logro, afiliación</w:t>
      </w:r>
      <w:r w:rsidR="008F0A64">
        <w:rPr>
          <w:rFonts w:ascii="Times New Roman" w:hAnsi="Times New Roman" w:cs="Times New Roman"/>
          <w:sz w:val="24"/>
          <w:szCs w:val="24"/>
          <w:lang w:val="es-MX"/>
        </w:rPr>
        <w:t xml:space="preserve"> y </w:t>
      </w:r>
      <w:r w:rsidRPr="008E5086">
        <w:rPr>
          <w:rFonts w:ascii="Times New Roman" w:hAnsi="Times New Roman" w:cs="Times New Roman"/>
          <w:sz w:val="24"/>
          <w:szCs w:val="24"/>
          <w:lang w:val="es-MX"/>
        </w:rPr>
        <w:t>poder</w:t>
      </w:r>
      <w:r w:rsidR="008F0A64">
        <w:rPr>
          <w:rFonts w:ascii="Times New Roman" w:hAnsi="Times New Roman" w:cs="Times New Roman"/>
          <w:sz w:val="24"/>
          <w:szCs w:val="24"/>
          <w:lang w:val="es-MX"/>
        </w:rPr>
        <w:t>.</w:t>
      </w:r>
      <w:r w:rsidR="00A9002E">
        <w:rPr>
          <w:rFonts w:ascii="Times New Roman" w:hAnsi="Times New Roman" w:cs="Times New Roman"/>
          <w:sz w:val="24"/>
          <w:szCs w:val="24"/>
          <w:lang w:val="es-MX"/>
        </w:rPr>
        <w:t xml:space="preserve"> </w:t>
      </w:r>
      <w:r w:rsidR="008F0A64">
        <w:rPr>
          <w:rFonts w:ascii="Times New Roman" w:hAnsi="Times New Roman" w:cs="Times New Roman"/>
          <w:sz w:val="24"/>
          <w:szCs w:val="24"/>
          <w:lang w:val="es-MX"/>
        </w:rPr>
        <w:t>E</w:t>
      </w:r>
      <w:r w:rsidR="008F0A64" w:rsidRPr="008E5086">
        <w:rPr>
          <w:rFonts w:ascii="Times New Roman" w:hAnsi="Times New Roman" w:cs="Times New Roman"/>
          <w:sz w:val="24"/>
          <w:szCs w:val="24"/>
          <w:lang w:val="es-MX"/>
        </w:rPr>
        <w:t>ntonces</w:t>
      </w:r>
      <w:r w:rsidR="008F0A64">
        <w:rPr>
          <w:rFonts w:ascii="Times New Roman" w:hAnsi="Times New Roman" w:cs="Times New Roman"/>
          <w:sz w:val="24"/>
          <w:szCs w:val="24"/>
          <w:lang w:val="es-MX"/>
        </w:rPr>
        <w:t>,</w:t>
      </w:r>
      <w:r w:rsidR="008F0A64"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si los estudiantes se enfrentan a retos escolares durante su carrera universitaria</w:t>
      </w:r>
      <w:r w:rsidR="008F0A64">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estos pueden ser </w:t>
      </w:r>
      <w:r w:rsidR="008F0A64">
        <w:rPr>
          <w:rFonts w:ascii="Times New Roman" w:hAnsi="Times New Roman" w:cs="Times New Roman"/>
          <w:sz w:val="24"/>
          <w:szCs w:val="24"/>
          <w:lang w:val="es-MX"/>
        </w:rPr>
        <w:t xml:space="preserve">sobrepasados </w:t>
      </w:r>
      <w:r w:rsidRPr="008E5086">
        <w:rPr>
          <w:rFonts w:ascii="Times New Roman" w:hAnsi="Times New Roman" w:cs="Times New Roman"/>
          <w:sz w:val="24"/>
          <w:szCs w:val="24"/>
          <w:lang w:val="es-MX"/>
        </w:rPr>
        <w:t xml:space="preserve">si tienen una motivación académica que los </w:t>
      </w:r>
      <w:r w:rsidR="008F0A64">
        <w:rPr>
          <w:rFonts w:ascii="Times New Roman" w:hAnsi="Times New Roman" w:cs="Times New Roman"/>
          <w:sz w:val="24"/>
          <w:szCs w:val="24"/>
          <w:lang w:val="es-MX"/>
        </w:rPr>
        <w:t xml:space="preserve">impulse </w:t>
      </w:r>
      <w:r w:rsidRPr="008E5086">
        <w:rPr>
          <w:rFonts w:ascii="Times New Roman" w:hAnsi="Times New Roman" w:cs="Times New Roman"/>
          <w:sz w:val="24"/>
          <w:szCs w:val="24"/>
          <w:lang w:val="es-MX"/>
        </w:rPr>
        <w:t>a continuar. En un estudio realizado en Ciudad de México</w:t>
      </w:r>
      <w:r w:rsidR="008F0A64">
        <w:rPr>
          <w:rFonts w:ascii="Times New Roman" w:hAnsi="Times New Roman" w:cs="Times New Roman"/>
          <w:sz w:val="24"/>
          <w:szCs w:val="24"/>
          <w:lang w:val="es-MX"/>
        </w:rPr>
        <w:t xml:space="preserve">, México, </w:t>
      </w:r>
      <w:r w:rsidR="00850F68" w:rsidRPr="008E5086">
        <w:rPr>
          <w:rFonts w:ascii="Times New Roman" w:hAnsi="Times New Roman" w:cs="Times New Roman"/>
          <w:sz w:val="24"/>
          <w:szCs w:val="24"/>
          <w:lang w:val="es-MX"/>
        </w:rPr>
        <w:t>Figueroa</w:t>
      </w:r>
      <w:r w:rsidRPr="008E5086">
        <w:rPr>
          <w:rFonts w:ascii="Times New Roman" w:hAnsi="Times New Roman" w:cs="Times New Roman"/>
          <w:sz w:val="24"/>
          <w:szCs w:val="24"/>
          <w:lang w:val="es-MX"/>
        </w:rPr>
        <w:t xml:space="preserve"> (2021) establece que los acercamientos desde la psicología social y educativa </w:t>
      </w:r>
      <w:r w:rsidR="008F0A64">
        <w:rPr>
          <w:rFonts w:ascii="Times New Roman" w:hAnsi="Times New Roman" w:cs="Times New Roman"/>
          <w:sz w:val="24"/>
          <w:szCs w:val="24"/>
          <w:lang w:val="es-MX"/>
        </w:rPr>
        <w:t xml:space="preserve">destacan </w:t>
      </w:r>
      <w:r w:rsidRPr="008E5086">
        <w:rPr>
          <w:rFonts w:ascii="Times New Roman" w:hAnsi="Times New Roman" w:cs="Times New Roman"/>
          <w:sz w:val="24"/>
          <w:szCs w:val="24"/>
          <w:lang w:val="es-MX"/>
        </w:rPr>
        <w:t xml:space="preserve">las variables afectivas (actitud, inclinaciones, ansiedad, motivación) como </w:t>
      </w:r>
      <w:r w:rsidR="004B134F" w:rsidRPr="008E5086">
        <w:rPr>
          <w:rFonts w:ascii="Times New Roman" w:hAnsi="Times New Roman" w:cs="Times New Roman"/>
          <w:sz w:val="24"/>
          <w:szCs w:val="24"/>
          <w:lang w:val="es-MX"/>
        </w:rPr>
        <w:t>predict</w:t>
      </w:r>
      <w:r w:rsidR="00962871">
        <w:rPr>
          <w:rFonts w:ascii="Times New Roman" w:hAnsi="Times New Roman" w:cs="Times New Roman"/>
          <w:sz w:val="24"/>
          <w:szCs w:val="24"/>
          <w:lang w:val="es-MX"/>
        </w:rPr>
        <w:t>o</w:t>
      </w:r>
      <w:r w:rsidR="004B134F" w:rsidRPr="008E5086">
        <w:rPr>
          <w:rFonts w:ascii="Times New Roman" w:hAnsi="Times New Roman" w:cs="Times New Roman"/>
          <w:sz w:val="24"/>
          <w:szCs w:val="24"/>
          <w:lang w:val="es-MX"/>
        </w:rPr>
        <w:t>r</w:t>
      </w:r>
      <w:r w:rsidR="00962871">
        <w:rPr>
          <w:rFonts w:ascii="Times New Roman" w:hAnsi="Times New Roman" w:cs="Times New Roman"/>
          <w:sz w:val="24"/>
          <w:szCs w:val="24"/>
          <w:lang w:val="es-MX"/>
        </w:rPr>
        <w:t>a</w:t>
      </w:r>
      <w:r w:rsidR="004B134F" w:rsidRPr="008E5086">
        <w:rPr>
          <w:rFonts w:ascii="Times New Roman" w:hAnsi="Times New Roman" w:cs="Times New Roman"/>
          <w:sz w:val="24"/>
          <w:szCs w:val="24"/>
          <w:lang w:val="es-MX"/>
        </w:rPr>
        <w:t xml:space="preserve">s </w:t>
      </w:r>
      <w:r w:rsidRPr="008E5086">
        <w:rPr>
          <w:rFonts w:ascii="Times New Roman" w:hAnsi="Times New Roman" w:cs="Times New Roman"/>
          <w:sz w:val="24"/>
          <w:szCs w:val="24"/>
          <w:lang w:val="es-MX"/>
        </w:rPr>
        <w:t>del logro del aprendizaje de una segunda lengua, estos aspectos están centrados en el carácter o la personalidad de cada persona</w:t>
      </w:r>
      <w:r w:rsidR="008F0A64">
        <w:rPr>
          <w:rFonts w:ascii="Times New Roman" w:hAnsi="Times New Roman" w:cs="Times New Roman"/>
          <w:sz w:val="24"/>
          <w:szCs w:val="24"/>
          <w:lang w:val="es-MX"/>
        </w:rPr>
        <w:t>.</w:t>
      </w:r>
      <w:r w:rsidR="008F0A64" w:rsidRPr="008E5086">
        <w:rPr>
          <w:rFonts w:ascii="Times New Roman" w:hAnsi="Times New Roman" w:cs="Times New Roman"/>
          <w:sz w:val="24"/>
          <w:szCs w:val="24"/>
          <w:lang w:val="es-MX"/>
        </w:rPr>
        <w:t xml:space="preserve"> </w:t>
      </w:r>
      <w:r w:rsidR="008F0A64">
        <w:rPr>
          <w:rFonts w:ascii="Times New Roman" w:hAnsi="Times New Roman" w:cs="Times New Roman"/>
          <w:sz w:val="24"/>
          <w:szCs w:val="24"/>
          <w:lang w:val="es-MX"/>
        </w:rPr>
        <w:t>D</w:t>
      </w:r>
      <w:r w:rsidR="008F0A64" w:rsidRPr="008E5086">
        <w:rPr>
          <w:rFonts w:ascii="Times New Roman" w:hAnsi="Times New Roman" w:cs="Times New Roman"/>
          <w:sz w:val="24"/>
          <w:szCs w:val="24"/>
          <w:lang w:val="es-MX"/>
        </w:rPr>
        <w:t xml:space="preserve">e </w:t>
      </w:r>
      <w:r w:rsidRPr="008E5086">
        <w:rPr>
          <w:rFonts w:ascii="Times New Roman" w:hAnsi="Times New Roman" w:cs="Times New Roman"/>
          <w:sz w:val="24"/>
          <w:szCs w:val="24"/>
          <w:lang w:val="es-MX"/>
        </w:rPr>
        <w:t xml:space="preserve">acuerdo </w:t>
      </w:r>
      <w:r w:rsidR="008F0A64">
        <w:rPr>
          <w:rFonts w:ascii="Times New Roman" w:hAnsi="Times New Roman" w:cs="Times New Roman"/>
          <w:sz w:val="24"/>
          <w:szCs w:val="24"/>
          <w:lang w:val="es-MX"/>
        </w:rPr>
        <w:t>con</w:t>
      </w:r>
      <w:r w:rsidR="00A9002E">
        <w:rPr>
          <w:rFonts w:ascii="Times New Roman" w:hAnsi="Times New Roman" w:cs="Times New Roman"/>
          <w:sz w:val="24"/>
          <w:szCs w:val="24"/>
          <w:lang w:val="es-MX"/>
        </w:rPr>
        <w:t xml:space="preserve"> </w:t>
      </w:r>
      <w:r w:rsidR="00477CC1" w:rsidRPr="008E5086">
        <w:rPr>
          <w:rFonts w:ascii="Times New Roman" w:hAnsi="Times New Roman" w:cs="Times New Roman"/>
          <w:sz w:val="24"/>
          <w:szCs w:val="24"/>
          <w:lang w:val="es-MX"/>
        </w:rPr>
        <w:t xml:space="preserve">Tor </w:t>
      </w:r>
      <w:r w:rsidRPr="008E5086">
        <w:rPr>
          <w:rFonts w:ascii="Times New Roman" w:hAnsi="Times New Roman" w:cs="Times New Roman"/>
          <w:sz w:val="24"/>
          <w:szCs w:val="24"/>
          <w:lang w:val="es-MX"/>
        </w:rPr>
        <w:t>(</w:t>
      </w:r>
      <w:r w:rsidR="00B80F8E">
        <w:rPr>
          <w:rFonts w:ascii="Times New Roman" w:hAnsi="Times New Roman" w:cs="Times New Roman"/>
          <w:sz w:val="24"/>
          <w:szCs w:val="24"/>
          <w:lang w:val="es-MX"/>
        </w:rPr>
        <w:t xml:space="preserve">18 de noviembre de </w:t>
      </w:r>
      <w:r w:rsidRPr="008E5086">
        <w:rPr>
          <w:rFonts w:ascii="Times New Roman" w:hAnsi="Times New Roman" w:cs="Times New Roman"/>
          <w:sz w:val="24"/>
          <w:szCs w:val="24"/>
          <w:lang w:val="es-MX"/>
        </w:rPr>
        <w:t>2015)</w:t>
      </w:r>
      <w:r w:rsidR="008F0A64">
        <w:rPr>
          <w:rFonts w:ascii="Times New Roman" w:hAnsi="Times New Roman" w:cs="Times New Roman"/>
          <w:sz w:val="24"/>
          <w:szCs w:val="24"/>
          <w:lang w:val="es-MX"/>
        </w:rPr>
        <w:t>,</w:t>
      </w:r>
      <w:r w:rsidR="00A9002E">
        <w:rPr>
          <w:rFonts w:ascii="Times New Roman" w:hAnsi="Times New Roman" w:cs="Times New Roman"/>
          <w:sz w:val="24"/>
          <w:szCs w:val="24"/>
          <w:lang w:val="es-MX"/>
        </w:rPr>
        <w:t xml:space="preserve"> </w:t>
      </w:r>
      <w:r w:rsidRPr="008E5086">
        <w:rPr>
          <w:rFonts w:ascii="Times New Roman" w:hAnsi="Times New Roman" w:cs="Times New Roman"/>
          <w:color w:val="000000"/>
          <w:sz w:val="24"/>
          <w:szCs w:val="24"/>
          <w:lang w:val="es-MX"/>
        </w:rPr>
        <w:t xml:space="preserve">el aprendizaje significativo </w:t>
      </w:r>
      <w:r w:rsidR="003E216D">
        <w:rPr>
          <w:rFonts w:ascii="Times New Roman" w:hAnsi="Times New Roman" w:cs="Times New Roman"/>
          <w:color w:val="000000"/>
          <w:sz w:val="24"/>
          <w:szCs w:val="24"/>
          <w:lang w:val="es-MX"/>
        </w:rPr>
        <w:t>tiene mucho que ver</w:t>
      </w:r>
      <w:r w:rsidR="00A9002E">
        <w:rPr>
          <w:rFonts w:ascii="Times New Roman" w:hAnsi="Times New Roman" w:cs="Times New Roman"/>
          <w:color w:val="000000"/>
          <w:sz w:val="24"/>
          <w:szCs w:val="24"/>
          <w:lang w:val="es-MX"/>
        </w:rPr>
        <w:t xml:space="preserve"> </w:t>
      </w:r>
      <w:r w:rsidRPr="008E5086">
        <w:rPr>
          <w:rFonts w:ascii="Times New Roman" w:hAnsi="Times New Roman" w:cs="Times New Roman"/>
          <w:color w:val="000000"/>
          <w:sz w:val="24"/>
          <w:szCs w:val="24"/>
          <w:lang w:val="es-MX"/>
        </w:rPr>
        <w:t xml:space="preserve">con </w:t>
      </w:r>
      <w:r w:rsidR="00B44D71">
        <w:rPr>
          <w:rFonts w:ascii="Times New Roman" w:hAnsi="Times New Roman" w:cs="Times New Roman"/>
          <w:color w:val="000000"/>
          <w:sz w:val="24"/>
          <w:szCs w:val="24"/>
          <w:lang w:val="es-MX"/>
        </w:rPr>
        <w:t>el factor emocional</w:t>
      </w:r>
      <w:r w:rsidR="00A9002E">
        <w:rPr>
          <w:rFonts w:ascii="Times New Roman" w:hAnsi="Times New Roman" w:cs="Times New Roman"/>
          <w:color w:val="000000"/>
          <w:sz w:val="24"/>
          <w:szCs w:val="24"/>
          <w:lang w:val="es-MX"/>
        </w:rPr>
        <w:t xml:space="preserve"> </w:t>
      </w:r>
      <w:r w:rsidRPr="008E5086">
        <w:rPr>
          <w:rFonts w:ascii="Times New Roman" w:hAnsi="Times New Roman" w:cs="Times New Roman"/>
          <w:color w:val="000000"/>
          <w:sz w:val="24"/>
          <w:szCs w:val="24"/>
          <w:lang w:val="es-MX"/>
        </w:rPr>
        <w:t xml:space="preserve">y </w:t>
      </w:r>
      <w:r w:rsidR="003E216D">
        <w:rPr>
          <w:rFonts w:ascii="Times New Roman" w:hAnsi="Times New Roman" w:cs="Times New Roman"/>
          <w:color w:val="000000"/>
          <w:sz w:val="24"/>
          <w:szCs w:val="24"/>
          <w:lang w:val="es-MX"/>
        </w:rPr>
        <w:t>en este sentido la motivación</w:t>
      </w:r>
      <w:r w:rsidR="001E137C" w:rsidRPr="001E137C">
        <w:rPr>
          <w:rFonts w:ascii="Times New Roman" w:hAnsi="Times New Roman" w:cs="Times New Roman"/>
          <w:color w:val="000000"/>
          <w:sz w:val="24"/>
          <w:szCs w:val="24"/>
          <w:lang w:val="es-MX"/>
        </w:rPr>
        <w:t xml:space="preserve"> </w:t>
      </w:r>
      <w:r w:rsidR="001E137C">
        <w:rPr>
          <w:rFonts w:ascii="Times New Roman" w:hAnsi="Times New Roman" w:cs="Times New Roman"/>
          <w:color w:val="000000"/>
          <w:sz w:val="24"/>
          <w:szCs w:val="24"/>
          <w:lang w:val="es-MX"/>
        </w:rPr>
        <w:t>es</w:t>
      </w:r>
      <w:r w:rsidR="003E216D">
        <w:rPr>
          <w:rFonts w:ascii="Times New Roman" w:hAnsi="Times New Roman" w:cs="Times New Roman"/>
          <w:color w:val="000000"/>
          <w:sz w:val="24"/>
          <w:szCs w:val="24"/>
          <w:lang w:val="es-MX"/>
        </w:rPr>
        <w:t xml:space="preserve"> uno de los componente</w:t>
      </w:r>
      <w:r w:rsidR="00962871">
        <w:rPr>
          <w:rFonts w:ascii="Times New Roman" w:hAnsi="Times New Roman" w:cs="Times New Roman"/>
          <w:color w:val="000000"/>
          <w:sz w:val="24"/>
          <w:szCs w:val="24"/>
          <w:lang w:val="es-MX"/>
        </w:rPr>
        <w:t>s</w:t>
      </w:r>
      <w:r w:rsidR="003E216D">
        <w:rPr>
          <w:rFonts w:ascii="Times New Roman" w:hAnsi="Times New Roman" w:cs="Times New Roman"/>
          <w:color w:val="000000"/>
          <w:sz w:val="24"/>
          <w:szCs w:val="24"/>
          <w:lang w:val="es-MX"/>
        </w:rPr>
        <w:t xml:space="preserve"> emocionales determinantes</w:t>
      </w:r>
      <w:r w:rsidR="00B44D71">
        <w:rPr>
          <w:rFonts w:ascii="Times New Roman" w:hAnsi="Times New Roman" w:cs="Times New Roman"/>
          <w:color w:val="000000"/>
          <w:sz w:val="24"/>
          <w:szCs w:val="24"/>
          <w:lang w:val="es-MX"/>
        </w:rPr>
        <w:t xml:space="preserve">. </w:t>
      </w:r>
      <w:r w:rsidRPr="008E5086">
        <w:rPr>
          <w:rFonts w:ascii="Times New Roman" w:hAnsi="Times New Roman" w:cs="Times New Roman"/>
          <w:sz w:val="24"/>
          <w:szCs w:val="24"/>
          <w:lang w:val="es-MX"/>
        </w:rPr>
        <w:t>En este estudio se aborda la motivación desde la perspectiva académica</w:t>
      </w:r>
      <w:r w:rsidR="008F0A64">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es </w:t>
      </w:r>
      <w:r w:rsidRPr="008E5086">
        <w:rPr>
          <w:rFonts w:ascii="Times New Roman" w:hAnsi="Times New Roman" w:cs="Times New Roman"/>
          <w:sz w:val="24"/>
          <w:szCs w:val="24"/>
          <w:lang w:val="es-MX"/>
        </w:rPr>
        <w:lastRenderedPageBreak/>
        <w:t>decir</w:t>
      </w:r>
      <w:r w:rsidRPr="008E5086">
        <w:rPr>
          <w:rFonts w:ascii="Times New Roman" w:hAnsi="Times New Roman" w:cs="Times New Roman"/>
          <w:sz w:val="24"/>
          <w:szCs w:val="24"/>
          <w:shd w:val="clear" w:color="auto" w:fill="FFFFFF"/>
          <w:lang w:val="es-MX"/>
        </w:rPr>
        <w:t>, la actitud del estudiante hacia la escuela, específicamente en la materia de Inglés I</w:t>
      </w:r>
      <w:r w:rsidR="008F0A64">
        <w:rPr>
          <w:rFonts w:ascii="Times New Roman" w:hAnsi="Times New Roman" w:cs="Times New Roman"/>
          <w:sz w:val="24"/>
          <w:szCs w:val="24"/>
          <w:shd w:val="clear" w:color="auto" w:fill="FFFFFF"/>
          <w:lang w:val="es-MX"/>
        </w:rPr>
        <w:t xml:space="preserve"> de la </w:t>
      </w:r>
      <w:r w:rsidR="00DA6AD2">
        <w:rPr>
          <w:rFonts w:ascii="Times New Roman" w:hAnsi="Times New Roman" w:cs="Times New Roman"/>
          <w:sz w:val="24"/>
          <w:szCs w:val="24"/>
          <w:shd w:val="clear" w:color="auto" w:fill="FFFFFF"/>
          <w:lang w:val="es-MX"/>
        </w:rPr>
        <w:t>licenciatura en Idiomas de la UJAT</w:t>
      </w:r>
      <w:r w:rsidRPr="008E5086">
        <w:rPr>
          <w:rFonts w:ascii="Times New Roman" w:hAnsi="Times New Roman" w:cs="Times New Roman"/>
          <w:sz w:val="24"/>
          <w:szCs w:val="24"/>
          <w:shd w:val="clear" w:color="auto" w:fill="FFFFFF"/>
          <w:lang w:val="es-MX"/>
        </w:rPr>
        <w:t xml:space="preserve">, y hacia las tareas que en </w:t>
      </w:r>
      <w:r w:rsidR="00DA6AD2">
        <w:rPr>
          <w:rFonts w:ascii="Times New Roman" w:hAnsi="Times New Roman" w:cs="Times New Roman"/>
          <w:sz w:val="24"/>
          <w:szCs w:val="24"/>
          <w:shd w:val="clear" w:color="auto" w:fill="FFFFFF"/>
          <w:lang w:val="es-MX"/>
        </w:rPr>
        <w:t>esta</w:t>
      </w:r>
      <w:r w:rsidR="00DA6AD2" w:rsidRPr="008E5086">
        <w:rPr>
          <w:rFonts w:ascii="Times New Roman" w:hAnsi="Times New Roman" w:cs="Times New Roman"/>
          <w:sz w:val="24"/>
          <w:szCs w:val="24"/>
          <w:shd w:val="clear" w:color="auto" w:fill="FFFFFF"/>
          <w:lang w:val="es-MX"/>
        </w:rPr>
        <w:t xml:space="preserve"> </w:t>
      </w:r>
      <w:r w:rsidRPr="008E5086">
        <w:rPr>
          <w:rFonts w:ascii="Times New Roman" w:hAnsi="Times New Roman" w:cs="Times New Roman"/>
          <w:sz w:val="24"/>
          <w:szCs w:val="24"/>
          <w:shd w:val="clear" w:color="auto" w:fill="FFFFFF"/>
          <w:lang w:val="es-MX"/>
        </w:rPr>
        <w:t>se desarrollan.</w:t>
      </w:r>
    </w:p>
    <w:p w14:paraId="6367249D" w14:textId="35B2C764" w:rsidR="00C26B44" w:rsidRPr="008E5086" w:rsidRDefault="00C26B44" w:rsidP="00EE6177">
      <w:pPr>
        <w:spacing w:after="0" w:line="360" w:lineRule="auto"/>
        <w:ind w:firstLine="708"/>
        <w:jc w:val="both"/>
        <w:rPr>
          <w:rFonts w:ascii="Times New Roman" w:hAnsi="Times New Roman" w:cs="Times New Roman"/>
          <w:strike/>
          <w:sz w:val="24"/>
          <w:szCs w:val="24"/>
          <w:lang w:val="es-MX"/>
        </w:rPr>
      </w:pPr>
      <w:r w:rsidRPr="008E5086">
        <w:rPr>
          <w:rFonts w:ascii="Times New Roman" w:hAnsi="Times New Roman" w:cs="Times New Roman"/>
          <w:sz w:val="24"/>
          <w:szCs w:val="24"/>
          <w:lang w:val="es-MX"/>
        </w:rPr>
        <w:t xml:space="preserve">Con el desarrollo de este estudio se dará respuesta a la </w:t>
      </w:r>
      <w:r w:rsidR="00DA6AD2">
        <w:rPr>
          <w:rFonts w:ascii="Times New Roman" w:hAnsi="Times New Roman" w:cs="Times New Roman"/>
          <w:sz w:val="24"/>
          <w:szCs w:val="24"/>
          <w:lang w:val="es-MX"/>
        </w:rPr>
        <w:t xml:space="preserve">siguiente </w:t>
      </w:r>
      <w:r w:rsidRPr="008E5086">
        <w:rPr>
          <w:rFonts w:ascii="Times New Roman" w:hAnsi="Times New Roman" w:cs="Times New Roman"/>
          <w:sz w:val="24"/>
          <w:szCs w:val="24"/>
          <w:lang w:val="es-MX"/>
        </w:rPr>
        <w:t>pregunta de investigación</w:t>
      </w:r>
      <w:r w:rsidR="00DA6AD2">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w:t>
      </w:r>
      <w:r w:rsidR="00DA6AD2">
        <w:rPr>
          <w:rFonts w:ascii="Times New Roman" w:hAnsi="Times New Roman" w:cs="Times New Roman"/>
          <w:sz w:val="24"/>
          <w:szCs w:val="24"/>
          <w:lang w:val="es-MX"/>
        </w:rPr>
        <w:t>c</w:t>
      </w:r>
      <w:r w:rsidRPr="008E5086">
        <w:rPr>
          <w:rFonts w:ascii="Times New Roman" w:hAnsi="Times New Roman" w:cs="Times New Roman"/>
          <w:sz w:val="24"/>
          <w:szCs w:val="24"/>
          <w:lang w:val="es-MX"/>
        </w:rPr>
        <w:t xml:space="preserve">ómo influye la motivación académica en el aprendizaje del inglés como segundo idioma en los estudiantes de la </w:t>
      </w:r>
      <w:r w:rsidR="00DA6AD2">
        <w:rPr>
          <w:rFonts w:ascii="Times New Roman" w:hAnsi="Times New Roman" w:cs="Times New Roman"/>
          <w:sz w:val="24"/>
          <w:szCs w:val="24"/>
          <w:lang w:val="es-MX"/>
        </w:rPr>
        <w:t>l</w:t>
      </w:r>
      <w:r w:rsidRPr="008E5086">
        <w:rPr>
          <w:rFonts w:ascii="Times New Roman" w:hAnsi="Times New Roman" w:cs="Times New Roman"/>
          <w:sz w:val="24"/>
          <w:szCs w:val="24"/>
          <w:lang w:val="es-MX"/>
        </w:rPr>
        <w:t>icenciatura en Idiomas</w:t>
      </w:r>
      <w:r w:rsidR="00DA6AD2">
        <w:rPr>
          <w:rFonts w:ascii="Times New Roman" w:hAnsi="Times New Roman" w:cs="Times New Roman"/>
          <w:sz w:val="24"/>
          <w:szCs w:val="24"/>
          <w:lang w:val="es-MX"/>
        </w:rPr>
        <w:t xml:space="preserve"> de la UJAT</w:t>
      </w:r>
      <w:r w:rsidRPr="008E5086">
        <w:rPr>
          <w:rFonts w:ascii="Times New Roman" w:hAnsi="Times New Roman" w:cs="Times New Roman"/>
          <w:sz w:val="24"/>
          <w:szCs w:val="24"/>
          <w:lang w:val="es-MX"/>
        </w:rPr>
        <w:t>?</w:t>
      </w:r>
      <w:r w:rsidR="00DA6AD2">
        <w:rPr>
          <w:rFonts w:ascii="Times New Roman" w:hAnsi="Times New Roman" w:cs="Times New Roman"/>
          <w:sz w:val="24"/>
          <w:szCs w:val="24"/>
          <w:lang w:val="es-MX"/>
        </w:rPr>
        <w:t xml:space="preserve"> Dicho cuestionamiento </w:t>
      </w:r>
      <w:r w:rsidRPr="008E5086">
        <w:rPr>
          <w:rFonts w:ascii="Times New Roman" w:hAnsi="Times New Roman" w:cs="Times New Roman"/>
          <w:sz w:val="24"/>
          <w:szCs w:val="24"/>
          <w:lang w:val="es-MX"/>
        </w:rPr>
        <w:t>será respondid</w:t>
      </w:r>
      <w:r w:rsidR="00DA6AD2">
        <w:rPr>
          <w:rFonts w:ascii="Times New Roman" w:hAnsi="Times New Roman" w:cs="Times New Roman"/>
          <w:sz w:val="24"/>
          <w:szCs w:val="24"/>
          <w:lang w:val="es-MX"/>
        </w:rPr>
        <w:t>o</w:t>
      </w:r>
      <w:r w:rsidRPr="008E5086">
        <w:rPr>
          <w:rFonts w:ascii="Times New Roman" w:hAnsi="Times New Roman" w:cs="Times New Roman"/>
          <w:sz w:val="24"/>
          <w:szCs w:val="24"/>
          <w:lang w:val="es-MX"/>
        </w:rPr>
        <w:t xml:space="preserve"> mediante la aplicación del instrumento </w:t>
      </w:r>
      <w:r w:rsidR="00281F5C">
        <w:rPr>
          <w:rFonts w:ascii="Times New Roman" w:hAnsi="Times New Roman" w:cs="Times New Roman"/>
          <w:sz w:val="24"/>
          <w:szCs w:val="24"/>
          <w:lang w:val="es-MX"/>
        </w:rPr>
        <w:t>“</w:t>
      </w:r>
      <w:r w:rsidR="00280271" w:rsidRPr="00280271">
        <w:rPr>
          <w:rFonts w:ascii="Times New Roman" w:hAnsi="Times New Roman" w:cs="Times New Roman"/>
          <w:sz w:val="24"/>
          <w:szCs w:val="24"/>
          <w:lang w:val="es-MX"/>
        </w:rPr>
        <w:t xml:space="preserve">Motivación hacia el </w:t>
      </w:r>
      <w:r w:rsidR="00281F5C">
        <w:rPr>
          <w:rFonts w:ascii="Times New Roman" w:hAnsi="Times New Roman" w:cs="Times New Roman"/>
          <w:sz w:val="24"/>
          <w:szCs w:val="24"/>
          <w:lang w:val="es-MX"/>
        </w:rPr>
        <w:t>a</w:t>
      </w:r>
      <w:r w:rsidR="00280271" w:rsidRPr="00280271">
        <w:rPr>
          <w:rFonts w:ascii="Times New Roman" w:hAnsi="Times New Roman" w:cs="Times New Roman"/>
          <w:sz w:val="24"/>
          <w:szCs w:val="24"/>
          <w:lang w:val="es-MX"/>
        </w:rPr>
        <w:t xml:space="preserve">prendizaje o hacia la </w:t>
      </w:r>
      <w:r w:rsidR="00281F5C">
        <w:rPr>
          <w:rFonts w:ascii="Times New Roman" w:hAnsi="Times New Roman" w:cs="Times New Roman"/>
          <w:sz w:val="24"/>
          <w:szCs w:val="24"/>
          <w:lang w:val="es-MX"/>
        </w:rPr>
        <w:t>e</w:t>
      </w:r>
      <w:r w:rsidR="00280271" w:rsidRPr="00280271">
        <w:rPr>
          <w:rFonts w:ascii="Times New Roman" w:hAnsi="Times New Roman" w:cs="Times New Roman"/>
          <w:sz w:val="24"/>
          <w:szCs w:val="24"/>
          <w:lang w:val="es-MX"/>
        </w:rPr>
        <w:t>jecución</w:t>
      </w:r>
      <w:r w:rsidR="00281F5C">
        <w:rPr>
          <w:rFonts w:ascii="Times New Roman" w:hAnsi="Times New Roman" w:cs="Times New Roman"/>
          <w:sz w:val="24"/>
          <w:szCs w:val="24"/>
          <w:lang w:val="es-MX"/>
        </w:rPr>
        <w:t>”</w:t>
      </w:r>
      <w:r w:rsidR="00280271" w:rsidRPr="00280271">
        <w:rPr>
          <w:rFonts w:ascii="Times New Roman" w:hAnsi="Times New Roman" w:cs="Times New Roman"/>
          <w:sz w:val="24"/>
          <w:szCs w:val="24"/>
          <w:lang w:val="es-MX"/>
        </w:rPr>
        <w:t xml:space="preserve"> </w:t>
      </w:r>
      <w:bookmarkStart w:id="0" w:name="_Hlk130131950"/>
      <w:r w:rsidR="000C4D96">
        <w:rPr>
          <w:rFonts w:ascii="Times New Roman" w:hAnsi="Times New Roman" w:cs="Times New Roman"/>
          <w:sz w:val="24"/>
          <w:szCs w:val="24"/>
          <w:lang w:val="es-MX"/>
        </w:rPr>
        <w:t>(</w:t>
      </w:r>
      <w:r w:rsidR="000C4D96" w:rsidRPr="008E5086">
        <w:rPr>
          <w:rFonts w:ascii="Times New Roman" w:hAnsi="Times New Roman" w:cs="Times New Roman"/>
          <w:sz w:val="24"/>
          <w:szCs w:val="24"/>
          <w:lang w:val="es-MX"/>
        </w:rPr>
        <w:t>MAPE</w:t>
      </w:r>
      <w:r w:rsidR="000C4D96">
        <w:rPr>
          <w:rFonts w:ascii="Times New Roman" w:hAnsi="Times New Roman" w:cs="Times New Roman"/>
          <w:sz w:val="24"/>
          <w:szCs w:val="24"/>
          <w:lang w:val="es-MX"/>
        </w:rPr>
        <w:t>-</w:t>
      </w:r>
      <w:r w:rsidRPr="008E5086">
        <w:rPr>
          <w:rFonts w:ascii="Times New Roman" w:hAnsi="Times New Roman" w:cs="Times New Roman"/>
          <w:sz w:val="24"/>
          <w:szCs w:val="24"/>
          <w:lang w:val="es-MX"/>
        </w:rPr>
        <w:t>II</w:t>
      </w:r>
      <w:r w:rsidR="000C4D96">
        <w:rPr>
          <w:rFonts w:ascii="Times New Roman" w:hAnsi="Times New Roman" w:cs="Times New Roman"/>
          <w:sz w:val="24"/>
          <w:szCs w:val="24"/>
          <w:lang w:val="es-MX"/>
        </w:rPr>
        <w:t>)</w:t>
      </w:r>
      <w:r w:rsidRPr="008E5086">
        <w:rPr>
          <w:rFonts w:ascii="Times New Roman" w:hAnsi="Times New Roman" w:cs="Times New Roman"/>
          <w:sz w:val="24"/>
          <w:szCs w:val="24"/>
          <w:lang w:val="es-MX"/>
        </w:rPr>
        <w:t>,</w:t>
      </w:r>
      <w:r w:rsidR="003C139D">
        <w:rPr>
          <w:rFonts w:ascii="Times New Roman" w:hAnsi="Times New Roman" w:cs="Times New Roman"/>
          <w:sz w:val="24"/>
          <w:szCs w:val="24"/>
          <w:lang w:val="es-MX"/>
        </w:rPr>
        <w:t xml:space="preserve"> de Montero </w:t>
      </w:r>
      <w:r w:rsidR="00167731">
        <w:rPr>
          <w:rFonts w:ascii="Times New Roman" w:hAnsi="Times New Roman" w:cs="Times New Roman"/>
          <w:sz w:val="24"/>
          <w:szCs w:val="24"/>
          <w:lang w:val="es-MX"/>
        </w:rPr>
        <w:t xml:space="preserve">y Alonso </w:t>
      </w:r>
      <w:r w:rsidR="003C139D">
        <w:rPr>
          <w:rFonts w:ascii="Times New Roman" w:hAnsi="Times New Roman" w:cs="Times New Roman"/>
          <w:sz w:val="24"/>
          <w:szCs w:val="24"/>
          <w:lang w:val="es-MX"/>
        </w:rPr>
        <w:t>(1992),</w:t>
      </w:r>
      <w:r w:rsidRPr="008E5086">
        <w:rPr>
          <w:rFonts w:ascii="Times New Roman" w:hAnsi="Times New Roman" w:cs="Times New Roman"/>
          <w:sz w:val="24"/>
          <w:szCs w:val="24"/>
          <w:lang w:val="es-MX"/>
        </w:rPr>
        <w:t xml:space="preserve"> </w:t>
      </w:r>
      <w:bookmarkEnd w:id="0"/>
      <w:r w:rsidRPr="008E5086">
        <w:rPr>
          <w:rFonts w:ascii="Times New Roman" w:hAnsi="Times New Roman" w:cs="Times New Roman"/>
          <w:sz w:val="24"/>
          <w:szCs w:val="24"/>
          <w:lang w:val="es-MX"/>
        </w:rPr>
        <w:t>el cual determina el nivel de motivación que tiene cada persona. Este tema de investigación surge principalmente porque muchos estudiantes de la licenciatura obtienen bajas calificaciones en las asignaturas de inglés</w:t>
      </w:r>
      <w:r w:rsidR="002B234A">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w:t>
      </w:r>
      <w:r w:rsidR="002B234A">
        <w:rPr>
          <w:rFonts w:ascii="Times New Roman" w:hAnsi="Times New Roman" w:cs="Times New Roman"/>
          <w:sz w:val="24"/>
          <w:szCs w:val="24"/>
          <w:lang w:val="es-MX"/>
        </w:rPr>
        <w:t xml:space="preserve">Si bien </w:t>
      </w:r>
      <w:r w:rsidRPr="008E5086">
        <w:rPr>
          <w:rFonts w:ascii="Times New Roman" w:hAnsi="Times New Roman" w:cs="Times New Roman"/>
          <w:sz w:val="24"/>
          <w:szCs w:val="24"/>
          <w:lang w:val="es-MX"/>
        </w:rPr>
        <w:t>muchas variables en esta situación ya han sido indagadas en la División Académica de Educación y Artes (DAEA)</w:t>
      </w:r>
      <w:r w:rsidR="002B234A">
        <w:rPr>
          <w:rFonts w:ascii="Times New Roman" w:hAnsi="Times New Roman" w:cs="Times New Roman"/>
          <w:sz w:val="24"/>
          <w:szCs w:val="24"/>
          <w:lang w:val="es-MX"/>
        </w:rPr>
        <w:t xml:space="preserve"> de la UJAT,</w:t>
      </w:r>
      <w:r w:rsidRPr="008E5086">
        <w:rPr>
          <w:rFonts w:ascii="Times New Roman" w:hAnsi="Times New Roman" w:cs="Times New Roman"/>
          <w:sz w:val="24"/>
          <w:szCs w:val="24"/>
          <w:lang w:val="es-MX"/>
        </w:rPr>
        <w:t xml:space="preserve"> no existe ningún estudio sobre la motivación académica y su relación con el aprendizaje de los estudiantes.</w:t>
      </w:r>
    </w:p>
    <w:p w14:paraId="06F47BC5" w14:textId="3BB0A3E3" w:rsidR="009275D7" w:rsidRPr="008E5086" w:rsidRDefault="00C26B44" w:rsidP="00EE6177">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Un</w:t>
      </w:r>
      <w:r w:rsidR="006828BF">
        <w:rPr>
          <w:rFonts w:ascii="Times New Roman" w:hAnsi="Times New Roman" w:cs="Times New Roman"/>
          <w:sz w:val="24"/>
          <w:szCs w:val="24"/>
          <w:lang w:val="es-MX"/>
        </w:rPr>
        <w:t>o</w:t>
      </w:r>
      <w:r w:rsidRPr="008E5086">
        <w:rPr>
          <w:rFonts w:ascii="Times New Roman" w:hAnsi="Times New Roman" w:cs="Times New Roman"/>
          <w:sz w:val="24"/>
          <w:szCs w:val="24"/>
          <w:lang w:val="es-MX"/>
        </w:rPr>
        <w:t xml:space="preserve"> de los beneficios que se podrán obtener con este estudio es contar con información que pueda servir como</w:t>
      </w:r>
      <w:r w:rsidR="00A9002E">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 xml:space="preserve">apoyo emocional en la </w:t>
      </w:r>
      <w:r w:rsidR="00F51A25">
        <w:rPr>
          <w:rFonts w:ascii="Times New Roman" w:hAnsi="Times New Roman" w:cs="Times New Roman"/>
          <w:sz w:val="24"/>
          <w:szCs w:val="24"/>
          <w:lang w:val="es-MX"/>
        </w:rPr>
        <w:t>UJAT</w:t>
      </w:r>
      <w:r w:rsidR="00F51A25"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 xml:space="preserve">para mejorar la motivación de los alumnos que presenten un nivel bajo de motivación académica y que los profesores incluyan </w:t>
      </w:r>
      <w:r w:rsidR="00756FEF">
        <w:rPr>
          <w:rFonts w:ascii="Times New Roman" w:hAnsi="Times New Roman" w:cs="Times New Roman"/>
          <w:sz w:val="24"/>
          <w:szCs w:val="24"/>
          <w:lang w:val="es-MX"/>
        </w:rPr>
        <w:t>el</w:t>
      </w:r>
      <w:r w:rsidRPr="008E5086">
        <w:rPr>
          <w:rFonts w:ascii="Times New Roman" w:hAnsi="Times New Roman" w:cs="Times New Roman"/>
          <w:sz w:val="24"/>
          <w:szCs w:val="24"/>
          <w:lang w:val="es-MX"/>
        </w:rPr>
        <w:t xml:space="preserve"> cuestionario </w:t>
      </w:r>
      <w:r w:rsidR="002E5DB4" w:rsidRPr="008E5086">
        <w:rPr>
          <w:rFonts w:ascii="Times New Roman" w:hAnsi="Times New Roman" w:cs="Times New Roman"/>
          <w:sz w:val="24"/>
          <w:szCs w:val="24"/>
          <w:lang w:val="es-MX"/>
        </w:rPr>
        <w:t>MAPE</w:t>
      </w:r>
      <w:r w:rsidR="002E5DB4">
        <w:rPr>
          <w:rFonts w:ascii="Times New Roman" w:hAnsi="Times New Roman" w:cs="Times New Roman"/>
          <w:sz w:val="24"/>
          <w:szCs w:val="24"/>
          <w:lang w:val="es-MX"/>
        </w:rPr>
        <w:t>-</w:t>
      </w:r>
      <w:r w:rsidRPr="008E5086">
        <w:rPr>
          <w:rFonts w:ascii="Times New Roman" w:hAnsi="Times New Roman" w:cs="Times New Roman"/>
          <w:sz w:val="24"/>
          <w:szCs w:val="24"/>
          <w:lang w:val="es-MX"/>
        </w:rPr>
        <w:t>II como parte de una evaluación diagnóstica a cada alumno y de este modo brindarle el apoyo requerido</w:t>
      </w:r>
      <w:r w:rsidR="00BC79FB">
        <w:rPr>
          <w:rFonts w:ascii="Times New Roman" w:hAnsi="Times New Roman" w:cs="Times New Roman"/>
          <w:sz w:val="24"/>
          <w:szCs w:val="24"/>
          <w:lang w:val="es-MX"/>
        </w:rPr>
        <w:t>.</w:t>
      </w:r>
      <w:r w:rsidR="00BC79FB" w:rsidRPr="008E5086">
        <w:rPr>
          <w:rFonts w:ascii="Times New Roman" w:hAnsi="Times New Roman" w:cs="Times New Roman"/>
          <w:sz w:val="24"/>
          <w:szCs w:val="24"/>
          <w:lang w:val="es-MX"/>
        </w:rPr>
        <w:t xml:space="preserve"> </w:t>
      </w:r>
      <w:r w:rsidR="00BC79FB">
        <w:rPr>
          <w:rFonts w:ascii="Times New Roman" w:hAnsi="Times New Roman" w:cs="Times New Roman"/>
          <w:sz w:val="24"/>
          <w:szCs w:val="24"/>
          <w:lang w:val="es-MX"/>
        </w:rPr>
        <w:t>T</w:t>
      </w:r>
      <w:r w:rsidR="00BC79FB" w:rsidRPr="008E5086">
        <w:rPr>
          <w:rFonts w:ascii="Times New Roman" w:hAnsi="Times New Roman" w:cs="Times New Roman"/>
          <w:sz w:val="24"/>
          <w:szCs w:val="24"/>
          <w:lang w:val="es-MX"/>
        </w:rPr>
        <w:t xml:space="preserve">odo </w:t>
      </w:r>
      <w:r w:rsidRPr="008E5086">
        <w:rPr>
          <w:rFonts w:ascii="Times New Roman" w:hAnsi="Times New Roman" w:cs="Times New Roman"/>
          <w:sz w:val="24"/>
          <w:szCs w:val="24"/>
          <w:lang w:val="es-MX"/>
        </w:rPr>
        <w:t>lo anterior</w:t>
      </w:r>
      <w:r w:rsidR="00BC79FB">
        <w:rPr>
          <w:rFonts w:ascii="Times New Roman" w:hAnsi="Times New Roman" w:cs="Times New Roman"/>
          <w:sz w:val="24"/>
          <w:szCs w:val="24"/>
          <w:lang w:val="es-MX"/>
        </w:rPr>
        <w:t>, claro,</w:t>
      </w:r>
      <w:r w:rsidRPr="008E5086">
        <w:rPr>
          <w:rFonts w:ascii="Times New Roman" w:hAnsi="Times New Roman" w:cs="Times New Roman"/>
          <w:sz w:val="24"/>
          <w:szCs w:val="24"/>
          <w:lang w:val="es-MX"/>
        </w:rPr>
        <w:t xml:space="preserve"> si se comprueba la hipótesis</w:t>
      </w:r>
      <w:r w:rsidR="002E5DB4">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la cual sostiene que </w:t>
      </w:r>
      <w:r w:rsidR="002E5DB4">
        <w:rPr>
          <w:rFonts w:ascii="Times New Roman" w:hAnsi="Times New Roman" w:cs="Times New Roman"/>
          <w:sz w:val="24"/>
          <w:szCs w:val="24"/>
          <w:lang w:val="es-MX"/>
        </w:rPr>
        <w:t>c</w:t>
      </w:r>
      <w:r w:rsidRPr="008E5086">
        <w:rPr>
          <w:rFonts w:ascii="Times New Roman" w:hAnsi="Times New Roman" w:cs="Times New Roman"/>
          <w:sz w:val="24"/>
          <w:szCs w:val="24"/>
          <w:lang w:val="es-MX"/>
        </w:rPr>
        <w:t>uanta más motivación académica tenga el alumno</w:t>
      </w:r>
      <w:r w:rsidR="002E5DB4">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 xml:space="preserve">más facilidad </w:t>
      </w:r>
      <w:r w:rsidR="002E5DB4">
        <w:rPr>
          <w:rFonts w:ascii="Times New Roman" w:hAnsi="Times New Roman" w:cs="Times New Roman"/>
          <w:sz w:val="24"/>
          <w:szCs w:val="24"/>
          <w:lang w:val="es-MX"/>
        </w:rPr>
        <w:t xml:space="preserve">tendrá </w:t>
      </w:r>
      <w:r w:rsidRPr="008E5086">
        <w:rPr>
          <w:rFonts w:ascii="Times New Roman" w:hAnsi="Times New Roman" w:cs="Times New Roman"/>
          <w:sz w:val="24"/>
          <w:szCs w:val="24"/>
          <w:lang w:val="es-MX"/>
        </w:rPr>
        <w:t xml:space="preserve">de aprender un segundo idioma, </w:t>
      </w:r>
      <w:r w:rsidR="002E5DB4">
        <w:rPr>
          <w:rFonts w:ascii="Times New Roman" w:hAnsi="Times New Roman" w:cs="Times New Roman"/>
          <w:sz w:val="24"/>
          <w:szCs w:val="24"/>
          <w:lang w:val="es-MX"/>
        </w:rPr>
        <w:t>lo que se verá refl</w:t>
      </w:r>
      <w:r w:rsidR="0034417B">
        <w:rPr>
          <w:rFonts w:ascii="Times New Roman" w:hAnsi="Times New Roman" w:cs="Times New Roman"/>
          <w:sz w:val="24"/>
          <w:szCs w:val="24"/>
          <w:lang w:val="es-MX"/>
        </w:rPr>
        <w:t>e</w:t>
      </w:r>
      <w:r w:rsidR="002E5DB4">
        <w:rPr>
          <w:rFonts w:ascii="Times New Roman" w:hAnsi="Times New Roman" w:cs="Times New Roman"/>
          <w:sz w:val="24"/>
          <w:szCs w:val="24"/>
          <w:lang w:val="es-MX"/>
        </w:rPr>
        <w:t>j</w:t>
      </w:r>
      <w:r w:rsidR="0015543B">
        <w:rPr>
          <w:rFonts w:ascii="Times New Roman" w:hAnsi="Times New Roman" w:cs="Times New Roman"/>
          <w:sz w:val="24"/>
          <w:szCs w:val="24"/>
          <w:lang w:val="es-MX"/>
        </w:rPr>
        <w:t>a</w:t>
      </w:r>
      <w:r w:rsidR="002E5DB4">
        <w:rPr>
          <w:rFonts w:ascii="Times New Roman" w:hAnsi="Times New Roman" w:cs="Times New Roman"/>
          <w:sz w:val="24"/>
          <w:szCs w:val="24"/>
          <w:lang w:val="es-MX"/>
        </w:rPr>
        <w:t xml:space="preserve">do </w:t>
      </w:r>
      <w:r w:rsidRPr="008E5086">
        <w:rPr>
          <w:rFonts w:ascii="Times New Roman" w:hAnsi="Times New Roman" w:cs="Times New Roman"/>
          <w:sz w:val="24"/>
          <w:szCs w:val="24"/>
          <w:lang w:val="es-MX"/>
        </w:rPr>
        <w:t xml:space="preserve">en su promedio final. Cabe destacar que el objetivo principal de este estudio es determinar el nivel de motivación académica en los alumnos de la </w:t>
      </w:r>
      <w:r w:rsidR="0034417B">
        <w:rPr>
          <w:rFonts w:ascii="Times New Roman" w:hAnsi="Times New Roman" w:cs="Times New Roman"/>
          <w:sz w:val="24"/>
          <w:szCs w:val="24"/>
          <w:lang w:val="es-MX"/>
        </w:rPr>
        <w:t>l</w:t>
      </w:r>
      <w:r w:rsidR="0034417B" w:rsidRPr="008E5086">
        <w:rPr>
          <w:rFonts w:ascii="Times New Roman" w:hAnsi="Times New Roman" w:cs="Times New Roman"/>
          <w:sz w:val="24"/>
          <w:szCs w:val="24"/>
          <w:lang w:val="es-MX"/>
        </w:rPr>
        <w:t xml:space="preserve">icenciatura </w:t>
      </w:r>
      <w:r w:rsidRPr="008E5086">
        <w:rPr>
          <w:rFonts w:ascii="Times New Roman" w:hAnsi="Times New Roman" w:cs="Times New Roman"/>
          <w:sz w:val="24"/>
          <w:szCs w:val="24"/>
          <w:lang w:val="es-MX"/>
        </w:rPr>
        <w:t>en Idiomas en la UJAT</w:t>
      </w:r>
      <w:r w:rsidR="0034417B">
        <w:rPr>
          <w:rFonts w:ascii="Times New Roman" w:hAnsi="Times New Roman" w:cs="Times New Roman"/>
          <w:sz w:val="24"/>
          <w:szCs w:val="24"/>
          <w:lang w:val="es-MX"/>
        </w:rPr>
        <w:t xml:space="preserve">. Y </w:t>
      </w:r>
      <w:r w:rsidRPr="008E5086">
        <w:rPr>
          <w:rFonts w:ascii="Times New Roman" w:hAnsi="Times New Roman" w:cs="Times New Roman"/>
          <w:sz w:val="24"/>
          <w:szCs w:val="24"/>
          <w:lang w:val="es-MX"/>
        </w:rPr>
        <w:t xml:space="preserve">como objetivo secundario </w:t>
      </w:r>
      <w:r w:rsidR="0034417B">
        <w:rPr>
          <w:rFonts w:ascii="Times New Roman" w:hAnsi="Times New Roman" w:cs="Times New Roman"/>
          <w:sz w:val="24"/>
          <w:szCs w:val="24"/>
          <w:lang w:val="es-MX"/>
        </w:rPr>
        <w:t xml:space="preserve">está </w:t>
      </w:r>
      <w:r w:rsidRPr="008E5086">
        <w:rPr>
          <w:rFonts w:ascii="Times New Roman" w:hAnsi="Times New Roman" w:cs="Times New Roman"/>
          <w:sz w:val="24"/>
          <w:szCs w:val="24"/>
          <w:lang w:val="es-MX"/>
        </w:rPr>
        <w:t xml:space="preserve">relacionar el nivel de motivación académica con el promedio final </w:t>
      </w:r>
      <w:r w:rsidR="00292F5C">
        <w:rPr>
          <w:rFonts w:ascii="Times New Roman" w:hAnsi="Times New Roman" w:cs="Times New Roman"/>
          <w:sz w:val="24"/>
          <w:szCs w:val="24"/>
          <w:lang w:val="es-MX"/>
        </w:rPr>
        <w:t xml:space="preserve">de </w:t>
      </w:r>
      <w:r w:rsidRPr="008E5086">
        <w:rPr>
          <w:rFonts w:ascii="Times New Roman" w:hAnsi="Times New Roman" w:cs="Times New Roman"/>
          <w:sz w:val="24"/>
          <w:szCs w:val="24"/>
          <w:lang w:val="es-MX"/>
        </w:rPr>
        <w:t xml:space="preserve">los alumnos de la </w:t>
      </w:r>
      <w:r w:rsidR="0034417B">
        <w:rPr>
          <w:rFonts w:ascii="Times New Roman" w:hAnsi="Times New Roman" w:cs="Times New Roman"/>
          <w:sz w:val="24"/>
          <w:szCs w:val="24"/>
          <w:lang w:val="es-MX"/>
        </w:rPr>
        <w:t>l</w:t>
      </w:r>
      <w:r w:rsidRPr="008E5086">
        <w:rPr>
          <w:rFonts w:ascii="Times New Roman" w:hAnsi="Times New Roman" w:cs="Times New Roman"/>
          <w:sz w:val="24"/>
          <w:szCs w:val="24"/>
          <w:lang w:val="es-MX"/>
        </w:rPr>
        <w:t>icenciatura en Idiomas en la asignatura de Inglés I, y de esta forma dar respuesta a la pregunta de investigación.</w:t>
      </w:r>
    </w:p>
    <w:p w14:paraId="2DAD3764" w14:textId="77777777" w:rsidR="00DD51F3" w:rsidRPr="008E5086" w:rsidRDefault="00DD51F3" w:rsidP="00D34EDC">
      <w:pPr>
        <w:spacing w:after="0" w:line="360" w:lineRule="auto"/>
        <w:jc w:val="both"/>
        <w:rPr>
          <w:rFonts w:ascii="Times New Roman" w:hAnsi="Times New Roman" w:cs="Times New Roman"/>
          <w:sz w:val="24"/>
          <w:szCs w:val="24"/>
          <w:lang w:val="es-MX"/>
        </w:rPr>
      </w:pPr>
    </w:p>
    <w:p w14:paraId="7A7BBEB0" w14:textId="77777777" w:rsidR="009275D7" w:rsidRPr="00062664" w:rsidRDefault="009275D7" w:rsidP="00062664">
      <w:pPr>
        <w:spacing w:after="0" w:line="360" w:lineRule="auto"/>
        <w:jc w:val="center"/>
        <w:rPr>
          <w:rFonts w:ascii="Times New Roman" w:hAnsi="Times New Roman" w:cs="Times New Roman"/>
          <w:b/>
          <w:sz w:val="28"/>
          <w:lang w:val="es-MX"/>
        </w:rPr>
      </w:pPr>
      <w:r w:rsidRPr="00062664">
        <w:rPr>
          <w:rFonts w:ascii="Times New Roman" w:hAnsi="Times New Roman" w:cs="Times New Roman"/>
          <w:b/>
          <w:sz w:val="28"/>
          <w:lang w:val="es-MX"/>
        </w:rPr>
        <w:t xml:space="preserve">Antecedentes y </w:t>
      </w:r>
      <w:r w:rsidR="00BD1FFC" w:rsidRPr="00062664">
        <w:rPr>
          <w:rFonts w:ascii="Times New Roman" w:hAnsi="Times New Roman" w:cs="Times New Roman"/>
          <w:b/>
          <w:sz w:val="28"/>
          <w:lang w:val="es-MX"/>
        </w:rPr>
        <w:t>c</w:t>
      </w:r>
      <w:r w:rsidRPr="00062664">
        <w:rPr>
          <w:rFonts w:ascii="Times New Roman" w:hAnsi="Times New Roman" w:cs="Times New Roman"/>
          <w:b/>
          <w:sz w:val="28"/>
          <w:lang w:val="es-MX"/>
        </w:rPr>
        <w:t>ontexto</w:t>
      </w:r>
    </w:p>
    <w:p w14:paraId="784F56B4" w14:textId="2DEF03B6" w:rsidR="009275D7" w:rsidRPr="008E5086" w:rsidRDefault="009275D7" w:rsidP="00EE6177">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 xml:space="preserve">Actualmente existen muchas definiciones acerca de la motivación en una persona, en un grupo de trabajadores o en un grupo de estudiantes; sin embargo, cuando </w:t>
      </w:r>
      <w:r w:rsidR="00756FEF">
        <w:rPr>
          <w:rFonts w:ascii="Times New Roman" w:hAnsi="Times New Roman" w:cs="Times New Roman"/>
          <w:sz w:val="24"/>
          <w:szCs w:val="24"/>
          <w:lang w:val="es-MX"/>
        </w:rPr>
        <w:t>se habla</w:t>
      </w:r>
      <w:r w:rsidRPr="008E5086">
        <w:rPr>
          <w:rFonts w:ascii="Times New Roman" w:hAnsi="Times New Roman" w:cs="Times New Roman"/>
          <w:sz w:val="24"/>
          <w:szCs w:val="24"/>
          <w:lang w:val="es-MX"/>
        </w:rPr>
        <w:t xml:space="preserve"> de </w:t>
      </w:r>
      <w:r w:rsidRPr="00062664">
        <w:rPr>
          <w:rFonts w:ascii="Times New Roman" w:hAnsi="Times New Roman" w:cs="Times New Roman"/>
          <w:i/>
          <w:iCs/>
          <w:sz w:val="24"/>
          <w:szCs w:val="24"/>
          <w:lang w:val="es-MX"/>
        </w:rPr>
        <w:t>motivación académica</w:t>
      </w:r>
      <w:r w:rsidRPr="008E5086">
        <w:rPr>
          <w:rFonts w:ascii="Times New Roman" w:hAnsi="Times New Roman" w:cs="Times New Roman"/>
          <w:sz w:val="24"/>
          <w:szCs w:val="24"/>
          <w:lang w:val="es-MX"/>
        </w:rPr>
        <w:t xml:space="preserve"> </w:t>
      </w:r>
      <w:r w:rsidR="00756FEF">
        <w:rPr>
          <w:rFonts w:ascii="Times New Roman" w:hAnsi="Times New Roman" w:cs="Times New Roman"/>
          <w:sz w:val="24"/>
          <w:szCs w:val="24"/>
          <w:lang w:val="es-MX"/>
        </w:rPr>
        <w:t>el</w:t>
      </w:r>
      <w:r w:rsidRPr="008E5086">
        <w:rPr>
          <w:rFonts w:ascii="Times New Roman" w:hAnsi="Times New Roman" w:cs="Times New Roman"/>
          <w:sz w:val="24"/>
          <w:szCs w:val="24"/>
          <w:lang w:val="es-MX"/>
        </w:rPr>
        <w:t xml:space="preserve"> sentido común </w:t>
      </w:r>
      <w:r w:rsidR="00756FEF">
        <w:rPr>
          <w:rFonts w:ascii="Times New Roman" w:hAnsi="Times New Roman" w:cs="Times New Roman"/>
          <w:sz w:val="24"/>
          <w:szCs w:val="24"/>
          <w:lang w:val="es-MX"/>
        </w:rPr>
        <w:t xml:space="preserve">te </w:t>
      </w:r>
      <w:r w:rsidRPr="008E5086">
        <w:rPr>
          <w:rFonts w:ascii="Times New Roman" w:hAnsi="Times New Roman" w:cs="Times New Roman"/>
          <w:sz w:val="24"/>
          <w:szCs w:val="24"/>
          <w:lang w:val="es-MX"/>
        </w:rPr>
        <w:t xml:space="preserve">lleva a un ámbito escolar y es </w:t>
      </w:r>
      <w:r w:rsidR="001B256E">
        <w:rPr>
          <w:rFonts w:ascii="Times New Roman" w:hAnsi="Times New Roman" w:cs="Times New Roman"/>
          <w:sz w:val="24"/>
          <w:szCs w:val="24"/>
          <w:lang w:val="es-MX"/>
        </w:rPr>
        <w:t xml:space="preserve">ahí donde </w:t>
      </w:r>
      <w:r w:rsidRPr="008E5086">
        <w:rPr>
          <w:rFonts w:ascii="Times New Roman" w:hAnsi="Times New Roman" w:cs="Times New Roman"/>
          <w:sz w:val="24"/>
          <w:szCs w:val="24"/>
          <w:lang w:val="es-MX"/>
        </w:rPr>
        <w:t>se requiere estudiar a fondo el comportamiento personal o grupal de estudiantes, desde el jardín de niños hasta la educación superior</w:t>
      </w:r>
      <w:r w:rsidR="001B256E">
        <w:rPr>
          <w:rFonts w:ascii="Times New Roman" w:hAnsi="Times New Roman" w:cs="Times New Roman"/>
          <w:sz w:val="24"/>
          <w:szCs w:val="24"/>
          <w:lang w:val="es-MX"/>
        </w:rPr>
        <w:t>,</w:t>
      </w:r>
      <w:r w:rsidR="001B256E"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es decir</w:t>
      </w:r>
      <w:r w:rsidR="001B256E">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en la formación profesional. </w:t>
      </w:r>
    </w:p>
    <w:p w14:paraId="16BE1F78" w14:textId="1E0EF142" w:rsidR="009275D7" w:rsidRPr="008E5086" w:rsidRDefault="009275D7" w:rsidP="00EE6177">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Existe un número importante de investigaciones acerca de la motivación y sus derivaciones</w:t>
      </w:r>
      <w:r w:rsidR="00CB58BA">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w:t>
      </w:r>
      <w:r w:rsidR="00CB58BA">
        <w:rPr>
          <w:rFonts w:ascii="Times New Roman" w:hAnsi="Times New Roman" w:cs="Times New Roman"/>
          <w:sz w:val="24"/>
          <w:szCs w:val="24"/>
          <w:lang w:val="es-MX"/>
        </w:rPr>
        <w:t xml:space="preserve">Por ejemplo, </w:t>
      </w:r>
      <w:r w:rsidRPr="008E5086">
        <w:rPr>
          <w:rFonts w:ascii="Times New Roman" w:hAnsi="Times New Roman" w:cs="Times New Roman"/>
          <w:sz w:val="24"/>
          <w:szCs w:val="24"/>
          <w:lang w:val="es-MX"/>
        </w:rPr>
        <w:t xml:space="preserve">en su investigación sobre la influencia cultural en la motivación para el aprendizaje del inglés como lengua extranjera, </w:t>
      </w:r>
      <w:r w:rsidR="0055069E" w:rsidRPr="008E5086">
        <w:rPr>
          <w:rFonts w:ascii="Times New Roman" w:hAnsi="Times New Roman" w:cs="Times New Roman"/>
          <w:sz w:val="24"/>
          <w:szCs w:val="24"/>
          <w:lang w:val="es-MX"/>
        </w:rPr>
        <w:t xml:space="preserve">Beltrán (2015) </w:t>
      </w:r>
      <w:r w:rsidR="0055069E">
        <w:rPr>
          <w:rFonts w:ascii="Times New Roman" w:hAnsi="Times New Roman" w:cs="Times New Roman"/>
          <w:sz w:val="24"/>
          <w:szCs w:val="24"/>
          <w:lang w:val="es-MX"/>
        </w:rPr>
        <w:t xml:space="preserve">trabajó con una muestra </w:t>
      </w:r>
      <w:r w:rsidR="0055069E">
        <w:rPr>
          <w:rFonts w:ascii="Times New Roman" w:hAnsi="Times New Roman" w:cs="Times New Roman"/>
          <w:sz w:val="24"/>
          <w:szCs w:val="24"/>
          <w:lang w:val="es-MX"/>
        </w:rPr>
        <w:lastRenderedPageBreak/>
        <w:t xml:space="preserve">de </w:t>
      </w:r>
      <w:r w:rsidRPr="008E5086">
        <w:rPr>
          <w:rFonts w:ascii="Times New Roman" w:hAnsi="Times New Roman" w:cs="Times New Roman"/>
          <w:sz w:val="24"/>
          <w:szCs w:val="24"/>
          <w:lang w:val="es-MX"/>
        </w:rPr>
        <w:t>49 estudiantes de séptimo semestre, 26 de ellos provenientes de la Universidad Distrital Francisco José de Caldas de Bogotá</w:t>
      </w:r>
      <w:r w:rsidR="004A61CA">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Colombia</w:t>
      </w:r>
      <w:r w:rsidR="004A61CA">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y los 23 restantes de la Universidad Mayor de Santiago Chile; el estudio fue mixto, con el objetivo</w:t>
      </w:r>
      <w:r w:rsidR="00A9002E">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 xml:space="preserve">de contrastar las percepciones de los estudiantes colombianos y chilenos de séptimo semestre de </w:t>
      </w:r>
      <w:r w:rsidR="004A28FE">
        <w:rPr>
          <w:rFonts w:ascii="Times New Roman" w:hAnsi="Times New Roman" w:cs="Times New Roman"/>
          <w:sz w:val="24"/>
          <w:szCs w:val="24"/>
          <w:lang w:val="es-MX"/>
        </w:rPr>
        <w:t xml:space="preserve">las licenciaturas en Inglés y </w:t>
      </w:r>
      <w:r w:rsidRPr="008E5086">
        <w:rPr>
          <w:rFonts w:ascii="Times New Roman" w:hAnsi="Times New Roman" w:cs="Times New Roman"/>
          <w:sz w:val="24"/>
          <w:szCs w:val="24"/>
          <w:lang w:val="es-MX"/>
        </w:rPr>
        <w:t>Pedagogía en Inglés</w:t>
      </w:r>
      <w:r w:rsidR="004A28FE">
        <w:rPr>
          <w:rFonts w:ascii="Times New Roman" w:hAnsi="Times New Roman" w:cs="Times New Roman"/>
          <w:sz w:val="24"/>
          <w:szCs w:val="24"/>
          <w:lang w:val="es-MX"/>
        </w:rPr>
        <w:t>, respectivamente,</w:t>
      </w:r>
      <w:r w:rsidRPr="008E5086">
        <w:rPr>
          <w:rFonts w:ascii="Times New Roman" w:hAnsi="Times New Roman" w:cs="Times New Roman"/>
          <w:sz w:val="24"/>
          <w:szCs w:val="24"/>
          <w:lang w:val="es-MX"/>
        </w:rPr>
        <w:t xml:space="preserve"> en lo relacionado con la influencia que tienen algunos aspectos culturales en la motivación para el aprendizaje de una lengua extranjera. Los resultados obtenidos fueron que los participantes consideran que sus respectivas culturas no les motivan a aprender inglés como lengua extranjera, aunque reconocen la incidencia de este idioma como parte de la globalización, aspectos históricos, de desarrollo, etc. Como se puede percibir</w:t>
      </w:r>
      <w:r w:rsidR="006D6F67">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este estudio sobre motivación tiene un enfoque en el ámbito cultural.</w:t>
      </w:r>
    </w:p>
    <w:p w14:paraId="16C9FD9C" w14:textId="1ADD3AE7" w:rsidR="009275D7" w:rsidRPr="008E5086" w:rsidRDefault="009275D7" w:rsidP="00EE6177">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 xml:space="preserve">Por otro lado, </w:t>
      </w:r>
      <w:proofErr w:type="spellStart"/>
      <w:r w:rsidR="00B44519" w:rsidRPr="008E5086">
        <w:rPr>
          <w:rFonts w:ascii="Times New Roman" w:hAnsi="Times New Roman" w:cs="Times New Roman"/>
          <w:sz w:val="24"/>
          <w:szCs w:val="24"/>
          <w:lang w:val="es-MX"/>
        </w:rPr>
        <w:t>K</w:t>
      </w:r>
      <w:r w:rsidR="00850F68" w:rsidRPr="008E5086">
        <w:rPr>
          <w:rFonts w:ascii="Times New Roman" w:hAnsi="Times New Roman" w:cs="Times New Roman"/>
          <w:sz w:val="24"/>
          <w:szCs w:val="24"/>
          <w:lang w:val="es-MX"/>
        </w:rPr>
        <w:t>azarián</w:t>
      </w:r>
      <w:proofErr w:type="spellEnd"/>
      <w:r w:rsidR="00850F68" w:rsidRPr="008E5086">
        <w:rPr>
          <w:rFonts w:ascii="Times New Roman" w:hAnsi="Times New Roman" w:cs="Times New Roman"/>
          <w:sz w:val="24"/>
          <w:szCs w:val="24"/>
          <w:lang w:val="es-MX"/>
        </w:rPr>
        <w:t xml:space="preserve"> y Prida (2014</w:t>
      </w:r>
      <w:r w:rsidR="00756FEF">
        <w:rPr>
          <w:rFonts w:ascii="Times New Roman" w:hAnsi="Times New Roman" w:cs="Times New Roman"/>
          <w:sz w:val="24"/>
          <w:szCs w:val="24"/>
          <w:lang w:val="es-MX"/>
        </w:rPr>
        <w:t>)</w:t>
      </w:r>
      <w:r w:rsidR="00AE1505">
        <w:rPr>
          <w:rFonts w:ascii="Times New Roman" w:hAnsi="Times New Roman" w:cs="Times New Roman"/>
          <w:sz w:val="24"/>
          <w:szCs w:val="24"/>
          <w:lang w:val="es-MX"/>
        </w:rPr>
        <w:t>,</w:t>
      </w:r>
      <w:r w:rsidR="00850F68"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 xml:space="preserve">cuyo objetivo principal fue identificar el tipo de actividades que los estudiantes de </w:t>
      </w:r>
      <w:r w:rsidR="00DD3E6D">
        <w:rPr>
          <w:rFonts w:ascii="Times New Roman" w:hAnsi="Times New Roman" w:cs="Times New Roman"/>
          <w:sz w:val="24"/>
          <w:szCs w:val="24"/>
          <w:lang w:val="es-MX"/>
        </w:rPr>
        <w:t>p</w:t>
      </w:r>
      <w:r w:rsidRPr="008E5086">
        <w:rPr>
          <w:rFonts w:ascii="Times New Roman" w:hAnsi="Times New Roman" w:cs="Times New Roman"/>
          <w:sz w:val="24"/>
          <w:szCs w:val="24"/>
          <w:lang w:val="es-MX"/>
        </w:rPr>
        <w:t xml:space="preserve">rimer </w:t>
      </w:r>
      <w:r w:rsidR="00DD3E6D">
        <w:rPr>
          <w:rFonts w:ascii="Times New Roman" w:hAnsi="Times New Roman" w:cs="Times New Roman"/>
          <w:sz w:val="24"/>
          <w:szCs w:val="24"/>
          <w:lang w:val="es-MX"/>
        </w:rPr>
        <w:t>a</w:t>
      </w:r>
      <w:r w:rsidRPr="008E5086">
        <w:rPr>
          <w:rFonts w:ascii="Times New Roman" w:hAnsi="Times New Roman" w:cs="Times New Roman"/>
          <w:sz w:val="24"/>
          <w:szCs w:val="24"/>
          <w:lang w:val="es-MX"/>
        </w:rPr>
        <w:t>ño prefieren en las clases de inglés para elevar la motivación por su aprendizaje, utilizaron métodos teóricos y empíricos, técnicas tanto cuantitativas como cualitativas. La información cuantitativa se procesó a través de la estadística, se utilizó como medida estadística de resumen el por</w:t>
      </w:r>
      <w:r w:rsidR="00292F5C">
        <w:rPr>
          <w:rFonts w:ascii="Times New Roman" w:hAnsi="Times New Roman" w:cs="Times New Roman"/>
          <w:sz w:val="24"/>
          <w:szCs w:val="24"/>
          <w:lang w:val="es-MX"/>
        </w:rPr>
        <w:t>centaje</w:t>
      </w:r>
      <w:r w:rsidRPr="008E5086">
        <w:rPr>
          <w:rFonts w:ascii="Times New Roman" w:hAnsi="Times New Roman" w:cs="Times New Roman"/>
          <w:sz w:val="24"/>
          <w:szCs w:val="24"/>
          <w:lang w:val="es-MX"/>
        </w:rPr>
        <w:t>. La información cualitativa se valoró a través de las opiniones de los sujetos participantes en el estudio. Los resultados obtenidos mostraron que solamente 1</w:t>
      </w:r>
      <w:r w:rsidR="000878B9">
        <w:rPr>
          <w:rFonts w:ascii="Times New Roman" w:hAnsi="Times New Roman" w:cs="Times New Roman"/>
          <w:sz w:val="24"/>
          <w:szCs w:val="24"/>
          <w:lang w:val="es-MX"/>
        </w:rPr>
        <w:t> </w:t>
      </w:r>
      <w:r w:rsidRPr="008E5086">
        <w:rPr>
          <w:rFonts w:ascii="Times New Roman" w:hAnsi="Times New Roman" w:cs="Times New Roman"/>
          <w:sz w:val="24"/>
          <w:szCs w:val="24"/>
          <w:lang w:val="es-MX"/>
        </w:rPr>
        <w:t>% de los estudiantes encuestados consideró que el inglés no es importante para su desempeño profesional. La mayoría opinó que el libro de texto (</w:t>
      </w:r>
      <w:r w:rsidRPr="00062664">
        <w:rPr>
          <w:rFonts w:ascii="Times New Roman" w:hAnsi="Times New Roman" w:cs="Times New Roman"/>
          <w:i/>
          <w:iCs/>
          <w:sz w:val="24"/>
          <w:szCs w:val="24"/>
          <w:lang w:val="es-MX"/>
        </w:rPr>
        <w:t>Visión I</w:t>
      </w:r>
      <w:r w:rsidRPr="008E5086">
        <w:rPr>
          <w:rFonts w:ascii="Times New Roman" w:hAnsi="Times New Roman" w:cs="Times New Roman"/>
          <w:sz w:val="24"/>
          <w:szCs w:val="24"/>
          <w:lang w:val="es-MX"/>
        </w:rPr>
        <w:t xml:space="preserve">) es poco atractivo para el estudio y que sus contenidos no son de interés para los estudiantes ni los motivan en su aprendizaje. Se diagnosticó la preferencia de los estudiantes por las actividades lúdicas, y el juego se identificó como el de mayor atractivo para las clases de inglés. </w:t>
      </w:r>
      <w:r w:rsidR="00CB4A5E">
        <w:rPr>
          <w:rFonts w:ascii="Times New Roman" w:hAnsi="Times New Roman" w:cs="Times New Roman"/>
          <w:sz w:val="24"/>
          <w:szCs w:val="24"/>
          <w:lang w:val="es-MX"/>
        </w:rPr>
        <w:t>Este estudio fue</w:t>
      </w:r>
      <w:r w:rsidRPr="008E5086">
        <w:rPr>
          <w:rFonts w:ascii="Times New Roman" w:hAnsi="Times New Roman" w:cs="Times New Roman"/>
          <w:sz w:val="24"/>
          <w:szCs w:val="24"/>
          <w:lang w:val="es-MX"/>
        </w:rPr>
        <w:t xml:space="preserve"> </w:t>
      </w:r>
      <w:r w:rsidR="00CB4A5E" w:rsidRPr="008E5086">
        <w:rPr>
          <w:rFonts w:ascii="Times New Roman" w:hAnsi="Times New Roman" w:cs="Times New Roman"/>
          <w:sz w:val="24"/>
          <w:szCs w:val="24"/>
          <w:lang w:val="es-MX"/>
        </w:rPr>
        <w:t>llevad</w:t>
      </w:r>
      <w:r w:rsidR="00CB4A5E">
        <w:rPr>
          <w:rFonts w:ascii="Times New Roman" w:hAnsi="Times New Roman" w:cs="Times New Roman"/>
          <w:sz w:val="24"/>
          <w:szCs w:val="24"/>
          <w:lang w:val="es-MX"/>
        </w:rPr>
        <w:t>o</w:t>
      </w:r>
      <w:r w:rsidR="00CB4A5E"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 xml:space="preserve">a cabo en un contexto diferente al mexicano, </w:t>
      </w:r>
      <w:r w:rsidR="00C5682D">
        <w:rPr>
          <w:rFonts w:ascii="Times New Roman" w:hAnsi="Times New Roman" w:cs="Times New Roman"/>
          <w:sz w:val="24"/>
          <w:szCs w:val="24"/>
          <w:lang w:val="es-MX"/>
        </w:rPr>
        <w:t xml:space="preserve">el cubano, </w:t>
      </w:r>
      <w:r w:rsidR="00CB4A5E">
        <w:rPr>
          <w:rFonts w:ascii="Times New Roman" w:hAnsi="Times New Roman" w:cs="Times New Roman"/>
          <w:sz w:val="24"/>
          <w:szCs w:val="24"/>
          <w:lang w:val="es-MX"/>
        </w:rPr>
        <w:t xml:space="preserve">por lo que </w:t>
      </w:r>
      <w:r w:rsidRPr="008E5086">
        <w:rPr>
          <w:rFonts w:ascii="Times New Roman" w:hAnsi="Times New Roman" w:cs="Times New Roman"/>
          <w:sz w:val="24"/>
          <w:szCs w:val="24"/>
          <w:lang w:val="es-MX"/>
        </w:rPr>
        <w:t>es importante mencionar que cada país o ciudad tiene diferente</w:t>
      </w:r>
      <w:r w:rsidR="0047715F">
        <w:rPr>
          <w:rFonts w:ascii="Times New Roman" w:hAnsi="Times New Roman" w:cs="Times New Roman"/>
          <w:sz w:val="24"/>
          <w:szCs w:val="24"/>
          <w:lang w:val="es-MX"/>
        </w:rPr>
        <w:t>s</w:t>
      </w:r>
      <w:r w:rsidRPr="008E5086">
        <w:rPr>
          <w:rFonts w:ascii="Times New Roman" w:hAnsi="Times New Roman" w:cs="Times New Roman"/>
          <w:sz w:val="24"/>
          <w:szCs w:val="24"/>
          <w:lang w:val="es-MX"/>
        </w:rPr>
        <w:t xml:space="preserve"> antecedente</w:t>
      </w:r>
      <w:r w:rsidR="0047715F">
        <w:rPr>
          <w:rFonts w:ascii="Times New Roman" w:hAnsi="Times New Roman" w:cs="Times New Roman"/>
          <w:sz w:val="24"/>
          <w:szCs w:val="24"/>
          <w:lang w:val="es-MX"/>
        </w:rPr>
        <w:t>s,</w:t>
      </w:r>
      <w:r w:rsidRPr="008E5086">
        <w:rPr>
          <w:rFonts w:ascii="Times New Roman" w:hAnsi="Times New Roman" w:cs="Times New Roman"/>
          <w:sz w:val="24"/>
          <w:szCs w:val="24"/>
          <w:lang w:val="es-MX"/>
        </w:rPr>
        <w:t xml:space="preserve"> lo que </w:t>
      </w:r>
      <w:r w:rsidR="00CB4A5E">
        <w:rPr>
          <w:rFonts w:ascii="Times New Roman" w:hAnsi="Times New Roman" w:cs="Times New Roman"/>
          <w:sz w:val="24"/>
          <w:szCs w:val="24"/>
          <w:lang w:val="es-MX"/>
        </w:rPr>
        <w:t>puede determinar la dirección de los resultados</w:t>
      </w:r>
      <w:r w:rsidRPr="008E5086">
        <w:rPr>
          <w:rFonts w:ascii="Times New Roman" w:hAnsi="Times New Roman" w:cs="Times New Roman"/>
          <w:sz w:val="24"/>
          <w:szCs w:val="24"/>
          <w:lang w:val="es-MX"/>
        </w:rPr>
        <w:t>.</w:t>
      </w:r>
    </w:p>
    <w:p w14:paraId="5E131A4B" w14:textId="14428202" w:rsidR="009275D7" w:rsidRPr="008E5086" w:rsidRDefault="009275D7" w:rsidP="00EE6177">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Si se habla de motivación en un ámbito académico encontramos que es un factor importante en el aprendizaje de una segunda lengua, independientemente de cuál sea</w:t>
      </w:r>
      <w:r w:rsidR="00C5682D">
        <w:rPr>
          <w:rFonts w:ascii="Times New Roman" w:hAnsi="Times New Roman" w:cs="Times New Roman"/>
          <w:sz w:val="24"/>
          <w:szCs w:val="24"/>
          <w:lang w:val="es-MX"/>
        </w:rPr>
        <w:t>.</w:t>
      </w:r>
      <w:r w:rsidR="00C5682D"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 xml:space="preserve">Gutiérrez y Del Barrio (2014) </w:t>
      </w:r>
      <w:r w:rsidR="00C5682D">
        <w:rPr>
          <w:rFonts w:ascii="Times New Roman" w:hAnsi="Times New Roman" w:cs="Times New Roman"/>
          <w:sz w:val="24"/>
          <w:szCs w:val="24"/>
          <w:lang w:val="es-MX"/>
        </w:rPr>
        <w:t xml:space="preserve">buscaron </w:t>
      </w:r>
      <w:r w:rsidRPr="008E5086">
        <w:rPr>
          <w:rFonts w:ascii="Times New Roman" w:hAnsi="Times New Roman" w:cs="Times New Roman"/>
          <w:sz w:val="24"/>
          <w:szCs w:val="24"/>
          <w:lang w:val="es-MX"/>
        </w:rPr>
        <w:t xml:space="preserve">responder </w:t>
      </w:r>
      <w:r w:rsidR="007643BA">
        <w:rPr>
          <w:rFonts w:ascii="Times New Roman" w:hAnsi="Times New Roman" w:cs="Times New Roman"/>
          <w:sz w:val="24"/>
          <w:szCs w:val="24"/>
          <w:lang w:val="es-MX"/>
        </w:rPr>
        <w:t>c</w:t>
      </w:r>
      <w:r w:rsidRPr="008E5086">
        <w:rPr>
          <w:rFonts w:ascii="Times New Roman" w:hAnsi="Times New Roman" w:cs="Times New Roman"/>
          <w:sz w:val="24"/>
          <w:szCs w:val="24"/>
          <w:lang w:val="es-MX"/>
        </w:rPr>
        <w:t>uáles son los componentes de la motivación para aprender inglés de un grupo de estudiantes de la Universidad de Cantabria</w:t>
      </w:r>
      <w:r w:rsidR="007643BA">
        <w:rPr>
          <w:rFonts w:ascii="Times New Roman" w:hAnsi="Times New Roman" w:cs="Times New Roman"/>
          <w:sz w:val="24"/>
          <w:szCs w:val="24"/>
          <w:lang w:val="es-MX"/>
        </w:rPr>
        <w:t>,</w:t>
      </w:r>
      <w:r w:rsidR="009851F0">
        <w:rPr>
          <w:rFonts w:ascii="Times New Roman" w:hAnsi="Times New Roman" w:cs="Times New Roman"/>
          <w:sz w:val="24"/>
          <w:szCs w:val="24"/>
          <w:lang w:val="es-MX"/>
        </w:rPr>
        <w:t xml:space="preserve"> España,</w:t>
      </w:r>
      <w:r w:rsidRPr="008E5086">
        <w:rPr>
          <w:rFonts w:ascii="Times New Roman" w:hAnsi="Times New Roman" w:cs="Times New Roman"/>
          <w:sz w:val="24"/>
          <w:szCs w:val="24"/>
          <w:lang w:val="es-MX"/>
        </w:rPr>
        <w:t xml:space="preserve"> así como relacionar la motivación con otras variables individuales como sexo, edad y nivel de idioma</w:t>
      </w:r>
      <w:r w:rsidR="009851F0">
        <w:rPr>
          <w:rFonts w:ascii="Times New Roman" w:hAnsi="Times New Roman" w:cs="Times New Roman"/>
          <w:sz w:val="24"/>
          <w:szCs w:val="24"/>
          <w:lang w:val="es-MX"/>
        </w:rPr>
        <w:t>.</w:t>
      </w:r>
      <w:r w:rsidR="009851F0" w:rsidRPr="008E5086">
        <w:rPr>
          <w:rFonts w:ascii="Times New Roman" w:hAnsi="Times New Roman" w:cs="Times New Roman"/>
          <w:sz w:val="24"/>
          <w:szCs w:val="24"/>
          <w:lang w:val="es-MX"/>
        </w:rPr>
        <w:t xml:space="preserve"> </w:t>
      </w:r>
      <w:r w:rsidR="009851F0">
        <w:rPr>
          <w:rFonts w:ascii="Times New Roman" w:hAnsi="Times New Roman" w:cs="Times New Roman"/>
          <w:sz w:val="24"/>
          <w:szCs w:val="24"/>
          <w:lang w:val="es-MX"/>
        </w:rPr>
        <w:t>L</w:t>
      </w:r>
      <w:r w:rsidR="009851F0" w:rsidRPr="008E5086">
        <w:rPr>
          <w:rFonts w:ascii="Times New Roman" w:hAnsi="Times New Roman" w:cs="Times New Roman"/>
          <w:sz w:val="24"/>
          <w:szCs w:val="24"/>
          <w:lang w:val="es-MX"/>
        </w:rPr>
        <w:t xml:space="preserve">os </w:t>
      </w:r>
      <w:r w:rsidRPr="008E5086">
        <w:rPr>
          <w:rFonts w:ascii="Times New Roman" w:hAnsi="Times New Roman" w:cs="Times New Roman"/>
          <w:sz w:val="24"/>
          <w:szCs w:val="24"/>
          <w:lang w:val="es-MX"/>
        </w:rPr>
        <w:t xml:space="preserve">resultados obtenidos </w:t>
      </w:r>
      <w:r w:rsidR="00333949">
        <w:rPr>
          <w:rFonts w:ascii="Times New Roman" w:hAnsi="Times New Roman" w:cs="Times New Roman"/>
          <w:sz w:val="24"/>
          <w:szCs w:val="24"/>
          <w:lang w:val="es-MX"/>
        </w:rPr>
        <w:t>muestran</w:t>
      </w:r>
      <w:r w:rsidR="00333949"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 xml:space="preserve">que la mayor parte de los estudiantes odian estudiar inglés, y a los que les agrada es solo por aspectos culturales. </w:t>
      </w:r>
    </w:p>
    <w:p w14:paraId="1DE49A2C" w14:textId="21AE509D" w:rsidR="009275D7" w:rsidRPr="008E5086" w:rsidRDefault="00CA7C80" w:rsidP="00EE6177">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Ahora bien, para cumplir con el objetivo propuesto, </w:t>
      </w:r>
      <w:r w:rsidRPr="008E5086">
        <w:rPr>
          <w:rFonts w:ascii="Times New Roman" w:hAnsi="Times New Roman" w:cs="Times New Roman"/>
          <w:sz w:val="24"/>
          <w:szCs w:val="24"/>
          <w:lang w:val="es-MX"/>
        </w:rPr>
        <w:t xml:space="preserve">es necesario definir </w:t>
      </w:r>
      <w:r>
        <w:rPr>
          <w:rFonts w:ascii="Times New Roman" w:hAnsi="Times New Roman" w:cs="Times New Roman"/>
          <w:sz w:val="24"/>
          <w:szCs w:val="24"/>
          <w:lang w:val="es-MX"/>
        </w:rPr>
        <w:t xml:space="preserve">qué es la </w:t>
      </w:r>
      <w:r w:rsidRPr="008E5086">
        <w:rPr>
          <w:rFonts w:ascii="Times New Roman" w:hAnsi="Times New Roman" w:cs="Times New Roman"/>
          <w:sz w:val="24"/>
          <w:szCs w:val="24"/>
          <w:lang w:val="es-MX"/>
        </w:rPr>
        <w:t xml:space="preserve">motivación académica. </w:t>
      </w:r>
      <w:r w:rsidR="00B44519" w:rsidRPr="008E5086">
        <w:rPr>
          <w:rFonts w:ascii="Times New Roman" w:hAnsi="Times New Roman" w:cs="Times New Roman"/>
          <w:sz w:val="24"/>
          <w:szCs w:val="24"/>
          <w:lang w:val="es-MX"/>
        </w:rPr>
        <w:t xml:space="preserve">Según Woolfolk </w:t>
      </w:r>
      <w:r w:rsidR="00DD3E6D">
        <w:rPr>
          <w:rFonts w:ascii="Times New Roman" w:hAnsi="Times New Roman" w:cs="Times New Roman"/>
          <w:sz w:val="24"/>
          <w:szCs w:val="24"/>
          <w:lang w:val="es-MX"/>
        </w:rPr>
        <w:t>(</w:t>
      </w:r>
      <w:r w:rsidR="00B44519" w:rsidRPr="008E5086">
        <w:rPr>
          <w:rFonts w:ascii="Times New Roman" w:hAnsi="Times New Roman" w:cs="Times New Roman"/>
          <w:sz w:val="24"/>
          <w:szCs w:val="24"/>
          <w:lang w:val="es-MX"/>
        </w:rPr>
        <w:t xml:space="preserve">citado en </w:t>
      </w:r>
      <w:r w:rsidR="00C175BC">
        <w:rPr>
          <w:rFonts w:ascii="Times New Roman" w:hAnsi="Times New Roman" w:cs="Times New Roman"/>
          <w:sz w:val="24"/>
          <w:szCs w:val="24"/>
          <w:lang w:val="es-MX"/>
        </w:rPr>
        <w:t>Ospina</w:t>
      </w:r>
      <w:r w:rsidR="00DD3E6D">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00B44519" w:rsidRPr="008E5086">
        <w:rPr>
          <w:rFonts w:ascii="Times New Roman" w:hAnsi="Times New Roman" w:cs="Times New Roman"/>
          <w:sz w:val="24"/>
          <w:szCs w:val="24"/>
          <w:lang w:val="es-MX"/>
        </w:rPr>
        <w:t>200</w:t>
      </w:r>
      <w:r w:rsidR="00754C30" w:rsidRPr="008E5086">
        <w:rPr>
          <w:rFonts w:ascii="Times New Roman" w:hAnsi="Times New Roman" w:cs="Times New Roman"/>
          <w:sz w:val="24"/>
          <w:szCs w:val="24"/>
          <w:lang w:val="es-MX"/>
        </w:rPr>
        <w:t>6</w:t>
      </w:r>
      <w:r w:rsidR="00DD3E6D">
        <w:rPr>
          <w:rFonts w:ascii="Times New Roman" w:hAnsi="Times New Roman" w:cs="Times New Roman"/>
          <w:sz w:val="24"/>
          <w:szCs w:val="24"/>
          <w:lang w:val="es-MX"/>
        </w:rPr>
        <w:t>)</w:t>
      </w:r>
      <w:r>
        <w:rPr>
          <w:rFonts w:ascii="Times New Roman" w:hAnsi="Times New Roman" w:cs="Times New Roman"/>
          <w:sz w:val="24"/>
          <w:szCs w:val="24"/>
          <w:lang w:val="es-MX"/>
        </w:rPr>
        <w:t>,</w:t>
      </w:r>
      <w:r w:rsidR="00DD3E6D">
        <w:rPr>
          <w:rFonts w:ascii="Times New Roman" w:hAnsi="Times New Roman" w:cs="Times New Roman"/>
          <w:sz w:val="24"/>
          <w:szCs w:val="24"/>
          <w:lang w:val="es-MX"/>
        </w:rPr>
        <w:t xml:space="preserve"> </w:t>
      </w:r>
      <w:r w:rsidR="009275D7" w:rsidRPr="008E5086">
        <w:rPr>
          <w:rFonts w:ascii="Times New Roman" w:hAnsi="Times New Roman" w:cs="Times New Roman"/>
          <w:sz w:val="24"/>
          <w:szCs w:val="24"/>
          <w:lang w:val="es-MX"/>
        </w:rPr>
        <w:t xml:space="preserve">“la motivación se define usualmente como algo que energiza y dirige la conducta” </w:t>
      </w:r>
      <w:r w:rsidR="00DD3E6D">
        <w:rPr>
          <w:rFonts w:ascii="Times New Roman" w:hAnsi="Times New Roman" w:cs="Times New Roman"/>
          <w:sz w:val="24"/>
          <w:szCs w:val="24"/>
          <w:lang w:val="es-MX"/>
        </w:rPr>
        <w:t>(p.33)</w:t>
      </w:r>
      <w:r w:rsidR="000111FE">
        <w:rPr>
          <w:rFonts w:ascii="Times New Roman" w:hAnsi="Times New Roman" w:cs="Times New Roman"/>
          <w:sz w:val="24"/>
          <w:szCs w:val="24"/>
          <w:lang w:val="es-MX"/>
        </w:rPr>
        <w:t>.</w:t>
      </w:r>
      <w:r w:rsidR="00DD3E6D">
        <w:rPr>
          <w:rFonts w:ascii="Times New Roman" w:hAnsi="Times New Roman" w:cs="Times New Roman"/>
          <w:sz w:val="24"/>
          <w:szCs w:val="24"/>
          <w:lang w:val="es-MX"/>
        </w:rPr>
        <w:t xml:space="preserve"> </w:t>
      </w:r>
      <w:r w:rsidR="000111FE">
        <w:rPr>
          <w:rFonts w:ascii="Times New Roman" w:hAnsi="Times New Roman" w:cs="Times New Roman"/>
          <w:sz w:val="24"/>
          <w:szCs w:val="24"/>
          <w:lang w:val="es-MX"/>
        </w:rPr>
        <w:t xml:space="preserve">Tomando en cuenta lo </w:t>
      </w:r>
      <w:r w:rsidR="000111FE">
        <w:rPr>
          <w:rFonts w:ascii="Times New Roman" w:hAnsi="Times New Roman" w:cs="Times New Roman"/>
          <w:sz w:val="24"/>
          <w:szCs w:val="24"/>
          <w:lang w:val="es-MX"/>
        </w:rPr>
        <w:lastRenderedPageBreak/>
        <w:t>anterior</w:t>
      </w:r>
      <w:r w:rsidR="009275D7" w:rsidRPr="008E5086">
        <w:rPr>
          <w:rFonts w:ascii="Times New Roman" w:hAnsi="Times New Roman" w:cs="Times New Roman"/>
          <w:sz w:val="24"/>
          <w:szCs w:val="24"/>
          <w:lang w:val="es-MX"/>
        </w:rPr>
        <w:t xml:space="preserve">, la motivación académica </w:t>
      </w:r>
      <w:r w:rsidR="00C86819">
        <w:rPr>
          <w:rFonts w:ascii="Times New Roman" w:hAnsi="Times New Roman" w:cs="Times New Roman"/>
          <w:sz w:val="24"/>
          <w:szCs w:val="24"/>
          <w:lang w:val="es-MX"/>
        </w:rPr>
        <w:t>es</w:t>
      </w:r>
      <w:r w:rsidR="009275D7" w:rsidRPr="008E5086">
        <w:rPr>
          <w:rFonts w:ascii="Times New Roman" w:hAnsi="Times New Roman" w:cs="Times New Roman"/>
          <w:sz w:val="24"/>
          <w:szCs w:val="24"/>
          <w:lang w:val="es-MX"/>
        </w:rPr>
        <w:t xml:space="preserve"> la actitud hacia el aprendizaje y hacia la escuela</w:t>
      </w:r>
      <w:r w:rsidR="000111FE">
        <w:rPr>
          <w:rFonts w:ascii="Times New Roman" w:hAnsi="Times New Roman" w:cs="Times New Roman"/>
          <w:sz w:val="24"/>
          <w:szCs w:val="24"/>
          <w:lang w:val="es-MX"/>
        </w:rPr>
        <w:t>,</w:t>
      </w:r>
      <w:r w:rsidR="009275D7" w:rsidRPr="008E5086">
        <w:rPr>
          <w:rFonts w:ascii="Times New Roman" w:hAnsi="Times New Roman" w:cs="Times New Roman"/>
          <w:sz w:val="24"/>
          <w:szCs w:val="24"/>
          <w:lang w:val="es-MX"/>
        </w:rPr>
        <w:t xml:space="preserve"> específicamente en las tareas educativas</w:t>
      </w:r>
      <w:r w:rsidR="000111FE">
        <w:rPr>
          <w:rFonts w:ascii="Times New Roman" w:hAnsi="Times New Roman" w:cs="Times New Roman"/>
          <w:sz w:val="24"/>
          <w:szCs w:val="24"/>
          <w:lang w:val="es-MX"/>
        </w:rPr>
        <w:t>,</w:t>
      </w:r>
      <w:r w:rsidR="009275D7" w:rsidRPr="008E5086">
        <w:rPr>
          <w:rFonts w:ascii="Times New Roman" w:hAnsi="Times New Roman" w:cs="Times New Roman"/>
          <w:sz w:val="24"/>
          <w:szCs w:val="24"/>
          <w:lang w:val="es-MX"/>
        </w:rPr>
        <w:t xml:space="preserve"> ya que el estudiante está cons</w:t>
      </w:r>
      <w:r w:rsidR="00292F5C">
        <w:rPr>
          <w:rFonts w:ascii="Times New Roman" w:hAnsi="Times New Roman" w:cs="Times New Roman"/>
          <w:sz w:val="24"/>
          <w:szCs w:val="24"/>
          <w:lang w:val="es-MX"/>
        </w:rPr>
        <w:t>c</w:t>
      </w:r>
      <w:r w:rsidR="009275D7" w:rsidRPr="008E5086">
        <w:rPr>
          <w:rFonts w:ascii="Times New Roman" w:hAnsi="Times New Roman" w:cs="Times New Roman"/>
          <w:sz w:val="24"/>
          <w:szCs w:val="24"/>
          <w:lang w:val="es-MX"/>
        </w:rPr>
        <w:t>iente</w:t>
      </w:r>
      <w:r w:rsidR="000111FE">
        <w:rPr>
          <w:rFonts w:ascii="Times New Roman" w:hAnsi="Times New Roman" w:cs="Times New Roman"/>
          <w:sz w:val="24"/>
          <w:szCs w:val="24"/>
          <w:lang w:val="es-MX"/>
        </w:rPr>
        <w:t xml:space="preserve"> de</w:t>
      </w:r>
      <w:r w:rsidR="009275D7" w:rsidRPr="008E5086">
        <w:rPr>
          <w:rFonts w:ascii="Times New Roman" w:hAnsi="Times New Roman" w:cs="Times New Roman"/>
          <w:sz w:val="24"/>
          <w:szCs w:val="24"/>
          <w:lang w:val="es-MX"/>
        </w:rPr>
        <w:t xml:space="preserve"> que tiene una meta </w:t>
      </w:r>
      <w:r w:rsidR="000111FE">
        <w:rPr>
          <w:rFonts w:ascii="Times New Roman" w:hAnsi="Times New Roman" w:cs="Times New Roman"/>
          <w:sz w:val="24"/>
          <w:szCs w:val="24"/>
          <w:lang w:val="es-MX"/>
        </w:rPr>
        <w:t xml:space="preserve">de </w:t>
      </w:r>
      <w:r w:rsidR="009275D7" w:rsidRPr="008E5086">
        <w:rPr>
          <w:rFonts w:ascii="Times New Roman" w:hAnsi="Times New Roman" w:cs="Times New Roman"/>
          <w:sz w:val="24"/>
          <w:szCs w:val="24"/>
          <w:lang w:val="es-MX"/>
        </w:rPr>
        <w:t>aprendizaje</w:t>
      </w:r>
      <w:r w:rsidR="000111FE">
        <w:rPr>
          <w:rFonts w:ascii="Times New Roman" w:hAnsi="Times New Roman" w:cs="Times New Roman"/>
          <w:sz w:val="24"/>
          <w:szCs w:val="24"/>
          <w:lang w:val="es-MX"/>
        </w:rPr>
        <w:t>,</w:t>
      </w:r>
      <w:r w:rsidR="009275D7" w:rsidRPr="008E5086">
        <w:rPr>
          <w:rFonts w:ascii="Times New Roman" w:hAnsi="Times New Roman" w:cs="Times New Roman"/>
          <w:sz w:val="24"/>
          <w:szCs w:val="24"/>
          <w:lang w:val="es-MX"/>
        </w:rPr>
        <w:t xml:space="preserve"> por lo que </w:t>
      </w:r>
      <w:r w:rsidR="000111FE">
        <w:rPr>
          <w:rFonts w:ascii="Times New Roman" w:hAnsi="Times New Roman" w:cs="Times New Roman"/>
          <w:sz w:val="24"/>
          <w:szCs w:val="24"/>
          <w:lang w:val="es-MX"/>
        </w:rPr>
        <w:t>é</w:t>
      </w:r>
      <w:r w:rsidR="000111FE" w:rsidRPr="008E5086">
        <w:rPr>
          <w:rFonts w:ascii="Times New Roman" w:hAnsi="Times New Roman" w:cs="Times New Roman"/>
          <w:sz w:val="24"/>
          <w:szCs w:val="24"/>
          <w:lang w:val="es-MX"/>
        </w:rPr>
        <w:t xml:space="preserve">l </w:t>
      </w:r>
      <w:r w:rsidR="009275D7" w:rsidRPr="008E5086">
        <w:rPr>
          <w:rFonts w:ascii="Times New Roman" w:hAnsi="Times New Roman" w:cs="Times New Roman"/>
          <w:sz w:val="24"/>
          <w:szCs w:val="24"/>
          <w:lang w:val="es-MX"/>
        </w:rPr>
        <w:t>mismo busca las estrategias más eficaces para obtener los mejores resultados. De la mis</w:t>
      </w:r>
      <w:r w:rsidR="00754C30" w:rsidRPr="008E5086">
        <w:rPr>
          <w:rFonts w:ascii="Times New Roman" w:hAnsi="Times New Roman" w:cs="Times New Roman"/>
          <w:sz w:val="24"/>
          <w:szCs w:val="24"/>
          <w:lang w:val="es-MX"/>
        </w:rPr>
        <w:t xml:space="preserve">ma manera, Gardner </w:t>
      </w:r>
      <w:r w:rsidR="00DD3E6D">
        <w:rPr>
          <w:rFonts w:ascii="Times New Roman" w:hAnsi="Times New Roman" w:cs="Times New Roman"/>
          <w:sz w:val="24"/>
          <w:szCs w:val="24"/>
          <w:lang w:val="es-MX"/>
        </w:rPr>
        <w:t>(</w:t>
      </w:r>
      <w:r w:rsidR="00754C30" w:rsidRPr="008E5086">
        <w:rPr>
          <w:rFonts w:ascii="Times New Roman" w:hAnsi="Times New Roman" w:cs="Times New Roman"/>
          <w:sz w:val="24"/>
          <w:szCs w:val="24"/>
          <w:lang w:val="es-MX"/>
        </w:rPr>
        <w:t>citado en Soz</w:t>
      </w:r>
      <w:r w:rsidR="009275D7" w:rsidRPr="008E5086">
        <w:rPr>
          <w:rFonts w:ascii="Times New Roman" w:hAnsi="Times New Roman" w:cs="Times New Roman"/>
          <w:sz w:val="24"/>
          <w:szCs w:val="24"/>
          <w:lang w:val="es-MX"/>
        </w:rPr>
        <w:t>a</w:t>
      </w:r>
      <w:r w:rsidR="00DD3E6D">
        <w:rPr>
          <w:rFonts w:ascii="Times New Roman" w:hAnsi="Times New Roman" w:cs="Times New Roman"/>
          <w:sz w:val="24"/>
          <w:szCs w:val="24"/>
          <w:lang w:val="es-MX"/>
        </w:rPr>
        <w:t xml:space="preserve">, </w:t>
      </w:r>
      <w:r w:rsidR="009275D7" w:rsidRPr="008E5086">
        <w:rPr>
          <w:rFonts w:ascii="Times New Roman" w:hAnsi="Times New Roman" w:cs="Times New Roman"/>
          <w:sz w:val="24"/>
          <w:szCs w:val="24"/>
          <w:lang w:val="es-MX"/>
        </w:rPr>
        <w:t xml:space="preserve">2013) define la motivación como: </w:t>
      </w:r>
    </w:p>
    <w:p w14:paraId="65FB452D" w14:textId="1E333458" w:rsidR="009275D7" w:rsidRDefault="009275D7" w:rsidP="00062664">
      <w:pPr>
        <w:spacing w:after="0" w:line="360" w:lineRule="auto"/>
        <w:ind w:left="141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 xml:space="preserve">Un conjunto de muchos atributos en la persona. Este individuo motivado: </w:t>
      </w:r>
      <w:r w:rsidRPr="00062664">
        <w:rPr>
          <w:rFonts w:ascii="Times New Roman" w:hAnsi="Times New Roman" w:cs="Times New Roman"/>
          <w:i/>
          <w:iCs/>
          <w:sz w:val="24"/>
          <w:szCs w:val="24"/>
          <w:lang w:val="es-MX"/>
        </w:rPr>
        <w:t>1)</w:t>
      </w:r>
      <w:r w:rsidRPr="008E5086">
        <w:rPr>
          <w:rFonts w:ascii="Times New Roman" w:hAnsi="Times New Roman" w:cs="Times New Roman"/>
          <w:sz w:val="24"/>
          <w:szCs w:val="24"/>
          <w:lang w:val="es-MX"/>
        </w:rPr>
        <w:t xml:space="preserve"> hace esfuerzos por lograr su objetivo, es persistente y presta atención a la tarea encomendada </w:t>
      </w:r>
      <w:r w:rsidRPr="00062664">
        <w:rPr>
          <w:rFonts w:ascii="Times New Roman" w:hAnsi="Times New Roman" w:cs="Times New Roman"/>
          <w:i/>
          <w:iCs/>
          <w:sz w:val="24"/>
          <w:szCs w:val="24"/>
          <w:lang w:val="es-MX"/>
        </w:rPr>
        <w:t>2)</w:t>
      </w:r>
      <w:r w:rsidRPr="008E5086">
        <w:rPr>
          <w:rFonts w:ascii="Times New Roman" w:hAnsi="Times New Roman" w:cs="Times New Roman"/>
          <w:sz w:val="24"/>
          <w:szCs w:val="24"/>
          <w:lang w:val="es-MX"/>
        </w:rPr>
        <w:t xml:space="preserve"> tiene objetivos y deseos, es decir, tiene aspiraciones tanto inmediatas como lejanas </w:t>
      </w:r>
      <w:r w:rsidRPr="00062664">
        <w:rPr>
          <w:rFonts w:ascii="Times New Roman" w:hAnsi="Times New Roman" w:cs="Times New Roman"/>
          <w:i/>
          <w:iCs/>
          <w:sz w:val="24"/>
          <w:szCs w:val="24"/>
          <w:lang w:val="es-MX"/>
        </w:rPr>
        <w:t>3)</w:t>
      </w:r>
      <w:r w:rsidRPr="008E5086">
        <w:rPr>
          <w:rFonts w:ascii="Times New Roman" w:hAnsi="Times New Roman" w:cs="Times New Roman"/>
          <w:sz w:val="24"/>
          <w:szCs w:val="24"/>
          <w:lang w:val="es-MX"/>
        </w:rPr>
        <w:t xml:space="preserve"> disfruta la actividad de dar el máximo para alcanzar el objetivo. Se asume que mientras que la habilidad y la motivación están asociadas en los contextos formales, la motivación estaría más involucrada en contextos informales simplemente porque ésta determina si un individuo toma parte activa o no en un contexto comunicativo (p.</w:t>
      </w:r>
      <w:r w:rsidR="00FA6A9C">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165)</w:t>
      </w:r>
      <w:r w:rsidR="00DD3E6D">
        <w:rPr>
          <w:rFonts w:ascii="Times New Roman" w:hAnsi="Times New Roman" w:cs="Times New Roman"/>
          <w:sz w:val="24"/>
          <w:szCs w:val="24"/>
          <w:lang w:val="es-MX"/>
        </w:rPr>
        <w:t>.</w:t>
      </w:r>
    </w:p>
    <w:p w14:paraId="1E78963E" w14:textId="77777777" w:rsidR="00EE6177" w:rsidRDefault="00EE6177" w:rsidP="00EE6177">
      <w:pPr>
        <w:spacing w:after="0" w:line="360" w:lineRule="auto"/>
        <w:ind w:firstLine="708"/>
        <w:jc w:val="both"/>
        <w:rPr>
          <w:rFonts w:ascii="Times New Roman" w:hAnsi="Times New Roman" w:cs="Times New Roman"/>
          <w:sz w:val="24"/>
          <w:szCs w:val="24"/>
          <w:lang w:val="es-MX"/>
        </w:rPr>
      </w:pPr>
    </w:p>
    <w:p w14:paraId="7399BC37" w14:textId="6B1A9C43" w:rsidR="009275D7" w:rsidRDefault="009275D7" w:rsidP="00EE6177">
      <w:pPr>
        <w:spacing w:after="0" w:line="360" w:lineRule="auto"/>
        <w:jc w:val="center"/>
        <w:rPr>
          <w:rFonts w:ascii="Times New Roman" w:hAnsi="Times New Roman" w:cs="Times New Roman"/>
          <w:i/>
          <w:sz w:val="24"/>
          <w:szCs w:val="24"/>
          <w:lang w:val="es-MX"/>
        </w:rPr>
      </w:pPr>
      <w:r w:rsidRPr="008E5086">
        <w:rPr>
          <w:rFonts w:ascii="Times New Roman" w:hAnsi="Times New Roman" w:cs="Times New Roman"/>
          <w:b/>
          <w:sz w:val="24"/>
          <w:szCs w:val="24"/>
          <w:lang w:val="es-MX"/>
        </w:rPr>
        <w:t>Figura 1</w:t>
      </w:r>
      <w:r w:rsidR="00EE6177">
        <w:rPr>
          <w:rFonts w:ascii="Times New Roman" w:hAnsi="Times New Roman" w:cs="Times New Roman"/>
          <w:b/>
          <w:sz w:val="24"/>
          <w:szCs w:val="24"/>
          <w:lang w:val="es-MX"/>
        </w:rPr>
        <w:t>.</w:t>
      </w:r>
      <w:r w:rsidR="00512201">
        <w:rPr>
          <w:rFonts w:ascii="Times New Roman" w:hAnsi="Times New Roman" w:cs="Times New Roman"/>
          <w:b/>
          <w:sz w:val="24"/>
          <w:szCs w:val="24"/>
          <w:lang w:val="es-MX"/>
        </w:rPr>
        <w:t xml:space="preserve"> </w:t>
      </w:r>
      <w:r w:rsidRPr="00EE6177">
        <w:rPr>
          <w:rFonts w:ascii="Times New Roman" w:hAnsi="Times New Roman" w:cs="Times New Roman"/>
          <w:iCs/>
          <w:sz w:val="24"/>
          <w:szCs w:val="24"/>
          <w:lang w:val="es-MX"/>
        </w:rPr>
        <w:t>Componentes de la motivación académica</w:t>
      </w:r>
    </w:p>
    <w:p w14:paraId="6BD68742" w14:textId="77777777" w:rsidR="00512201" w:rsidRDefault="00512201" w:rsidP="00D34EDC">
      <w:pPr>
        <w:spacing w:after="0" w:line="360" w:lineRule="auto"/>
        <w:jc w:val="both"/>
        <w:rPr>
          <w:rFonts w:ascii="Times New Roman" w:hAnsi="Times New Roman" w:cs="Times New Roman"/>
          <w:i/>
          <w:sz w:val="24"/>
          <w:szCs w:val="24"/>
          <w:lang w:val="es-MX"/>
        </w:rPr>
      </w:pPr>
      <w:r>
        <w:rPr>
          <w:rFonts w:ascii="Times New Roman" w:hAnsi="Times New Roman" w:cs="Times New Roman"/>
          <w:i/>
          <w:noProof/>
          <w:sz w:val="24"/>
          <w:szCs w:val="24"/>
          <w:lang w:val="es-MX"/>
        </w:rPr>
        <w:drawing>
          <wp:inline distT="0" distB="0" distL="0" distR="0" wp14:anchorId="3E330134" wp14:editId="4E7DBBCF">
            <wp:extent cx="5785485" cy="2084705"/>
            <wp:effectExtent l="0" t="0" r="571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5485" cy="2084705"/>
                    </a:xfrm>
                    <a:prstGeom prst="rect">
                      <a:avLst/>
                    </a:prstGeom>
                    <a:noFill/>
                  </pic:spPr>
                </pic:pic>
              </a:graphicData>
            </a:graphic>
          </wp:inline>
        </w:drawing>
      </w:r>
    </w:p>
    <w:p w14:paraId="200FE3CB" w14:textId="5A7DDAD0" w:rsidR="00E10E25" w:rsidRDefault="00E10E25" w:rsidP="00D34EDC">
      <w:pPr>
        <w:spacing w:after="0" w:line="360" w:lineRule="auto"/>
        <w:jc w:val="center"/>
        <w:rPr>
          <w:rFonts w:ascii="Times New Roman" w:hAnsi="Times New Roman" w:cs="Times New Roman"/>
          <w:sz w:val="24"/>
          <w:szCs w:val="24"/>
          <w:lang w:val="es-MX"/>
        </w:rPr>
      </w:pPr>
      <w:r w:rsidRPr="00E10E25">
        <w:rPr>
          <w:rFonts w:ascii="Times New Roman" w:hAnsi="Times New Roman" w:cs="Times New Roman"/>
          <w:sz w:val="24"/>
          <w:szCs w:val="24"/>
          <w:lang w:val="es-MX"/>
        </w:rPr>
        <w:t xml:space="preserve">Fuente: </w:t>
      </w:r>
      <w:r w:rsidR="004705D0">
        <w:rPr>
          <w:rFonts w:ascii="Times New Roman" w:hAnsi="Times New Roman" w:cs="Times New Roman"/>
          <w:sz w:val="24"/>
          <w:szCs w:val="24"/>
          <w:lang w:val="es-MX"/>
        </w:rPr>
        <w:t>Elaboración propia con base</w:t>
      </w:r>
      <w:r w:rsidRPr="00E10E25">
        <w:rPr>
          <w:rFonts w:ascii="Times New Roman" w:hAnsi="Times New Roman" w:cs="Times New Roman"/>
          <w:sz w:val="24"/>
          <w:szCs w:val="24"/>
          <w:lang w:val="es-MX"/>
        </w:rPr>
        <w:t xml:space="preserve"> </w:t>
      </w:r>
      <w:r w:rsidR="004705D0">
        <w:rPr>
          <w:rFonts w:ascii="Times New Roman" w:hAnsi="Times New Roman" w:cs="Times New Roman"/>
          <w:sz w:val="24"/>
          <w:szCs w:val="24"/>
          <w:lang w:val="es-MX"/>
        </w:rPr>
        <w:t xml:space="preserve">en </w:t>
      </w:r>
      <w:r w:rsidRPr="00E10E25">
        <w:rPr>
          <w:rFonts w:ascii="Times New Roman" w:hAnsi="Times New Roman" w:cs="Times New Roman"/>
          <w:sz w:val="24"/>
          <w:szCs w:val="24"/>
          <w:lang w:val="es-MX"/>
        </w:rPr>
        <w:t>Valle</w:t>
      </w:r>
      <w:r w:rsidR="00C8219D">
        <w:rPr>
          <w:rFonts w:ascii="Times New Roman" w:hAnsi="Times New Roman" w:cs="Times New Roman"/>
          <w:sz w:val="24"/>
          <w:szCs w:val="24"/>
          <w:lang w:val="es-MX"/>
        </w:rPr>
        <w:t>,</w:t>
      </w:r>
      <w:r w:rsidR="00C8219D" w:rsidRPr="00C8219D">
        <w:rPr>
          <w:rFonts w:ascii="Times New Roman" w:hAnsi="Times New Roman" w:cs="Times New Roman"/>
          <w:color w:val="000000"/>
          <w:sz w:val="24"/>
          <w:szCs w:val="24"/>
          <w:shd w:val="clear" w:color="auto" w:fill="FFFFFF"/>
          <w:lang w:val="es-MX"/>
        </w:rPr>
        <w:t xml:space="preserve"> Rodr</w:t>
      </w:r>
      <w:r w:rsidR="00C8219D">
        <w:rPr>
          <w:rFonts w:ascii="Times New Roman" w:hAnsi="Times New Roman" w:cs="Times New Roman"/>
          <w:color w:val="000000"/>
          <w:sz w:val="24"/>
          <w:szCs w:val="24"/>
          <w:shd w:val="clear" w:color="auto" w:fill="FFFFFF"/>
          <w:lang w:val="es-MX"/>
        </w:rPr>
        <w:t>í</w:t>
      </w:r>
      <w:r w:rsidR="00C8219D" w:rsidRPr="00C8219D">
        <w:rPr>
          <w:rFonts w:ascii="Times New Roman" w:hAnsi="Times New Roman" w:cs="Times New Roman"/>
          <w:color w:val="000000"/>
          <w:sz w:val="24"/>
          <w:szCs w:val="24"/>
          <w:shd w:val="clear" w:color="auto" w:fill="FFFFFF"/>
          <w:lang w:val="es-MX"/>
        </w:rPr>
        <w:t xml:space="preserve">guez, </w:t>
      </w:r>
      <w:proofErr w:type="spellStart"/>
      <w:r w:rsidR="00C8219D" w:rsidRPr="00C8219D">
        <w:rPr>
          <w:rFonts w:ascii="Times New Roman" w:hAnsi="Times New Roman" w:cs="Times New Roman"/>
          <w:color w:val="000000"/>
          <w:sz w:val="24"/>
          <w:szCs w:val="24"/>
          <w:shd w:val="clear" w:color="auto" w:fill="FFFFFF"/>
          <w:lang w:val="es-MX"/>
        </w:rPr>
        <w:t>Cabanach</w:t>
      </w:r>
      <w:proofErr w:type="spellEnd"/>
      <w:r w:rsidR="00C8219D" w:rsidRPr="00C8219D">
        <w:rPr>
          <w:rFonts w:ascii="Times New Roman" w:hAnsi="Times New Roman" w:cs="Times New Roman"/>
          <w:color w:val="000000"/>
          <w:sz w:val="24"/>
          <w:szCs w:val="24"/>
          <w:shd w:val="clear" w:color="auto" w:fill="FFFFFF"/>
          <w:lang w:val="es-MX"/>
        </w:rPr>
        <w:t>, Núñez</w:t>
      </w:r>
      <w:r w:rsidR="00C8219D">
        <w:rPr>
          <w:rFonts w:ascii="Times New Roman" w:hAnsi="Times New Roman" w:cs="Times New Roman"/>
          <w:color w:val="000000"/>
          <w:sz w:val="24"/>
          <w:szCs w:val="24"/>
          <w:shd w:val="clear" w:color="auto" w:fill="FFFFFF"/>
          <w:lang w:val="es-MX"/>
        </w:rPr>
        <w:t xml:space="preserve"> </w:t>
      </w:r>
      <w:r w:rsidR="00C8219D" w:rsidRPr="00C8219D">
        <w:rPr>
          <w:rFonts w:ascii="Times New Roman" w:hAnsi="Times New Roman" w:cs="Times New Roman"/>
          <w:color w:val="000000"/>
          <w:sz w:val="24"/>
          <w:szCs w:val="24"/>
          <w:shd w:val="clear" w:color="auto" w:fill="FFFFFF"/>
          <w:lang w:val="es-MX"/>
        </w:rPr>
        <w:t>y González</w:t>
      </w:r>
      <w:r w:rsidRPr="00E10E25">
        <w:rPr>
          <w:rFonts w:ascii="Times New Roman" w:hAnsi="Times New Roman" w:cs="Times New Roman"/>
          <w:sz w:val="24"/>
          <w:szCs w:val="24"/>
          <w:lang w:val="es-MX"/>
        </w:rPr>
        <w:t xml:space="preserve"> </w:t>
      </w:r>
      <w:r w:rsidR="004705D0">
        <w:rPr>
          <w:rFonts w:ascii="Times New Roman" w:hAnsi="Times New Roman" w:cs="Times New Roman"/>
          <w:sz w:val="24"/>
          <w:szCs w:val="24"/>
          <w:lang w:val="es-MX"/>
        </w:rPr>
        <w:t>(</w:t>
      </w:r>
      <w:r w:rsidRPr="00E10E25">
        <w:rPr>
          <w:rFonts w:ascii="Times New Roman" w:hAnsi="Times New Roman" w:cs="Times New Roman"/>
          <w:sz w:val="24"/>
          <w:szCs w:val="24"/>
          <w:lang w:val="es-MX"/>
        </w:rPr>
        <w:t>2007</w:t>
      </w:r>
      <w:r>
        <w:rPr>
          <w:rFonts w:ascii="Times New Roman" w:hAnsi="Times New Roman" w:cs="Times New Roman"/>
          <w:sz w:val="24"/>
          <w:szCs w:val="24"/>
          <w:lang w:val="es-MX"/>
        </w:rPr>
        <w:t>)</w:t>
      </w:r>
    </w:p>
    <w:p w14:paraId="4E84970B" w14:textId="5567CD3F" w:rsidR="00805185" w:rsidRDefault="008E5086" w:rsidP="00EE6177">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En la figura 1</w:t>
      </w:r>
      <w:r w:rsidR="009275D7" w:rsidRPr="008E5086">
        <w:rPr>
          <w:rFonts w:ascii="Times New Roman" w:hAnsi="Times New Roman" w:cs="Times New Roman"/>
          <w:sz w:val="24"/>
          <w:szCs w:val="24"/>
          <w:lang w:val="es-MX"/>
        </w:rPr>
        <w:t xml:space="preserve"> se identifican los tres componentes de la motivación académica</w:t>
      </w:r>
      <w:r w:rsidR="00B47F37">
        <w:rPr>
          <w:rFonts w:ascii="Times New Roman" w:hAnsi="Times New Roman" w:cs="Times New Roman"/>
          <w:sz w:val="24"/>
          <w:szCs w:val="24"/>
          <w:lang w:val="es-MX"/>
        </w:rPr>
        <w:t>:</w:t>
      </w:r>
      <w:r w:rsidR="009275D7" w:rsidRPr="008E5086">
        <w:rPr>
          <w:rFonts w:ascii="Times New Roman" w:hAnsi="Times New Roman" w:cs="Times New Roman"/>
          <w:sz w:val="24"/>
          <w:szCs w:val="24"/>
          <w:lang w:val="es-MX"/>
        </w:rPr>
        <w:t xml:space="preserve"> componente de valor, componente de expectativa y componente afectivo, los cuales influyen de manera interna en cada persona. </w:t>
      </w:r>
    </w:p>
    <w:p w14:paraId="25724E7C" w14:textId="0A39DC15" w:rsidR="009275D7" w:rsidRPr="008E5086" w:rsidRDefault="00D159BA" w:rsidP="00EE6177">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Dicho lo anterior, otro </w:t>
      </w:r>
      <w:r w:rsidR="009275D7" w:rsidRPr="008E5086">
        <w:rPr>
          <w:rFonts w:ascii="Times New Roman" w:hAnsi="Times New Roman" w:cs="Times New Roman"/>
          <w:sz w:val="24"/>
          <w:szCs w:val="24"/>
          <w:lang w:val="es-MX"/>
        </w:rPr>
        <w:t>aspecto que también es necesario definir es el aprendizaje de una segunda lengua.</w:t>
      </w:r>
    </w:p>
    <w:p w14:paraId="2D39A292" w14:textId="3F44F35B" w:rsidR="008E5086" w:rsidRDefault="008E5086" w:rsidP="00D34EDC">
      <w:pPr>
        <w:spacing w:after="0" w:line="360" w:lineRule="auto"/>
        <w:jc w:val="both"/>
        <w:rPr>
          <w:rFonts w:ascii="Times New Roman" w:hAnsi="Times New Roman" w:cs="Times New Roman"/>
          <w:b/>
          <w:sz w:val="24"/>
          <w:szCs w:val="24"/>
          <w:lang w:val="es-MX"/>
        </w:rPr>
      </w:pPr>
    </w:p>
    <w:p w14:paraId="5338AD7C" w14:textId="40644AE2" w:rsidR="00DD51F3" w:rsidRDefault="00DD51F3" w:rsidP="00D34EDC">
      <w:pPr>
        <w:spacing w:after="0" w:line="360" w:lineRule="auto"/>
        <w:jc w:val="both"/>
        <w:rPr>
          <w:rFonts w:ascii="Times New Roman" w:hAnsi="Times New Roman" w:cs="Times New Roman"/>
          <w:b/>
          <w:sz w:val="24"/>
          <w:szCs w:val="24"/>
          <w:lang w:val="es-MX"/>
        </w:rPr>
      </w:pPr>
    </w:p>
    <w:p w14:paraId="62999BF6" w14:textId="3A0120BB" w:rsidR="00DD51F3" w:rsidRDefault="00DD51F3" w:rsidP="00D34EDC">
      <w:pPr>
        <w:spacing w:after="0" w:line="360" w:lineRule="auto"/>
        <w:jc w:val="both"/>
        <w:rPr>
          <w:rFonts w:ascii="Times New Roman" w:hAnsi="Times New Roman" w:cs="Times New Roman"/>
          <w:b/>
          <w:sz w:val="24"/>
          <w:szCs w:val="24"/>
          <w:lang w:val="es-MX"/>
        </w:rPr>
      </w:pPr>
    </w:p>
    <w:p w14:paraId="58518325" w14:textId="77777777" w:rsidR="00DD51F3" w:rsidRDefault="00DD51F3" w:rsidP="00D34EDC">
      <w:pPr>
        <w:spacing w:after="0" w:line="360" w:lineRule="auto"/>
        <w:jc w:val="both"/>
        <w:rPr>
          <w:rFonts w:ascii="Times New Roman" w:hAnsi="Times New Roman" w:cs="Times New Roman"/>
          <w:b/>
          <w:sz w:val="24"/>
          <w:szCs w:val="24"/>
          <w:lang w:val="es-MX"/>
        </w:rPr>
      </w:pPr>
    </w:p>
    <w:p w14:paraId="171E855F" w14:textId="77777777" w:rsidR="009275D7" w:rsidRPr="00062664" w:rsidRDefault="009275D7" w:rsidP="00062664">
      <w:pPr>
        <w:spacing w:after="0" w:line="360" w:lineRule="auto"/>
        <w:jc w:val="center"/>
        <w:rPr>
          <w:rFonts w:ascii="Times New Roman" w:hAnsi="Times New Roman" w:cs="Times New Roman"/>
          <w:b/>
          <w:sz w:val="28"/>
          <w:lang w:val="es-MX"/>
        </w:rPr>
      </w:pPr>
      <w:r w:rsidRPr="00062664">
        <w:rPr>
          <w:rFonts w:ascii="Times New Roman" w:hAnsi="Times New Roman" w:cs="Times New Roman"/>
          <w:b/>
          <w:sz w:val="28"/>
          <w:lang w:val="es-MX"/>
        </w:rPr>
        <w:lastRenderedPageBreak/>
        <w:t>Aprendizaje de una segunda lengua</w:t>
      </w:r>
    </w:p>
    <w:p w14:paraId="08EF482F" w14:textId="6CD1B0CA" w:rsidR="009275D7" w:rsidRPr="008E5086" w:rsidRDefault="009275D7" w:rsidP="00EE6177">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 xml:space="preserve">El término </w:t>
      </w:r>
      <w:r w:rsidRPr="00062664">
        <w:rPr>
          <w:rFonts w:ascii="Times New Roman" w:hAnsi="Times New Roman" w:cs="Times New Roman"/>
          <w:i/>
          <w:iCs/>
          <w:sz w:val="24"/>
          <w:szCs w:val="24"/>
          <w:lang w:val="es-MX"/>
        </w:rPr>
        <w:t>aprendizaje</w:t>
      </w:r>
      <w:r w:rsidRPr="008E5086">
        <w:rPr>
          <w:rFonts w:ascii="Times New Roman" w:hAnsi="Times New Roman" w:cs="Times New Roman"/>
          <w:sz w:val="24"/>
          <w:szCs w:val="24"/>
          <w:lang w:val="es-MX"/>
        </w:rPr>
        <w:t xml:space="preserve"> </w:t>
      </w:r>
      <w:r w:rsidR="009342D9">
        <w:rPr>
          <w:rFonts w:ascii="Times New Roman" w:hAnsi="Times New Roman" w:cs="Times New Roman"/>
          <w:sz w:val="24"/>
          <w:szCs w:val="24"/>
          <w:lang w:val="es-MX"/>
        </w:rPr>
        <w:t xml:space="preserve">refiere a </w:t>
      </w:r>
      <w:r w:rsidRPr="008E5086">
        <w:rPr>
          <w:rFonts w:ascii="Times New Roman" w:hAnsi="Times New Roman" w:cs="Times New Roman"/>
          <w:sz w:val="24"/>
          <w:szCs w:val="24"/>
          <w:lang w:val="es-MX"/>
        </w:rPr>
        <w:t>“un proceso consciente de acumulación de conocimiento del vocabulario y la gramática de una lengua” (</w:t>
      </w:r>
      <w:r w:rsidR="00E23B6B">
        <w:rPr>
          <w:rFonts w:ascii="Times New Roman" w:hAnsi="Times New Roman" w:cs="Times New Roman"/>
          <w:sz w:val="24"/>
          <w:szCs w:val="24"/>
          <w:lang w:val="es-MX"/>
        </w:rPr>
        <w:t>Aragón</w:t>
      </w:r>
      <w:r w:rsidRPr="008E5086">
        <w:rPr>
          <w:rFonts w:ascii="Times New Roman" w:hAnsi="Times New Roman" w:cs="Times New Roman"/>
          <w:sz w:val="24"/>
          <w:szCs w:val="24"/>
          <w:lang w:val="es-MX"/>
        </w:rPr>
        <w:t>, 2011, p.</w:t>
      </w:r>
      <w:r w:rsidR="00E23B6B">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142)</w:t>
      </w:r>
      <w:r w:rsidR="00E23B6B">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w:t>
      </w:r>
      <w:r w:rsidR="00E23B6B">
        <w:rPr>
          <w:rFonts w:ascii="Times New Roman" w:hAnsi="Times New Roman" w:cs="Times New Roman"/>
          <w:sz w:val="24"/>
          <w:szCs w:val="24"/>
          <w:lang w:val="es-MX"/>
        </w:rPr>
        <w:t>D</w:t>
      </w:r>
      <w:r w:rsidR="00E23B6B" w:rsidRPr="008E5086">
        <w:rPr>
          <w:rFonts w:ascii="Times New Roman" w:hAnsi="Times New Roman" w:cs="Times New Roman"/>
          <w:sz w:val="24"/>
          <w:szCs w:val="24"/>
          <w:lang w:val="es-MX"/>
        </w:rPr>
        <w:t xml:space="preserve">e </w:t>
      </w:r>
      <w:r w:rsidRPr="008E5086">
        <w:rPr>
          <w:rFonts w:ascii="Times New Roman" w:hAnsi="Times New Roman" w:cs="Times New Roman"/>
          <w:sz w:val="24"/>
          <w:szCs w:val="24"/>
          <w:lang w:val="es-MX"/>
        </w:rPr>
        <w:t xml:space="preserve">acuerdo </w:t>
      </w:r>
      <w:r w:rsidR="00E23B6B">
        <w:rPr>
          <w:rFonts w:ascii="Times New Roman" w:hAnsi="Times New Roman" w:cs="Times New Roman"/>
          <w:sz w:val="24"/>
          <w:szCs w:val="24"/>
          <w:lang w:val="es-MX"/>
        </w:rPr>
        <w:t>con</w:t>
      </w:r>
      <w:r w:rsidR="00E23B6B"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esta definición</w:t>
      </w:r>
      <w:r w:rsidR="00E23B6B">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se entiende que el aprendizaje es de manera voluntaria</w:t>
      </w:r>
      <w:r w:rsidR="006611A0">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que</w:t>
      </w:r>
      <w:r w:rsidR="006611A0">
        <w:rPr>
          <w:rFonts w:ascii="Times New Roman" w:hAnsi="Times New Roman" w:cs="Times New Roman"/>
          <w:sz w:val="24"/>
          <w:szCs w:val="24"/>
          <w:lang w:val="es-MX"/>
        </w:rPr>
        <w:t xml:space="preserve"> es algo que</w:t>
      </w:r>
      <w:r w:rsidRPr="008E5086">
        <w:rPr>
          <w:rFonts w:ascii="Times New Roman" w:hAnsi="Times New Roman" w:cs="Times New Roman"/>
          <w:sz w:val="24"/>
          <w:szCs w:val="24"/>
          <w:lang w:val="es-MX"/>
        </w:rPr>
        <w:t xml:space="preserve"> un estudiante decide realizar; sin embargo, existe una diferencia entre aprendizaje y adquisición.</w:t>
      </w:r>
    </w:p>
    <w:p w14:paraId="5EB0EF2A" w14:textId="5A5C7F44" w:rsidR="009275D7" w:rsidRPr="008E5086" w:rsidRDefault="00B47F37" w:rsidP="00EE6177">
      <w:pPr>
        <w:spacing w:after="0" w:line="360" w:lineRule="auto"/>
        <w:ind w:firstLine="708"/>
        <w:jc w:val="both"/>
        <w:rPr>
          <w:rFonts w:ascii="Times New Roman" w:hAnsi="Times New Roman" w:cs="Times New Roman"/>
          <w:sz w:val="24"/>
          <w:szCs w:val="24"/>
          <w:lang w:val="es-MX"/>
        </w:rPr>
      </w:pPr>
      <w:r w:rsidRPr="00062664">
        <w:rPr>
          <w:rFonts w:ascii="Times New Roman" w:hAnsi="Times New Roman" w:cs="Times New Roman"/>
          <w:i/>
          <w:iCs/>
          <w:sz w:val="24"/>
          <w:szCs w:val="24"/>
          <w:lang w:val="es-MX"/>
        </w:rPr>
        <w:t>A</w:t>
      </w:r>
      <w:r w:rsidR="009275D7" w:rsidRPr="00062664">
        <w:rPr>
          <w:rFonts w:ascii="Times New Roman" w:hAnsi="Times New Roman" w:cs="Times New Roman"/>
          <w:i/>
          <w:iCs/>
          <w:sz w:val="24"/>
          <w:szCs w:val="24"/>
          <w:lang w:val="es-MX"/>
        </w:rPr>
        <w:t>dquisición del lenguaje</w:t>
      </w:r>
      <w:r w:rsidR="009275D7" w:rsidRPr="008E5086">
        <w:rPr>
          <w:rFonts w:ascii="Times New Roman" w:hAnsi="Times New Roman" w:cs="Times New Roman"/>
          <w:sz w:val="24"/>
          <w:szCs w:val="24"/>
          <w:lang w:val="es-MX"/>
        </w:rPr>
        <w:t xml:space="preserve"> describe el desarrollo gradual de la capacidad de expresarse en una lengua con naturalidad en situaciones comunicativas. La adquisición de la lengua materna en los niños de todas las comunidades lingüísticas del planeta se produce del mismo modo y sin que resulte más difícil la adquisición de unas lenguas que otras.</w:t>
      </w:r>
      <w:r w:rsidR="00A9002E">
        <w:rPr>
          <w:rFonts w:ascii="Times New Roman" w:hAnsi="Times New Roman" w:cs="Times New Roman"/>
          <w:sz w:val="24"/>
          <w:szCs w:val="24"/>
          <w:lang w:val="es-MX"/>
        </w:rPr>
        <w:t xml:space="preserve"> </w:t>
      </w:r>
    </w:p>
    <w:p w14:paraId="44D41206" w14:textId="298B4A04" w:rsidR="009275D7" w:rsidRPr="008E5086" w:rsidRDefault="009275D7" w:rsidP="00062664">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Las actividades asociadas con la adquisición son aquellas que experimentan los niños pequeños y, de forma análoga, aquellos que hablan otra lengua después de largos periodos de interacción social en otro país.</w:t>
      </w:r>
    </w:p>
    <w:p w14:paraId="16C43C03" w14:textId="77777777" w:rsidR="00220831" w:rsidRDefault="00220831" w:rsidP="00D34EDC">
      <w:pPr>
        <w:spacing w:after="0" w:line="360" w:lineRule="auto"/>
        <w:jc w:val="both"/>
        <w:rPr>
          <w:rFonts w:ascii="Times New Roman" w:hAnsi="Times New Roman" w:cs="Times New Roman"/>
          <w:b/>
          <w:sz w:val="24"/>
          <w:szCs w:val="24"/>
          <w:lang w:val="es-MX"/>
        </w:rPr>
      </w:pPr>
    </w:p>
    <w:p w14:paraId="013EEBAD" w14:textId="77777777" w:rsidR="009275D7" w:rsidRPr="00062664" w:rsidRDefault="009275D7" w:rsidP="00062664">
      <w:pPr>
        <w:spacing w:after="0" w:line="360" w:lineRule="auto"/>
        <w:jc w:val="center"/>
        <w:rPr>
          <w:rFonts w:ascii="Times New Roman" w:hAnsi="Times New Roman" w:cs="Times New Roman"/>
          <w:b/>
          <w:sz w:val="28"/>
          <w:lang w:val="es-MX"/>
        </w:rPr>
      </w:pPr>
      <w:r w:rsidRPr="00062664">
        <w:rPr>
          <w:rFonts w:ascii="Times New Roman" w:hAnsi="Times New Roman" w:cs="Times New Roman"/>
          <w:b/>
          <w:sz w:val="28"/>
          <w:lang w:val="es-MX"/>
        </w:rPr>
        <w:t>Influencia de la motivación en el aprendizaje del inglés</w:t>
      </w:r>
    </w:p>
    <w:p w14:paraId="65E4023E" w14:textId="5451C45E" w:rsidR="009275D7" w:rsidRPr="008E5086" w:rsidRDefault="009275D7" w:rsidP="00EE6177">
      <w:pPr>
        <w:spacing w:after="0" w:line="360" w:lineRule="auto"/>
        <w:ind w:firstLine="708"/>
        <w:jc w:val="both"/>
        <w:rPr>
          <w:rFonts w:ascii="Times New Roman" w:hAnsi="Times New Roman" w:cs="Times New Roman"/>
          <w:strike/>
          <w:sz w:val="24"/>
          <w:szCs w:val="24"/>
          <w:shd w:val="clear" w:color="auto" w:fill="FFFFFF"/>
          <w:lang w:val="es-MX"/>
        </w:rPr>
      </w:pPr>
      <w:r w:rsidRPr="008E5086">
        <w:rPr>
          <w:rFonts w:ascii="Times New Roman" w:hAnsi="Times New Roman" w:cs="Times New Roman"/>
          <w:sz w:val="24"/>
          <w:szCs w:val="24"/>
          <w:shd w:val="clear" w:color="auto" w:fill="FFFFFF"/>
          <w:lang w:val="es-MX"/>
        </w:rPr>
        <w:t>A</w:t>
      </w:r>
      <w:r w:rsidR="00872E99">
        <w:rPr>
          <w:rFonts w:ascii="Times New Roman" w:hAnsi="Times New Roman" w:cs="Times New Roman"/>
          <w:sz w:val="24"/>
          <w:szCs w:val="24"/>
          <w:shd w:val="clear" w:color="auto" w:fill="FFFFFF"/>
          <w:lang w:val="es-MX"/>
        </w:rPr>
        <w:t>l a</w:t>
      </w:r>
      <w:r w:rsidRPr="008E5086">
        <w:rPr>
          <w:rFonts w:ascii="Times New Roman" w:hAnsi="Times New Roman" w:cs="Times New Roman"/>
          <w:sz w:val="24"/>
          <w:szCs w:val="24"/>
          <w:shd w:val="clear" w:color="auto" w:fill="FFFFFF"/>
          <w:lang w:val="es-MX"/>
        </w:rPr>
        <w:t xml:space="preserve">prender un nuevo idioma como el inglés, o en todo tipo de aprendizaje, la motivación es un factor importante ya que determina </w:t>
      </w:r>
      <w:r w:rsidR="00872E99">
        <w:rPr>
          <w:rFonts w:ascii="Times New Roman" w:hAnsi="Times New Roman" w:cs="Times New Roman"/>
          <w:sz w:val="24"/>
          <w:szCs w:val="24"/>
          <w:shd w:val="clear" w:color="auto" w:fill="FFFFFF"/>
          <w:lang w:val="es-MX"/>
        </w:rPr>
        <w:t xml:space="preserve">el compromiso </w:t>
      </w:r>
      <w:r w:rsidRPr="008E5086">
        <w:rPr>
          <w:rFonts w:ascii="Times New Roman" w:hAnsi="Times New Roman" w:cs="Times New Roman"/>
          <w:sz w:val="24"/>
          <w:szCs w:val="24"/>
          <w:shd w:val="clear" w:color="auto" w:fill="FFFFFF"/>
          <w:lang w:val="es-MX"/>
        </w:rPr>
        <w:t xml:space="preserve">o no </w:t>
      </w:r>
      <w:r w:rsidR="00872E99">
        <w:rPr>
          <w:rFonts w:ascii="Times New Roman" w:hAnsi="Times New Roman" w:cs="Times New Roman"/>
          <w:sz w:val="24"/>
          <w:szCs w:val="24"/>
          <w:shd w:val="clear" w:color="auto" w:fill="FFFFFF"/>
          <w:lang w:val="es-MX"/>
        </w:rPr>
        <w:t xml:space="preserve">de un estudiante </w:t>
      </w:r>
      <w:r w:rsidRPr="008E5086">
        <w:rPr>
          <w:rFonts w:ascii="Times New Roman" w:hAnsi="Times New Roman" w:cs="Times New Roman"/>
          <w:sz w:val="24"/>
          <w:szCs w:val="24"/>
          <w:shd w:val="clear" w:color="auto" w:fill="FFFFFF"/>
          <w:lang w:val="es-MX"/>
        </w:rPr>
        <w:t xml:space="preserve">con su aprendizaje. Además, la motivación determina el grado de interés y energía que el </w:t>
      </w:r>
      <w:r w:rsidR="001551AD">
        <w:rPr>
          <w:rFonts w:ascii="Times New Roman" w:hAnsi="Times New Roman" w:cs="Times New Roman"/>
          <w:sz w:val="24"/>
          <w:szCs w:val="24"/>
          <w:shd w:val="clear" w:color="auto" w:fill="FFFFFF"/>
          <w:lang w:val="es-MX"/>
        </w:rPr>
        <w:t xml:space="preserve">aprendiz pone sobre la mesa </w:t>
      </w:r>
      <w:r w:rsidRPr="008E5086">
        <w:rPr>
          <w:rFonts w:ascii="Times New Roman" w:hAnsi="Times New Roman" w:cs="Times New Roman"/>
          <w:sz w:val="24"/>
          <w:szCs w:val="24"/>
          <w:shd w:val="clear" w:color="auto" w:fill="FFFFFF"/>
          <w:lang w:val="es-MX"/>
        </w:rPr>
        <w:t>para lograr el aprendizaje deseado.</w:t>
      </w:r>
    </w:p>
    <w:p w14:paraId="7736FFC7" w14:textId="3FEC8323" w:rsidR="009275D7" w:rsidRPr="008E5086" w:rsidRDefault="009275D7" w:rsidP="00EE6177">
      <w:pPr>
        <w:spacing w:after="0" w:line="360" w:lineRule="auto"/>
        <w:ind w:firstLine="708"/>
        <w:jc w:val="both"/>
        <w:rPr>
          <w:rFonts w:ascii="Times New Roman" w:hAnsi="Times New Roman" w:cs="Times New Roman"/>
          <w:sz w:val="24"/>
          <w:szCs w:val="24"/>
          <w:shd w:val="clear" w:color="auto" w:fill="FFFFFF"/>
          <w:lang w:val="es-MX"/>
        </w:rPr>
      </w:pPr>
      <w:r w:rsidRPr="008E5086">
        <w:rPr>
          <w:rFonts w:ascii="Times New Roman" w:hAnsi="Times New Roman" w:cs="Times New Roman"/>
          <w:sz w:val="24"/>
          <w:szCs w:val="24"/>
          <w:shd w:val="clear" w:color="auto" w:fill="FFFFFF"/>
          <w:lang w:val="es-MX"/>
        </w:rPr>
        <w:t>La motivación en el aprendizaje es un fenómeno complicado que incluye muchos componentes como el impulso y esfuerzo del estudiante, la necesidad de logros o éxitos, curiosidad, deseo de nuevas experiencias y estimulación, etc.</w:t>
      </w:r>
    </w:p>
    <w:p w14:paraId="13FF793F" w14:textId="07AABE02" w:rsidR="009275D7" w:rsidRPr="008E5086" w:rsidRDefault="009275D7" w:rsidP="00EE6177">
      <w:pPr>
        <w:spacing w:after="0" w:line="360" w:lineRule="auto"/>
        <w:ind w:firstLine="708"/>
        <w:jc w:val="both"/>
        <w:rPr>
          <w:rFonts w:ascii="Times New Roman" w:hAnsi="Times New Roman" w:cs="Times New Roman"/>
          <w:sz w:val="24"/>
          <w:szCs w:val="24"/>
          <w:shd w:val="clear" w:color="auto" w:fill="FFFFFF"/>
          <w:lang w:val="es-MX"/>
        </w:rPr>
      </w:pPr>
      <w:r w:rsidRPr="008E5086">
        <w:rPr>
          <w:rFonts w:ascii="Times New Roman" w:hAnsi="Times New Roman" w:cs="Times New Roman"/>
          <w:sz w:val="24"/>
          <w:szCs w:val="24"/>
          <w:shd w:val="clear" w:color="auto" w:fill="FFFFFF"/>
          <w:lang w:val="es-MX"/>
        </w:rPr>
        <w:t xml:space="preserve">Es importante mencionar que los profesores deben mostrar motivación y un especial interés en que los estudiantes aprendan el idioma, de esta manera </w:t>
      </w:r>
      <w:r w:rsidR="005C59C8">
        <w:rPr>
          <w:rFonts w:ascii="Times New Roman" w:hAnsi="Times New Roman" w:cs="Times New Roman"/>
          <w:sz w:val="24"/>
          <w:szCs w:val="24"/>
          <w:shd w:val="clear" w:color="auto" w:fill="FFFFFF"/>
          <w:lang w:val="es-MX"/>
        </w:rPr>
        <w:t>estos últimos</w:t>
      </w:r>
      <w:r w:rsidRPr="008E5086">
        <w:rPr>
          <w:rFonts w:ascii="Times New Roman" w:hAnsi="Times New Roman" w:cs="Times New Roman"/>
          <w:sz w:val="24"/>
          <w:szCs w:val="24"/>
          <w:shd w:val="clear" w:color="auto" w:fill="FFFFFF"/>
          <w:lang w:val="es-MX"/>
        </w:rPr>
        <w:t xml:space="preserve"> </w:t>
      </w:r>
      <w:r w:rsidR="009B724C">
        <w:rPr>
          <w:rFonts w:ascii="Times New Roman" w:hAnsi="Times New Roman" w:cs="Times New Roman"/>
          <w:sz w:val="24"/>
          <w:szCs w:val="24"/>
          <w:shd w:val="clear" w:color="auto" w:fill="FFFFFF"/>
          <w:lang w:val="es-MX"/>
        </w:rPr>
        <w:t>encontrarán</w:t>
      </w:r>
      <w:r w:rsidR="009B724C" w:rsidRPr="008E5086">
        <w:rPr>
          <w:rFonts w:ascii="Times New Roman" w:hAnsi="Times New Roman" w:cs="Times New Roman"/>
          <w:sz w:val="24"/>
          <w:szCs w:val="24"/>
          <w:shd w:val="clear" w:color="auto" w:fill="FFFFFF"/>
          <w:lang w:val="es-MX"/>
        </w:rPr>
        <w:t xml:space="preserve"> </w:t>
      </w:r>
      <w:r w:rsidRPr="008E5086">
        <w:rPr>
          <w:rFonts w:ascii="Times New Roman" w:hAnsi="Times New Roman" w:cs="Times New Roman"/>
          <w:sz w:val="24"/>
          <w:szCs w:val="24"/>
          <w:shd w:val="clear" w:color="auto" w:fill="FFFFFF"/>
          <w:lang w:val="es-MX"/>
        </w:rPr>
        <w:t xml:space="preserve">un ambiente que los favorece </w:t>
      </w:r>
      <w:r w:rsidR="009B724C">
        <w:rPr>
          <w:rFonts w:ascii="Times New Roman" w:hAnsi="Times New Roman" w:cs="Times New Roman"/>
          <w:sz w:val="24"/>
          <w:szCs w:val="24"/>
          <w:shd w:val="clear" w:color="auto" w:fill="FFFFFF"/>
          <w:lang w:val="es-MX"/>
        </w:rPr>
        <w:t>para aprender</w:t>
      </w:r>
      <w:r w:rsidRPr="008E5086">
        <w:rPr>
          <w:rFonts w:ascii="Times New Roman" w:hAnsi="Times New Roman" w:cs="Times New Roman"/>
          <w:sz w:val="24"/>
          <w:szCs w:val="24"/>
          <w:shd w:val="clear" w:color="auto" w:fill="FFFFFF"/>
          <w:lang w:val="es-MX"/>
        </w:rPr>
        <w:t>; existe una gran gama de factores que ayudan a un curso a ser práctico y didáctico</w:t>
      </w:r>
      <w:r w:rsidR="00484424">
        <w:rPr>
          <w:rFonts w:ascii="Times New Roman" w:hAnsi="Times New Roman" w:cs="Times New Roman"/>
          <w:sz w:val="24"/>
          <w:szCs w:val="24"/>
          <w:shd w:val="clear" w:color="auto" w:fill="FFFFFF"/>
          <w:lang w:val="es-MX"/>
        </w:rPr>
        <w:t>,</w:t>
      </w:r>
      <w:r w:rsidRPr="008E5086">
        <w:rPr>
          <w:rFonts w:ascii="Times New Roman" w:hAnsi="Times New Roman" w:cs="Times New Roman"/>
          <w:sz w:val="24"/>
          <w:szCs w:val="24"/>
          <w:shd w:val="clear" w:color="auto" w:fill="FFFFFF"/>
          <w:lang w:val="es-MX"/>
        </w:rPr>
        <w:t xml:space="preserve"> </w:t>
      </w:r>
      <w:r w:rsidR="00484424">
        <w:rPr>
          <w:rFonts w:ascii="Times New Roman" w:hAnsi="Times New Roman" w:cs="Times New Roman"/>
          <w:sz w:val="24"/>
          <w:szCs w:val="24"/>
          <w:shd w:val="clear" w:color="auto" w:fill="FFFFFF"/>
          <w:lang w:val="es-MX"/>
        </w:rPr>
        <w:t xml:space="preserve">cualidades que estimulan la motivación de </w:t>
      </w:r>
      <w:r w:rsidRPr="008E5086">
        <w:rPr>
          <w:rFonts w:ascii="Times New Roman" w:hAnsi="Times New Roman" w:cs="Times New Roman"/>
          <w:sz w:val="24"/>
          <w:szCs w:val="24"/>
          <w:shd w:val="clear" w:color="auto" w:fill="FFFFFF"/>
          <w:lang w:val="es-MX"/>
        </w:rPr>
        <w:t>los estudiantes.</w:t>
      </w:r>
    </w:p>
    <w:p w14:paraId="4ADB146B" w14:textId="3C47F86B" w:rsidR="009275D7" w:rsidRPr="008E5086" w:rsidRDefault="009275D7" w:rsidP="00EE6177">
      <w:pPr>
        <w:spacing w:after="0" w:line="360" w:lineRule="auto"/>
        <w:ind w:firstLine="708"/>
        <w:jc w:val="both"/>
        <w:rPr>
          <w:rFonts w:ascii="Times New Roman" w:hAnsi="Times New Roman" w:cs="Times New Roman"/>
          <w:sz w:val="24"/>
          <w:szCs w:val="24"/>
          <w:shd w:val="clear" w:color="auto" w:fill="FFFFFF"/>
          <w:lang w:val="es-MX"/>
        </w:rPr>
      </w:pPr>
      <w:r w:rsidRPr="008E5086">
        <w:rPr>
          <w:rFonts w:ascii="Times New Roman" w:hAnsi="Times New Roman" w:cs="Times New Roman"/>
          <w:sz w:val="24"/>
          <w:szCs w:val="24"/>
          <w:shd w:val="clear" w:color="auto" w:fill="FFFFFF"/>
          <w:lang w:val="es-MX"/>
        </w:rPr>
        <w:t>Al-</w:t>
      </w:r>
      <w:proofErr w:type="spellStart"/>
      <w:r w:rsidRPr="008E5086">
        <w:rPr>
          <w:rFonts w:ascii="Times New Roman" w:hAnsi="Times New Roman" w:cs="Times New Roman"/>
          <w:sz w:val="24"/>
          <w:szCs w:val="24"/>
          <w:shd w:val="clear" w:color="auto" w:fill="FFFFFF"/>
          <w:lang w:val="es-MX"/>
        </w:rPr>
        <w:t>Haj</w:t>
      </w:r>
      <w:proofErr w:type="spellEnd"/>
      <w:r w:rsidRPr="008E5086">
        <w:rPr>
          <w:rFonts w:ascii="Times New Roman" w:hAnsi="Times New Roman" w:cs="Times New Roman"/>
          <w:sz w:val="24"/>
          <w:szCs w:val="24"/>
          <w:shd w:val="clear" w:color="auto" w:fill="FFFFFF"/>
          <w:lang w:val="es-MX"/>
        </w:rPr>
        <w:t xml:space="preserve"> (2011) recomienda que, para tener un aprendizaje motivado, los profesores deben de implementar una serie de factores tales como:</w:t>
      </w:r>
    </w:p>
    <w:p w14:paraId="51AB1EFE" w14:textId="52C99134" w:rsidR="009275D7" w:rsidRPr="00EE6177" w:rsidRDefault="009275D7" w:rsidP="00EE6177">
      <w:pPr>
        <w:pStyle w:val="Prrafodelista"/>
        <w:numPr>
          <w:ilvl w:val="0"/>
          <w:numId w:val="3"/>
        </w:numPr>
        <w:spacing w:after="0" w:line="360" w:lineRule="auto"/>
        <w:ind w:hanging="11"/>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Estar interesados en lo que estás enseñando.</w:t>
      </w:r>
    </w:p>
    <w:p w14:paraId="2CD0D31C" w14:textId="123F777D" w:rsidR="009275D7" w:rsidRPr="00EE6177" w:rsidRDefault="009275D7" w:rsidP="00EE6177">
      <w:pPr>
        <w:pStyle w:val="Prrafodelista"/>
        <w:numPr>
          <w:ilvl w:val="0"/>
          <w:numId w:val="3"/>
        </w:numPr>
        <w:spacing w:after="0" w:line="360" w:lineRule="auto"/>
        <w:ind w:hanging="11"/>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Haz que tu lección sea interesante con imágenes, historias, etc.</w:t>
      </w:r>
    </w:p>
    <w:p w14:paraId="623FB508" w14:textId="6C8A9C29" w:rsidR="009275D7" w:rsidRPr="00EE6177" w:rsidRDefault="009275D7" w:rsidP="00EE6177">
      <w:pPr>
        <w:pStyle w:val="Prrafodelista"/>
        <w:numPr>
          <w:ilvl w:val="0"/>
          <w:numId w:val="3"/>
        </w:numPr>
        <w:spacing w:after="0" w:line="360" w:lineRule="auto"/>
        <w:ind w:hanging="11"/>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Varíe sus actividades de aprendizaje utilizando:</w:t>
      </w:r>
    </w:p>
    <w:p w14:paraId="4110E845" w14:textId="77777777" w:rsidR="009275D7" w:rsidRPr="008E5086" w:rsidRDefault="009275D7" w:rsidP="00EE6177">
      <w:pPr>
        <w:pStyle w:val="Prrafodelista"/>
        <w:numPr>
          <w:ilvl w:val="0"/>
          <w:numId w:val="1"/>
        </w:numPr>
        <w:spacing w:after="0" w:line="360" w:lineRule="auto"/>
        <w:ind w:left="709" w:firstLine="709"/>
        <w:jc w:val="both"/>
        <w:rPr>
          <w:rFonts w:ascii="Times New Roman" w:hAnsi="Times New Roman" w:cs="Times New Roman"/>
          <w:sz w:val="24"/>
          <w:szCs w:val="24"/>
          <w:shd w:val="clear" w:color="auto" w:fill="FFFFFF"/>
        </w:rPr>
      </w:pPr>
      <w:r w:rsidRPr="008E5086">
        <w:rPr>
          <w:rFonts w:ascii="Times New Roman" w:hAnsi="Times New Roman" w:cs="Times New Roman"/>
          <w:sz w:val="24"/>
          <w:szCs w:val="24"/>
          <w:shd w:val="clear" w:color="auto" w:fill="FFFFFF"/>
        </w:rPr>
        <w:t>Debates</w:t>
      </w:r>
    </w:p>
    <w:p w14:paraId="40AB7C47" w14:textId="77777777" w:rsidR="009275D7" w:rsidRPr="008E5086" w:rsidRDefault="009275D7" w:rsidP="00EE6177">
      <w:pPr>
        <w:pStyle w:val="Prrafodelista"/>
        <w:numPr>
          <w:ilvl w:val="0"/>
          <w:numId w:val="1"/>
        </w:numPr>
        <w:spacing w:after="0" w:line="360" w:lineRule="auto"/>
        <w:ind w:left="709" w:firstLine="709"/>
        <w:jc w:val="both"/>
        <w:rPr>
          <w:rFonts w:ascii="Times New Roman" w:hAnsi="Times New Roman" w:cs="Times New Roman"/>
          <w:sz w:val="24"/>
          <w:szCs w:val="24"/>
          <w:shd w:val="clear" w:color="auto" w:fill="FFFFFF"/>
        </w:rPr>
      </w:pPr>
      <w:r w:rsidRPr="008E5086">
        <w:rPr>
          <w:rFonts w:ascii="Times New Roman" w:hAnsi="Times New Roman" w:cs="Times New Roman"/>
          <w:sz w:val="24"/>
          <w:szCs w:val="24"/>
          <w:shd w:val="clear" w:color="auto" w:fill="FFFFFF"/>
        </w:rPr>
        <w:t>Juegos</w:t>
      </w:r>
    </w:p>
    <w:p w14:paraId="0DCB8823" w14:textId="77777777" w:rsidR="009275D7" w:rsidRPr="008E5086" w:rsidRDefault="009275D7" w:rsidP="00EE6177">
      <w:pPr>
        <w:pStyle w:val="Prrafodelista"/>
        <w:numPr>
          <w:ilvl w:val="0"/>
          <w:numId w:val="1"/>
        </w:numPr>
        <w:spacing w:after="0" w:line="360" w:lineRule="auto"/>
        <w:ind w:left="709" w:firstLine="709"/>
        <w:jc w:val="both"/>
        <w:rPr>
          <w:rFonts w:ascii="Times New Roman" w:hAnsi="Times New Roman" w:cs="Times New Roman"/>
          <w:sz w:val="24"/>
          <w:szCs w:val="24"/>
          <w:shd w:val="clear" w:color="auto" w:fill="FFFFFF"/>
        </w:rPr>
      </w:pPr>
      <w:r w:rsidRPr="008E5086">
        <w:rPr>
          <w:rFonts w:ascii="Times New Roman" w:hAnsi="Times New Roman" w:cs="Times New Roman"/>
          <w:sz w:val="24"/>
          <w:szCs w:val="24"/>
          <w:shd w:val="clear" w:color="auto" w:fill="FFFFFF"/>
        </w:rPr>
        <w:t>Trabajo en grupo y en pareja</w:t>
      </w:r>
    </w:p>
    <w:p w14:paraId="5432601C" w14:textId="77777777" w:rsidR="009275D7" w:rsidRPr="008E5086" w:rsidRDefault="009275D7" w:rsidP="00EE6177">
      <w:pPr>
        <w:pStyle w:val="Prrafodelista"/>
        <w:numPr>
          <w:ilvl w:val="0"/>
          <w:numId w:val="1"/>
        </w:numPr>
        <w:spacing w:after="0" w:line="360" w:lineRule="auto"/>
        <w:ind w:left="709" w:firstLine="709"/>
        <w:jc w:val="both"/>
        <w:rPr>
          <w:rFonts w:ascii="Times New Roman" w:hAnsi="Times New Roman" w:cs="Times New Roman"/>
          <w:sz w:val="24"/>
          <w:szCs w:val="24"/>
          <w:shd w:val="clear" w:color="auto" w:fill="FFFFFF"/>
        </w:rPr>
      </w:pPr>
      <w:r w:rsidRPr="008E5086">
        <w:rPr>
          <w:rFonts w:ascii="Times New Roman" w:hAnsi="Times New Roman" w:cs="Times New Roman"/>
          <w:sz w:val="24"/>
          <w:szCs w:val="24"/>
          <w:shd w:val="clear" w:color="auto" w:fill="FFFFFF"/>
        </w:rPr>
        <w:lastRenderedPageBreak/>
        <w:t>Presentar el juego permite</w:t>
      </w:r>
    </w:p>
    <w:p w14:paraId="2B9DF142" w14:textId="77777777" w:rsidR="009275D7" w:rsidRPr="008E5086" w:rsidRDefault="009275D7" w:rsidP="00EE6177">
      <w:pPr>
        <w:pStyle w:val="Prrafodelista"/>
        <w:numPr>
          <w:ilvl w:val="0"/>
          <w:numId w:val="1"/>
        </w:numPr>
        <w:spacing w:after="0" w:line="360" w:lineRule="auto"/>
        <w:ind w:left="709" w:firstLine="709"/>
        <w:jc w:val="both"/>
        <w:rPr>
          <w:rFonts w:ascii="Times New Roman" w:hAnsi="Times New Roman" w:cs="Times New Roman"/>
          <w:sz w:val="24"/>
          <w:szCs w:val="24"/>
          <w:shd w:val="clear" w:color="auto" w:fill="FFFFFF"/>
        </w:rPr>
      </w:pPr>
      <w:r w:rsidRPr="008E5086">
        <w:rPr>
          <w:rFonts w:ascii="Times New Roman" w:hAnsi="Times New Roman" w:cs="Times New Roman"/>
          <w:sz w:val="24"/>
          <w:szCs w:val="24"/>
          <w:shd w:val="clear" w:color="auto" w:fill="FFFFFF"/>
        </w:rPr>
        <w:t>Entrevistas simuladas</w:t>
      </w:r>
    </w:p>
    <w:p w14:paraId="653D37B5" w14:textId="77777777" w:rsidR="009275D7" w:rsidRPr="008E5086" w:rsidRDefault="009275D7" w:rsidP="00EE6177">
      <w:pPr>
        <w:pStyle w:val="Prrafodelista"/>
        <w:numPr>
          <w:ilvl w:val="0"/>
          <w:numId w:val="1"/>
        </w:numPr>
        <w:spacing w:after="0" w:line="360" w:lineRule="auto"/>
        <w:ind w:left="709" w:firstLine="709"/>
        <w:jc w:val="both"/>
        <w:rPr>
          <w:rFonts w:ascii="Times New Roman" w:hAnsi="Times New Roman" w:cs="Times New Roman"/>
          <w:sz w:val="24"/>
          <w:szCs w:val="24"/>
          <w:shd w:val="clear" w:color="auto" w:fill="FFFFFF"/>
        </w:rPr>
      </w:pPr>
      <w:r w:rsidRPr="008E5086">
        <w:rPr>
          <w:rFonts w:ascii="Times New Roman" w:hAnsi="Times New Roman" w:cs="Times New Roman"/>
          <w:sz w:val="24"/>
          <w:szCs w:val="24"/>
          <w:shd w:val="clear" w:color="auto" w:fill="FFFFFF"/>
        </w:rPr>
        <w:t>Resolución de problemas</w:t>
      </w:r>
    </w:p>
    <w:p w14:paraId="788F0693" w14:textId="77777777" w:rsidR="009275D7" w:rsidRPr="008E5086" w:rsidRDefault="009275D7" w:rsidP="00EE6177">
      <w:pPr>
        <w:pStyle w:val="Prrafodelista"/>
        <w:numPr>
          <w:ilvl w:val="0"/>
          <w:numId w:val="1"/>
        </w:numPr>
        <w:spacing w:after="0" w:line="360" w:lineRule="auto"/>
        <w:ind w:left="709" w:firstLine="709"/>
        <w:jc w:val="both"/>
        <w:rPr>
          <w:rFonts w:ascii="Times New Roman" w:hAnsi="Times New Roman" w:cs="Times New Roman"/>
          <w:sz w:val="24"/>
          <w:szCs w:val="24"/>
          <w:shd w:val="clear" w:color="auto" w:fill="FFFFFF"/>
        </w:rPr>
      </w:pPr>
      <w:r w:rsidRPr="008E5086">
        <w:rPr>
          <w:rFonts w:ascii="Times New Roman" w:hAnsi="Times New Roman" w:cs="Times New Roman"/>
          <w:sz w:val="24"/>
          <w:szCs w:val="24"/>
          <w:shd w:val="clear" w:color="auto" w:fill="FFFFFF"/>
        </w:rPr>
        <w:t>Juegos de rol, etc.</w:t>
      </w:r>
    </w:p>
    <w:p w14:paraId="21FC1DDB" w14:textId="2DB751A0" w:rsidR="009275D7" w:rsidRPr="00EE6177" w:rsidRDefault="009275D7" w:rsidP="00EE6177">
      <w:pPr>
        <w:pStyle w:val="Prrafodelista"/>
        <w:numPr>
          <w:ilvl w:val="0"/>
          <w:numId w:val="3"/>
        </w:numPr>
        <w:spacing w:after="0" w:line="360" w:lineRule="auto"/>
        <w:ind w:left="0" w:firstLine="709"/>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Varíe su método de enseñanza, así como su voz.</w:t>
      </w:r>
    </w:p>
    <w:p w14:paraId="60121620" w14:textId="1647C909" w:rsidR="009275D7" w:rsidRPr="00EE6177" w:rsidRDefault="009275D7" w:rsidP="00EE6177">
      <w:pPr>
        <w:pStyle w:val="Prrafodelista"/>
        <w:numPr>
          <w:ilvl w:val="0"/>
          <w:numId w:val="3"/>
        </w:numPr>
        <w:spacing w:after="0" w:line="360" w:lineRule="auto"/>
        <w:ind w:left="0" w:firstLine="709"/>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Haz una buena introducción a tu lección.</w:t>
      </w:r>
    </w:p>
    <w:p w14:paraId="30E7B2FA" w14:textId="790FE697" w:rsidR="009275D7" w:rsidRPr="00EE6177" w:rsidRDefault="009275D7" w:rsidP="00EE6177">
      <w:pPr>
        <w:pStyle w:val="Prrafodelista"/>
        <w:numPr>
          <w:ilvl w:val="0"/>
          <w:numId w:val="3"/>
        </w:numPr>
        <w:spacing w:after="0" w:line="360" w:lineRule="auto"/>
        <w:ind w:left="0" w:firstLine="709"/>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Asegúrese de que su trabajo esté bien calificado.</w:t>
      </w:r>
    </w:p>
    <w:p w14:paraId="43C9E322" w14:textId="720E320D" w:rsidR="009275D7" w:rsidRPr="00EE6177" w:rsidRDefault="009275D7" w:rsidP="00EE6177">
      <w:pPr>
        <w:pStyle w:val="Prrafodelista"/>
        <w:numPr>
          <w:ilvl w:val="0"/>
          <w:numId w:val="3"/>
        </w:numPr>
        <w:spacing w:after="0" w:line="360" w:lineRule="auto"/>
        <w:ind w:left="0" w:firstLine="709"/>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Responda a las necesidades de sus estudiantes.</w:t>
      </w:r>
    </w:p>
    <w:p w14:paraId="331B5FAD" w14:textId="25A31F06" w:rsidR="009275D7" w:rsidRPr="00EE6177" w:rsidRDefault="009275D7" w:rsidP="00EE6177">
      <w:pPr>
        <w:pStyle w:val="Prrafodelista"/>
        <w:numPr>
          <w:ilvl w:val="0"/>
          <w:numId w:val="3"/>
        </w:numPr>
        <w:spacing w:after="0" w:line="360" w:lineRule="auto"/>
        <w:ind w:left="0" w:firstLine="709"/>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Dé a sus estudiantes oportunidades de participar:</w:t>
      </w:r>
    </w:p>
    <w:p w14:paraId="3C323EE6" w14:textId="77777777" w:rsidR="009275D7" w:rsidRPr="008E5086" w:rsidRDefault="009275D7" w:rsidP="00EE6177">
      <w:pPr>
        <w:pStyle w:val="Prrafodelista"/>
        <w:numPr>
          <w:ilvl w:val="0"/>
          <w:numId w:val="2"/>
        </w:numPr>
        <w:spacing w:after="0" w:line="360" w:lineRule="auto"/>
        <w:ind w:firstLine="698"/>
        <w:jc w:val="both"/>
        <w:rPr>
          <w:rFonts w:ascii="Times New Roman" w:hAnsi="Times New Roman" w:cs="Times New Roman"/>
          <w:sz w:val="24"/>
          <w:szCs w:val="24"/>
          <w:shd w:val="clear" w:color="auto" w:fill="FFFFFF"/>
        </w:rPr>
      </w:pPr>
      <w:r w:rsidRPr="008E5086">
        <w:rPr>
          <w:rFonts w:ascii="Times New Roman" w:hAnsi="Times New Roman" w:cs="Times New Roman"/>
          <w:sz w:val="24"/>
          <w:szCs w:val="24"/>
          <w:shd w:val="clear" w:color="auto" w:fill="FFFFFF"/>
        </w:rPr>
        <w:t>Haciéndoles preguntas.</w:t>
      </w:r>
    </w:p>
    <w:p w14:paraId="6EA3C93B" w14:textId="77777777" w:rsidR="009275D7" w:rsidRPr="008E5086" w:rsidRDefault="009275D7" w:rsidP="00EE6177">
      <w:pPr>
        <w:pStyle w:val="Prrafodelista"/>
        <w:numPr>
          <w:ilvl w:val="0"/>
          <w:numId w:val="2"/>
        </w:numPr>
        <w:spacing w:after="0" w:line="360" w:lineRule="auto"/>
        <w:ind w:firstLine="698"/>
        <w:jc w:val="both"/>
        <w:rPr>
          <w:rFonts w:ascii="Times New Roman" w:hAnsi="Times New Roman" w:cs="Times New Roman"/>
          <w:sz w:val="24"/>
          <w:szCs w:val="24"/>
          <w:shd w:val="clear" w:color="auto" w:fill="FFFFFF"/>
        </w:rPr>
      </w:pPr>
      <w:r w:rsidRPr="008E5086">
        <w:rPr>
          <w:rFonts w:ascii="Times New Roman" w:hAnsi="Times New Roman" w:cs="Times New Roman"/>
          <w:sz w:val="24"/>
          <w:szCs w:val="24"/>
          <w:shd w:val="clear" w:color="auto" w:fill="FFFFFF"/>
        </w:rPr>
        <w:t>Involucrarlos en el trabajo en grupo o en pareja.</w:t>
      </w:r>
    </w:p>
    <w:p w14:paraId="1C6BC7CF" w14:textId="77777777" w:rsidR="009275D7" w:rsidRPr="008E5086" w:rsidRDefault="009275D7" w:rsidP="00EE6177">
      <w:pPr>
        <w:pStyle w:val="Prrafodelista"/>
        <w:numPr>
          <w:ilvl w:val="0"/>
          <w:numId w:val="2"/>
        </w:numPr>
        <w:spacing w:after="0" w:line="360" w:lineRule="auto"/>
        <w:ind w:firstLine="698"/>
        <w:jc w:val="both"/>
        <w:rPr>
          <w:rFonts w:ascii="Times New Roman" w:hAnsi="Times New Roman" w:cs="Times New Roman"/>
          <w:sz w:val="24"/>
          <w:szCs w:val="24"/>
          <w:shd w:val="clear" w:color="auto" w:fill="FFFFFF"/>
        </w:rPr>
      </w:pPr>
      <w:r w:rsidRPr="008E5086">
        <w:rPr>
          <w:rFonts w:ascii="Times New Roman" w:hAnsi="Times New Roman" w:cs="Times New Roman"/>
          <w:sz w:val="24"/>
          <w:szCs w:val="24"/>
          <w:shd w:val="clear" w:color="auto" w:fill="FFFFFF"/>
        </w:rPr>
        <w:t>Darles ejercicios escritos o prácticos.</w:t>
      </w:r>
    </w:p>
    <w:p w14:paraId="6DDD0EE9" w14:textId="6FEE0867" w:rsidR="009275D7" w:rsidRPr="00EE6177" w:rsidRDefault="009275D7" w:rsidP="00EE6177">
      <w:pPr>
        <w:pStyle w:val="Prrafodelista"/>
        <w:numPr>
          <w:ilvl w:val="0"/>
          <w:numId w:val="3"/>
        </w:numPr>
        <w:spacing w:after="0" w:line="360" w:lineRule="auto"/>
        <w:ind w:left="0" w:firstLine="709"/>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No guíe y controle demasiado a sus estudiantes.</w:t>
      </w:r>
    </w:p>
    <w:p w14:paraId="5492021F" w14:textId="19C544E4" w:rsidR="009275D7" w:rsidRPr="00EE6177" w:rsidRDefault="009275D7" w:rsidP="00EE6177">
      <w:pPr>
        <w:pStyle w:val="Prrafodelista"/>
        <w:numPr>
          <w:ilvl w:val="0"/>
          <w:numId w:val="3"/>
        </w:numPr>
        <w:spacing w:after="0" w:line="360" w:lineRule="auto"/>
        <w:ind w:left="0" w:firstLine="709"/>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Crear entre sus estudiantes un sentimiento de seguridad y confianza.</w:t>
      </w:r>
    </w:p>
    <w:p w14:paraId="0068344F" w14:textId="0D5732EC" w:rsidR="009275D7" w:rsidRPr="00EE6177" w:rsidRDefault="009275D7" w:rsidP="00EE6177">
      <w:pPr>
        <w:pStyle w:val="Prrafodelista"/>
        <w:numPr>
          <w:ilvl w:val="0"/>
          <w:numId w:val="3"/>
        </w:numPr>
        <w:spacing w:after="0" w:line="360" w:lineRule="auto"/>
        <w:ind w:left="0" w:firstLine="709"/>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Dar preguntas más fáciles a los estudiantes más débiles y preguntas más duras a los más brillantes.</w:t>
      </w:r>
    </w:p>
    <w:p w14:paraId="38AB7465" w14:textId="654940E7" w:rsidR="009275D7" w:rsidRPr="00EE6177" w:rsidRDefault="009275D7" w:rsidP="00EE6177">
      <w:pPr>
        <w:pStyle w:val="Prrafodelista"/>
        <w:numPr>
          <w:ilvl w:val="0"/>
          <w:numId w:val="3"/>
        </w:numPr>
        <w:spacing w:after="0" w:line="360" w:lineRule="auto"/>
        <w:ind w:left="0" w:firstLine="709"/>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Recompensar el buen trabajo.</w:t>
      </w:r>
    </w:p>
    <w:p w14:paraId="249D1B4A" w14:textId="653C57F6" w:rsidR="009275D7" w:rsidRPr="00EE6177" w:rsidRDefault="009275D7" w:rsidP="00EE6177">
      <w:pPr>
        <w:pStyle w:val="Prrafodelista"/>
        <w:numPr>
          <w:ilvl w:val="0"/>
          <w:numId w:val="3"/>
        </w:numPr>
        <w:spacing w:after="0" w:line="360" w:lineRule="auto"/>
        <w:ind w:left="0" w:firstLine="709"/>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Marque y devuelva el trabajo de sus estudiantes con prontitud.</w:t>
      </w:r>
    </w:p>
    <w:p w14:paraId="3A2CAA85" w14:textId="3925B3D2" w:rsidR="009275D7" w:rsidRPr="00EE6177" w:rsidRDefault="009275D7" w:rsidP="00EE6177">
      <w:pPr>
        <w:pStyle w:val="Prrafodelista"/>
        <w:numPr>
          <w:ilvl w:val="0"/>
          <w:numId w:val="3"/>
        </w:numPr>
        <w:spacing w:after="0" w:line="360" w:lineRule="auto"/>
        <w:ind w:left="0" w:firstLine="709"/>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Tener todo el aparato listo para la práctica</w:t>
      </w:r>
      <w:r w:rsidR="00555CAE">
        <w:rPr>
          <w:rFonts w:ascii="Times New Roman" w:hAnsi="Times New Roman" w:cs="Times New Roman"/>
          <w:sz w:val="24"/>
          <w:szCs w:val="24"/>
          <w:shd w:val="clear" w:color="auto" w:fill="FFFFFF"/>
        </w:rPr>
        <w:t>.</w:t>
      </w:r>
      <w:r w:rsidRPr="00EE6177">
        <w:rPr>
          <w:rFonts w:ascii="Times New Roman" w:hAnsi="Times New Roman" w:cs="Times New Roman"/>
          <w:sz w:val="24"/>
          <w:szCs w:val="24"/>
          <w:shd w:val="clear" w:color="auto" w:fill="FFFFFF"/>
        </w:rPr>
        <w:t xml:space="preserve"> </w:t>
      </w:r>
    </w:p>
    <w:p w14:paraId="5E96727A" w14:textId="77777777" w:rsidR="009275D7" w:rsidRPr="008E5086" w:rsidRDefault="009275D7" w:rsidP="00EE6177">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shd w:val="clear" w:color="auto" w:fill="FFFFFF"/>
          <w:lang w:val="es-MX"/>
        </w:rPr>
        <w:t xml:space="preserve">Todo lo anterior juega un papel crucial para </w:t>
      </w:r>
      <w:r w:rsidRPr="008E5086">
        <w:rPr>
          <w:rFonts w:ascii="Times New Roman" w:hAnsi="Times New Roman" w:cs="Times New Roman"/>
          <w:sz w:val="24"/>
          <w:szCs w:val="24"/>
          <w:lang w:val="es-MX"/>
        </w:rPr>
        <w:t xml:space="preserve">motivar a los estudiantes y facilitar la enseñanza del inglés como segunda lengua. </w:t>
      </w:r>
    </w:p>
    <w:p w14:paraId="5CB34AE3" w14:textId="77777777" w:rsidR="00EE6177" w:rsidRDefault="00EE6177" w:rsidP="00EE6177">
      <w:pPr>
        <w:spacing w:after="0" w:line="360" w:lineRule="auto"/>
        <w:rPr>
          <w:rFonts w:ascii="Times New Roman" w:hAnsi="Times New Roman" w:cs="Times New Roman"/>
          <w:b/>
          <w:sz w:val="32"/>
          <w:szCs w:val="24"/>
          <w:shd w:val="clear" w:color="auto" w:fill="FFFFFF"/>
          <w:lang w:val="es-MX"/>
        </w:rPr>
      </w:pPr>
    </w:p>
    <w:p w14:paraId="4CB29B12" w14:textId="51704FD4" w:rsidR="009275D7" w:rsidRPr="00062664" w:rsidRDefault="009275D7" w:rsidP="00062664">
      <w:pPr>
        <w:spacing w:after="0" w:line="360" w:lineRule="auto"/>
        <w:jc w:val="center"/>
        <w:rPr>
          <w:rFonts w:ascii="Times New Roman" w:hAnsi="Times New Roman" w:cs="Times New Roman"/>
          <w:b/>
          <w:sz w:val="28"/>
          <w:shd w:val="clear" w:color="auto" w:fill="FFFFFF"/>
          <w:lang w:val="es-MX"/>
        </w:rPr>
      </w:pPr>
      <w:r w:rsidRPr="00062664">
        <w:rPr>
          <w:rFonts w:ascii="Times New Roman" w:hAnsi="Times New Roman" w:cs="Times New Roman"/>
          <w:b/>
          <w:sz w:val="28"/>
          <w:shd w:val="clear" w:color="auto" w:fill="FFFFFF"/>
          <w:lang w:val="es-MX"/>
        </w:rPr>
        <w:t>El interés de los estudiantes</w:t>
      </w:r>
    </w:p>
    <w:p w14:paraId="7AF3D8D4" w14:textId="7670554E" w:rsidR="009275D7" w:rsidRPr="008E5086" w:rsidRDefault="009275D7" w:rsidP="00EE6177">
      <w:pPr>
        <w:spacing w:after="0" w:line="360" w:lineRule="auto"/>
        <w:ind w:firstLine="708"/>
        <w:jc w:val="both"/>
        <w:rPr>
          <w:rFonts w:ascii="Times New Roman" w:hAnsi="Times New Roman" w:cs="Times New Roman"/>
          <w:sz w:val="24"/>
          <w:szCs w:val="24"/>
          <w:shd w:val="clear" w:color="auto" w:fill="FFFFFF"/>
          <w:lang w:val="es-MX"/>
        </w:rPr>
      </w:pPr>
      <w:r w:rsidRPr="008E5086">
        <w:rPr>
          <w:rFonts w:ascii="Times New Roman" w:hAnsi="Times New Roman" w:cs="Times New Roman"/>
          <w:sz w:val="24"/>
          <w:szCs w:val="24"/>
          <w:shd w:val="clear" w:color="auto" w:fill="FFFFFF"/>
          <w:lang w:val="es-MX"/>
        </w:rPr>
        <w:t xml:space="preserve">El cambio más fundamental en el área del aprendizaje de una segunda lengua ha sido pasar de la preocupación por el profesor, el manual y el método al interés por el alumno y por el proceso de adquisición. </w:t>
      </w:r>
    </w:p>
    <w:p w14:paraId="77D22E4E" w14:textId="4E857F41" w:rsidR="009275D7" w:rsidRPr="008E5086" w:rsidRDefault="009275D7" w:rsidP="00EE6177">
      <w:pPr>
        <w:spacing w:after="0" w:line="360" w:lineRule="auto"/>
        <w:ind w:firstLine="708"/>
        <w:jc w:val="both"/>
        <w:rPr>
          <w:rFonts w:ascii="Times New Roman" w:hAnsi="Times New Roman" w:cs="Times New Roman"/>
          <w:sz w:val="24"/>
          <w:szCs w:val="24"/>
          <w:shd w:val="clear" w:color="auto" w:fill="FFFFFF"/>
          <w:lang w:val="es-MX"/>
        </w:rPr>
      </w:pPr>
      <w:r w:rsidRPr="008E5086">
        <w:rPr>
          <w:rFonts w:ascii="Times New Roman" w:hAnsi="Times New Roman" w:cs="Times New Roman"/>
          <w:sz w:val="24"/>
          <w:szCs w:val="24"/>
          <w:shd w:val="clear" w:color="auto" w:fill="FFFFFF"/>
          <w:lang w:val="es-MX"/>
        </w:rPr>
        <w:t>Una característica radical de la mayoría de los enfoques comunicativos es la tolerancia hacia los errores que cometen los estudiantes.</w:t>
      </w:r>
      <w:r w:rsidR="00A9002E">
        <w:rPr>
          <w:rFonts w:ascii="Times New Roman" w:hAnsi="Times New Roman" w:cs="Times New Roman"/>
          <w:sz w:val="24"/>
          <w:szCs w:val="24"/>
          <w:shd w:val="clear" w:color="auto" w:fill="FFFFFF"/>
          <w:lang w:val="es-MX"/>
        </w:rPr>
        <w:t xml:space="preserve"> </w:t>
      </w:r>
      <w:r w:rsidRPr="008E5086">
        <w:rPr>
          <w:rFonts w:ascii="Times New Roman" w:hAnsi="Times New Roman" w:cs="Times New Roman"/>
          <w:sz w:val="24"/>
          <w:szCs w:val="24"/>
          <w:shd w:val="clear" w:color="auto" w:fill="FFFFFF"/>
          <w:lang w:val="es-MX"/>
        </w:rPr>
        <w:t xml:space="preserve">Un error no es algo que entorpece el progreso del estudiante, sino una prueba del progreso en el aprendizaje activo que hace un estudiante cuando ensaya formas de comunicarse en la nueva lengua. Es evidente que algunos errores pueden deberse a la transferencia de expresiones o estructuras de la primera lengua. </w:t>
      </w:r>
    </w:p>
    <w:p w14:paraId="554758C0" w14:textId="726FCC6F" w:rsidR="009275D7" w:rsidRPr="008E5086" w:rsidRDefault="009275D7" w:rsidP="00EE6177">
      <w:pPr>
        <w:spacing w:after="0" w:line="360" w:lineRule="auto"/>
        <w:ind w:firstLine="708"/>
        <w:jc w:val="both"/>
        <w:rPr>
          <w:rFonts w:ascii="Times New Roman" w:hAnsi="Times New Roman" w:cs="Times New Roman"/>
          <w:sz w:val="24"/>
          <w:szCs w:val="24"/>
          <w:shd w:val="clear" w:color="auto" w:fill="FFFFFF"/>
          <w:lang w:val="es-MX"/>
        </w:rPr>
      </w:pPr>
      <w:r w:rsidRPr="008E5086">
        <w:rPr>
          <w:rFonts w:ascii="Times New Roman" w:hAnsi="Times New Roman" w:cs="Times New Roman"/>
          <w:sz w:val="24"/>
          <w:szCs w:val="24"/>
          <w:shd w:val="clear" w:color="auto" w:fill="FFFFFF"/>
          <w:lang w:val="es-MX"/>
        </w:rPr>
        <w:t xml:space="preserve">Si la primera y la segunda lengua tienen características parecidas, el estudiante puede beneficiarse de una transferencia positiva del conocimiento de la primera. Por otra parte, </w:t>
      </w:r>
      <w:r w:rsidR="00F90A22">
        <w:rPr>
          <w:rFonts w:ascii="Times New Roman" w:hAnsi="Times New Roman" w:cs="Times New Roman"/>
          <w:sz w:val="24"/>
          <w:szCs w:val="24"/>
          <w:shd w:val="clear" w:color="auto" w:fill="FFFFFF"/>
          <w:lang w:val="es-MX"/>
        </w:rPr>
        <w:lastRenderedPageBreak/>
        <w:t>adoptar</w:t>
      </w:r>
      <w:r w:rsidR="00F90A22" w:rsidRPr="008E5086">
        <w:rPr>
          <w:rFonts w:ascii="Times New Roman" w:hAnsi="Times New Roman" w:cs="Times New Roman"/>
          <w:sz w:val="24"/>
          <w:szCs w:val="24"/>
          <w:shd w:val="clear" w:color="auto" w:fill="FFFFFF"/>
          <w:lang w:val="es-MX"/>
        </w:rPr>
        <w:t xml:space="preserve"> </w:t>
      </w:r>
      <w:r w:rsidRPr="008E5086">
        <w:rPr>
          <w:rFonts w:ascii="Times New Roman" w:hAnsi="Times New Roman" w:cs="Times New Roman"/>
          <w:sz w:val="24"/>
          <w:szCs w:val="24"/>
          <w:shd w:val="clear" w:color="auto" w:fill="FFFFFF"/>
          <w:lang w:val="es-MX"/>
        </w:rPr>
        <w:t xml:space="preserve">características de la primera lengua que en realidad son diferentes de las de la segunda es una transferencia negativa, y normalmente no es efectiva para la comunicación en la segunda lengua. </w:t>
      </w:r>
    </w:p>
    <w:p w14:paraId="2D24A5AD" w14:textId="11337046" w:rsidR="009275D7" w:rsidRPr="008E5086" w:rsidRDefault="009275D7" w:rsidP="00EE6177">
      <w:pPr>
        <w:spacing w:after="0" w:line="360" w:lineRule="auto"/>
        <w:ind w:firstLine="708"/>
        <w:jc w:val="both"/>
        <w:rPr>
          <w:rFonts w:ascii="Times New Roman" w:hAnsi="Times New Roman" w:cs="Times New Roman"/>
          <w:sz w:val="24"/>
          <w:szCs w:val="24"/>
          <w:shd w:val="clear" w:color="auto" w:fill="FFFFFF"/>
          <w:lang w:val="es-MX"/>
        </w:rPr>
      </w:pPr>
      <w:r w:rsidRPr="008E5086">
        <w:rPr>
          <w:rFonts w:ascii="Times New Roman" w:hAnsi="Times New Roman" w:cs="Times New Roman"/>
          <w:sz w:val="24"/>
          <w:szCs w:val="24"/>
          <w:shd w:val="clear" w:color="auto" w:fill="FFFFFF"/>
          <w:lang w:val="es-MX"/>
        </w:rPr>
        <w:t xml:space="preserve">La transferencia negativa proviene de lo que se llama </w:t>
      </w:r>
      <w:r w:rsidRPr="00062664">
        <w:rPr>
          <w:rFonts w:ascii="Times New Roman" w:hAnsi="Times New Roman" w:cs="Times New Roman"/>
          <w:i/>
          <w:iCs/>
          <w:sz w:val="24"/>
          <w:szCs w:val="24"/>
          <w:shd w:val="clear" w:color="auto" w:fill="FFFFFF"/>
          <w:lang w:val="es-MX"/>
        </w:rPr>
        <w:t>interferencia</w:t>
      </w:r>
      <w:r w:rsidRPr="008E5086">
        <w:rPr>
          <w:rFonts w:ascii="Times New Roman" w:hAnsi="Times New Roman" w:cs="Times New Roman"/>
          <w:sz w:val="24"/>
          <w:szCs w:val="24"/>
          <w:shd w:val="clear" w:color="auto" w:fill="FFFFFF"/>
          <w:lang w:val="es-MX"/>
        </w:rPr>
        <w:t xml:space="preserve">. </w:t>
      </w:r>
      <w:r w:rsidR="00237845">
        <w:rPr>
          <w:rFonts w:ascii="Times New Roman" w:hAnsi="Times New Roman" w:cs="Times New Roman"/>
          <w:sz w:val="24"/>
          <w:szCs w:val="24"/>
          <w:shd w:val="clear" w:color="auto" w:fill="FFFFFF"/>
          <w:lang w:val="es-MX"/>
        </w:rPr>
        <w:t>L</w:t>
      </w:r>
      <w:r w:rsidRPr="008E5086">
        <w:rPr>
          <w:rFonts w:ascii="Times New Roman" w:hAnsi="Times New Roman" w:cs="Times New Roman"/>
          <w:sz w:val="24"/>
          <w:szCs w:val="24"/>
          <w:shd w:val="clear" w:color="auto" w:fill="FFFFFF"/>
          <w:lang w:val="es-MX"/>
        </w:rPr>
        <w:t xml:space="preserve">a principal dificultad en el aprendizaje de la segunda lengua se produce por la interferencia </w:t>
      </w:r>
      <w:r w:rsidR="00237845">
        <w:rPr>
          <w:rFonts w:ascii="Times New Roman" w:hAnsi="Times New Roman" w:cs="Times New Roman"/>
          <w:sz w:val="24"/>
          <w:szCs w:val="24"/>
          <w:shd w:val="clear" w:color="auto" w:fill="FFFFFF"/>
          <w:lang w:val="es-MX"/>
        </w:rPr>
        <w:t xml:space="preserve">de </w:t>
      </w:r>
      <w:r w:rsidRPr="008E5086">
        <w:rPr>
          <w:rFonts w:ascii="Times New Roman" w:hAnsi="Times New Roman" w:cs="Times New Roman"/>
          <w:sz w:val="24"/>
          <w:szCs w:val="24"/>
          <w:shd w:val="clear" w:color="auto" w:fill="FFFFFF"/>
          <w:lang w:val="es-MX"/>
        </w:rPr>
        <w:t xml:space="preserve">la lengua materna, que es la llamada </w:t>
      </w:r>
      <w:r w:rsidRPr="00062664">
        <w:rPr>
          <w:rFonts w:ascii="Times New Roman" w:hAnsi="Times New Roman" w:cs="Times New Roman"/>
          <w:i/>
          <w:iCs/>
          <w:sz w:val="24"/>
          <w:szCs w:val="24"/>
          <w:shd w:val="clear" w:color="auto" w:fill="FFFFFF"/>
          <w:lang w:val="es-MX"/>
        </w:rPr>
        <w:t>transferencia negativa</w:t>
      </w:r>
      <w:r w:rsidR="00F14EF4">
        <w:rPr>
          <w:rFonts w:ascii="Times New Roman" w:hAnsi="Times New Roman" w:cs="Times New Roman"/>
          <w:sz w:val="24"/>
          <w:szCs w:val="24"/>
          <w:shd w:val="clear" w:color="auto" w:fill="FFFFFF"/>
          <w:lang w:val="es-MX"/>
        </w:rPr>
        <w:t>, respon</w:t>
      </w:r>
      <w:r w:rsidR="00292F5C">
        <w:rPr>
          <w:rFonts w:ascii="Times New Roman" w:hAnsi="Times New Roman" w:cs="Times New Roman"/>
          <w:sz w:val="24"/>
          <w:szCs w:val="24"/>
          <w:shd w:val="clear" w:color="auto" w:fill="FFFFFF"/>
          <w:lang w:val="es-MX"/>
        </w:rPr>
        <w:t>s</w:t>
      </w:r>
      <w:r w:rsidR="00F14EF4">
        <w:rPr>
          <w:rFonts w:ascii="Times New Roman" w:hAnsi="Times New Roman" w:cs="Times New Roman"/>
          <w:sz w:val="24"/>
          <w:szCs w:val="24"/>
          <w:shd w:val="clear" w:color="auto" w:fill="FFFFFF"/>
          <w:lang w:val="es-MX"/>
        </w:rPr>
        <w:t xml:space="preserve">able de muchos de </w:t>
      </w:r>
      <w:r w:rsidRPr="008E5086">
        <w:rPr>
          <w:rFonts w:ascii="Times New Roman" w:hAnsi="Times New Roman" w:cs="Times New Roman"/>
          <w:sz w:val="24"/>
          <w:szCs w:val="24"/>
          <w:shd w:val="clear" w:color="auto" w:fill="FFFFFF"/>
          <w:lang w:val="es-MX"/>
        </w:rPr>
        <w:t>los errores.</w:t>
      </w:r>
    </w:p>
    <w:p w14:paraId="71F4B536" w14:textId="77777777" w:rsidR="00501C29" w:rsidRPr="008E5086" w:rsidRDefault="00501C29" w:rsidP="00D34EDC">
      <w:pPr>
        <w:spacing w:after="0" w:line="360" w:lineRule="auto"/>
        <w:jc w:val="both"/>
        <w:rPr>
          <w:rFonts w:ascii="Times New Roman" w:hAnsi="Times New Roman" w:cs="Times New Roman"/>
          <w:sz w:val="24"/>
          <w:szCs w:val="24"/>
          <w:shd w:val="clear" w:color="auto" w:fill="FFFFFF"/>
          <w:lang w:val="es-MX"/>
        </w:rPr>
      </w:pPr>
    </w:p>
    <w:p w14:paraId="53D8D0E0" w14:textId="77777777" w:rsidR="00566418" w:rsidRPr="00062664" w:rsidRDefault="00566418" w:rsidP="00062664">
      <w:pPr>
        <w:spacing w:after="0" w:line="360" w:lineRule="auto"/>
        <w:jc w:val="center"/>
        <w:rPr>
          <w:rFonts w:ascii="Times New Roman" w:hAnsi="Times New Roman" w:cs="Times New Roman"/>
          <w:b/>
          <w:sz w:val="28"/>
          <w:shd w:val="clear" w:color="auto" w:fill="FFFFFF"/>
          <w:lang w:val="es-MX"/>
        </w:rPr>
      </w:pPr>
      <w:r w:rsidRPr="00062664">
        <w:rPr>
          <w:rFonts w:ascii="Times New Roman" w:hAnsi="Times New Roman" w:cs="Times New Roman"/>
          <w:b/>
          <w:sz w:val="28"/>
          <w:shd w:val="clear" w:color="auto" w:fill="FFFFFF"/>
          <w:lang w:val="es-MX"/>
        </w:rPr>
        <w:t>Motivación por el aprendizaje</w:t>
      </w:r>
    </w:p>
    <w:p w14:paraId="3FD20FBF" w14:textId="47ABDB1C" w:rsidR="00566418" w:rsidRPr="008E5086" w:rsidRDefault="00566418" w:rsidP="00EE6177">
      <w:pPr>
        <w:spacing w:after="0" w:line="360" w:lineRule="auto"/>
        <w:ind w:firstLine="708"/>
        <w:jc w:val="both"/>
        <w:rPr>
          <w:rFonts w:ascii="Times New Roman" w:hAnsi="Times New Roman" w:cs="Times New Roman"/>
          <w:sz w:val="24"/>
          <w:szCs w:val="24"/>
          <w:shd w:val="clear" w:color="auto" w:fill="FFFFFF"/>
          <w:lang w:val="es-MX"/>
        </w:rPr>
      </w:pPr>
      <w:r w:rsidRPr="008E5086">
        <w:rPr>
          <w:rFonts w:ascii="Times New Roman" w:hAnsi="Times New Roman" w:cs="Times New Roman"/>
          <w:sz w:val="24"/>
          <w:szCs w:val="24"/>
          <w:shd w:val="clear" w:color="auto" w:fill="FFFFFF"/>
          <w:lang w:val="es-MX"/>
        </w:rPr>
        <w:t xml:space="preserve"> La motivación por el aprendizaje está relacionada con la motivación intrínseca, debido a que debe ser interna; es decir, lo que mueve a </w:t>
      </w:r>
      <w:r w:rsidR="00512201">
        <w:rPr>
          <w:rFonts w:ascii="Times New Roman" w:hAnsi="Times New Roman" w:cs="Times New Roman"/>
          <w:sz w:val="24"/>
          <w:szCs w:val="24"/>
          <w:shd w:val="clear" w:color="auto" w:fill="FFFFFF"/>
          <w:lang w:val="es-MX"/>
        </w:rPr>
        <w:t>las personas</w:t>
      </w:r>
      <w:r w:rsidR="00F14EF4">
        <w:rPr>
          <w:rFonts w:ascii="Times New Roman" w:hAnsi="Times New Roman" w:cs="Times New Roman"/>
          <w:sz w:val="24"/>
          <w:szCs w:val="24"/>
          <w:shd w:val="clear" w:color="auto" w:fill="FFFFFF"/>
          <w:lang w:val="es-MX"/>
        </w:rPr>
        <w:t xml:space="preserve"> a</w:t>
      </w:r>
      <w:r w:rsidR="00512201">
        <w:rPr>
          <w:rFonts w:ascii="Times New Roman" w:hAnsi="Times New Roman" w:cs="Times New Roman"/>
          <w:sz w:val="24"/>
          <w:szCs w:val="24"/>
          <w:shd w:val="clear" w:color="auto" w:fill="FFFFFF"/>
          <w:lang w:val="es-MX"/>
        </w:rPr>
        <w:t xml:space="preserve"> </w:t>
      </w:r>
      <w:r w:rsidRPr="008E5086">
        <w:rPr>
          <w:rFonts w:ascii="Times New Roman" w:hAnsi="Times New Roman" w:cs="Times New Roman"/>
          <w:sz w:val="24"/>
          <w:szCs w:val="24"/>
          <w:shd w:val="clear" w:color="auto" w:fill="FFFFFF"/>
          <w:lang w:val="es-MX"/>
        </w:rPr>
        <w:t>aprender. El sujeto que aprende debe disponer de las estructuras cognitivas necesarias que le permitan establecer relaciones con el nuevo conocimiento, es decir</w:t>
      </w:r>
      <w:r w:rsidR="00F14EF4">
        <w:rPr>
          <w:rFonts w:ascii="Times New Roman" w:hAnsi="Times New Roman" w:cs="Times New Roman"/>
          <w:sz w:val="24"/>
          <w:szCs w:val="24"/>
          <w:shd w:val="clear" w:color="auto" w:fill="FFFFFF"/>
          <w:lang w:val="es-MX"/>
        </w:rPr>
        <w:t>,</w:t>
      </w:r>
      <w:r w:rsidRPr="008E5086">
        <w:rPr>
          <w:rFonts w:ascii="Times New Roman" w:hAnsi="Times New Roman" w:cs="Times New Roman"/>
          <w:sz w:val="24"/>
          <w:szCs w:val="24"/>
          <w:shd w:val="clear" w:color="auto" w:fill="FFFFFF"/>
          <w:lang w:val="es-MX"/>
        </w:rPr>
        <w:t xml:space="preserve"> conocimientos previos y presentar una actitud favorable frente al nuevo aprendizaje. Se identificaron tres formas de motivación intrínseca: </w:t>
      </w:r>
    </w:p>
    <w:p w14:paraId="78B2DB37" w14:textId="252A75E8" w:rsidR="00566418" w:rsidRPr="00EE6177" w:rsidRDefault="00566418" w:rsidP="00EE6177">
      <w:pPr>
        <w:pStyle w:val="Prrafodelista"/>
        <w:numPr>
          <w:ilvl w:val="1"/>
          <w:numId w:val="8"/>
        </w:numPr>
        <w:spacing w:after="0" w:line="360" w:lineRule="auto"/>
        <w:ind w:left="0" w:firstLine="709"/>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 xml:space="preserve">De curiosidad, que satisface el deseo de novedad. Surge así el interés por los juegos y las actividades constructivas y de exploración. </w:t>
      </w:r>
    </w:p>
    <w:p w14:paraId="0090BC1A" w14:textId="29E338DD" w:rsidR="00566418" w:rsidRPr="00EE6177" w:rsidRDefault="00566418" w:rsidP="00EE6177">
      <w:pPr>
        <w:pStyle w:val="Prrafodelista"/>
        <w:numPr>
          <w:ilvl w:val="1"/>
          <w:numId w:val="8"/>
        </w:numPr>
        <w:spacing w:after="0" w:line="360" w:lineRule="auto"/>
        <w:ind w:left="0" w:firstLine="709"/>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 xml:space="preserve">De competencia, se refiere a la necesidad de controlar el ambiente. Si eso sucede, aparecerá el interés por el trabajo y el rendimiento. </w:t>
      </w:r>
    </w:p>
    <w:p w14:paraId="4B8CF34F" w14:textId="710DDC16" w:rsidR="00094D02" w:rsidRPr="00EE6177" w:rsidRDefault="00566418" w:rsidP="00EE6177">
      <w:pPr>
        <w:pStyle w:val="Prrafodelista"/>
        <w:numPr>
          <w:ilvl w:val="1"/>
          <w:numId w:val="8"/>
        </w:numPr>
        <w:spacing w:after="0" w:line="360" w:lineRule="auto"/>
        <w:ind w:left="0" w:firstLine="709"/>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De reciprocidad</w:t>
      </w:r>
      <w:r w:rsidR="00F14EF4">
        <w:rPr>
          <w:rFonts w:ascii="Times New Roman" w:hAnsi="Times New Roman" w:cs="Times New Roman"/>
          <w:sz w:val="24"/>
          <w:szCs w:val="24"/>
          <w:shd w:val="clear" w:color="auto" w:fill="FFFFFF"/>
        </w:rPr>
        <w:t>,</w:t>
      </w:r>
      <w:r w:rsidR="00F14EF4" w:rsidRPr="00EE6177">
        <w:rPr>
          <w:rFonts w:ascii="Times New Roman" w:hAnsi="Times New Roman" w:cs="Times New Roman"/>
          <w:sz w:val="24"/>
          <w:szCs w:val="24"/>
          <w:shd w:val="clear" w:color="auto" w:fill="FFFFFF"/>
        </w:rPr>
        <w:t xml:space="preserve"> </w:t>
      </w:r>
      <w:r w:rsidRPr="00EE6177">
        <w:rPr>
          <w:rFonts w:ascii="Times New Roman" w:hAnsi="Times New Roman" w:cs="Times New Roman"/>
          <w:sz w:val="24"/>
          <w:szCs w:val="24"/>
          <w:shd w:val="clear" w:color="auto" w:fill="FFFFFF"/>
        </w:rPr>
        <w:t>alude a la necesidad de comportarse de acuerdo con las demandas de la situación</w:t>
      </w:r>
      <w:r w:rsidR="00512201" w:rsidRPr="00EE6177">
        <w:rPr>
          <w:rFonts w:ascii="Times New Roman" w:hAnsi="Times New Roman" w:cs="Times New Roman"/>
          <w:sz w:val="24"/>
          <w:szCs w:val="24"/>
          <w:shd w:val="clear" w:color="auto" w:fill="FFFFFF"/>
        </w:rPr>
        <w:t xml:space="preserve"> (</w:t>
      </w:r>
      <w:r w:rsidRPr="00EE6177">
        <w:rPr>
          <w:rFonts w:ascii="Times New Roman" w:hAnsi="Times New Roman" w:cs="Times New Roman"/>
          <w:sz w:val="24"/>
          <w:szCs w:val="24"/>
          <w:shd w:val="clear" w:color="auto" w:fill="FFFFFF"/>
        </w:rPr>
        <w:t>Brunner c</w:t>
      </w:r>
      <w:r w:rsidR="00754C30" w:rsidRPr="00EE6177">
        <w:rPr>
          <w:rFonts w:ascii="Times New Roman" w:hAnsi="Times New Roman" w:cs="Times New Roman"/>
          <w:sz w:val="24"/>
          <w:szCs w:val="24"/>
          <w:shd w:val="clear" w:color="auto" w:fill="FFFFFF"/>
        </w:rPr>
        <w:t>itado en Carr</w:t>
      </w:r>
      <w:r w:rsidRPr="00EE6177">
        <w:rPr>
          <w:rFonts w:ascii="Times New Roman" w:hAnsi="Times New Roman" w:cs="Times New Roman"/>
          <w:sz w:val="24"/>
          <w:szCs w:val="24"/>
          <w:shd w:val="clear" w:color="auto" w:fill="FFFFFF"/>
        </w:rPr>
        <w:t>illo,</w:t>
      </w:r>
      <w:r w:rsidR="00F338FB" w:rsidRPr="00F338FB">
        <w:rPr>
          <w:rFonts w:ascii="Times New Roman" w:hAnsi="Times New Roman" w:cs="Times New Roman"/>
          <w:sz w:val="24"/>
          <w:szCs w:val="24"/>
        </w:rPr>
        <w:t xml:space="preserve"> </w:t>
      </w:r>
      <w:r w:rsidR="00F338FB" w:rsidRPr="008E5086">
        <w:rPr>
          <w:rFonts w:ascii="Times New Roman" w:hAnsi="Times New Roman" w:cs="Times New Roman"/>
          <w:sz w:val="24"/>
          <w:szCs w:val="24"/>
        </w:rPr>
        <w:t>Padilla, Rosero</w:t>
      </w:r>
      <w:r w:rsidR="00F338FB">
        <w:rPr>
          <w:rFonts w:ascii="Times New Roman" w:hAnsi="Times New Roman" w:cs="Times New Roman"/>
          <w:sz w:val="24"/>
          <w:szCs w:val="24"/>
        </w:rPr>
        <w:t xml:space="preserve"> y</w:t>
      </w:r>
      <w:r w:rsidR="00F338FB" w:rsidRPr="008E5086">
        <w:rPr>
          <w:rFonts w:ascii="Times New Roman" w:hAnsi="Times New Roman" w:cs="Times New Roman"/>
          <w:sz w:val="24"/>
          <w:szCs w:val="24"/>
        </w:rPr>
        <w:t xml:space="preserve"> Villagómez</w:t>
      </w:r>
      <w:r w:rsidR="00F338FB">
        <w:rPr>
          <w:rFonts w:ascii="Times New Roman" w:hAnsi="Times New Roman" w:cs="Times New Roman"/>
          <w:sz w:val="24"/>
          <w:szCs w:val="24"/>
        </w:rPr>
        <w:t>,</w:t>
      </w:r>
      <w:r w:rsidRPr="00EE6177">
        <w:rPr>
          <w:rFonts w:ascii="Times New Roman" w:hAnsi="Times New Roman" w:cs="Times New Roman"/>
          <w:sz w:val="24"/>
          <w:szCs w:val="24"/>
          <w:shd w:val="clear" w:color="auto" w:fill="FFFFFF"/>
        </w:rPr>
        <w:t xml:space="preserve"> 2009 p.</w:t>
      </w:r>
      <w:r w:rsidR="00F338FB">
        <w:rPr>
          <w:rFonts w:ascii="Times New Roman" w:hAnsi="Times New Roman" w:cs="Times New Roman"/>
          <w:sz w:val="24"/>
          <w:szCs w:val="24"/>
          <w:shd w:val="clear" w:color="auto" w:fill="FFFFFF"/>
        </w:rPr>
        <w:t xml:space="preserve"> </w:t>
      </w:r>
      <w:r w:rsidRPr="00EE6177">
        <w:rPr>
          <w:rFonts w:ascii="Times New Roman" w:hAnsi="Times New Roman" w:cs="Times New Roman"/>
          <w:sz w:val="24"/>
          <w:szCs w:val="24"/>
          <w:shd w:val="clear" w:color="auto" w:fill="FFFFFF"/>
        </w:rPr>
        <w:t>24)</w:t>
      </w:r>
    </w:p>
    <w:p w14:paraId="67FAE996" w14:textId="77777777" w:rsidR="00EE6177" w:rsidRDefault="00EE6177" w:rsidP="00EE6177">
      <w:pPr>
        <w:spacing w:after="0" w:line="360" w:lineRule="auto"/>
        <w:rPr>
          <w:rFonts w:ascii="Times New Roman" w:hAnsi="Times New Roman" w:cs="Times New Roman"/>
          <w:b/>
          <w:sz w:val="28"/>
          <w:szCs w:val="24"/>
          <w:shd w:val="clear" w:color="auto" w:fill="FFFFFF"/>
          <w:lang w:val="es-MX"/>
        </w:rPr>
      </w:pPr>
    </w:p>
    <w:p w14:paraId="795EEA93" w14:textId="0E582E75" w:rsidR="00094D02" w:rsidRPr="00BD1FFC" w:rsidRDefault="00094D02" w:rsidP="00062664">
      <w:pPr>
        <w:spacing w:after="0" w:line="360" w:lineRule="auto"/>
        <w:jc w:val="center"/>
        <w:rPr>
          <w:rFonts w:ascii="Times New Roman" w:hAnsi="Times New Roman" w:cs="Times New Roman"/>
          <w:b/>
          <w:sz w:val="28"/>
          <w:szCs w:val="24"/>
          <w:shd w:val="clear" w:color="auto" w:fill="FFFFFF"/>
          <w:lang w:val="es-MX"/>
        </w:rPr>
      </w:pPr>
      <w:r w:rsidRPr="00BD1FFC">
        <w:rPr>
          <w:rFonts w:ascii="Times New Roman" w:hAnsi="Times New Roman" w:cs="Times New Roman"/>
          <w:b/>
          <w:sz w:val="28"/>
          <w:szCs w:val="24"/>
          <w:shd w:val="clear" w:color="auto" w:fill="FFFFFF"/>
          <w:lang w:val="es-MX"/>
        </w:rPr>
        <w:t>Miedo al fracaso</w:t>
      </w:r>
    </w:p>
    <w:p w14:paraId="1C3E0782" w14:textId="3FA49EDC" w:rsidR="00566418" w:rsidRDefault="00094D02" w:rsidP="00EE6177">
      <w:pPr>
        <w:spacing w:after="0" w:line="360" w:lineRule="auto"/>
        <w:ind w:firstLine="708"/>
        <w:jc w:val="both"/>
        <w:rPr>
          <w:rFonts w:ascii="Times New Roman" w:hAnsi="Times New Roman" w:cs="Times New Roman"/>
          <w:sz w:val="24"/>
          <w:szCs w:val="24"/>
          <w:shd w:val="clear" w:color="auto" w:fill="FFFFFF"/>
          <w:lang w:val="es-MX"/>
        </w:rPr>
      </w:pPr>
      <w:r w:rsidRPr="008E5086">
        <w:rPr>
          <w:rFonts w:ascii="Times New Roman" w:hAnsi="Times New Roman" w:cs="Times New Roman"/>
          <w:sz w:val="24"/>
          <w:szCs w:val="24"/>
          <w:shd w:val="clear" w:color="auto" w:fill="FFFFFF"/>
          <w:lang w:val="es-MX"/>
        </w:rPr>
        <w:t>El miedo al fracaso es una de las formas que tiene la ansiedad de presentarse en nosotros.</w:t>
      </w:r>
      <w:r w:rsidR="00A9002E">
        <w:rPr>
          <w:rFonts w:ascii="Times New Roman" w:hAnsi="Times New Roman" w:cs="Times New Roman"/>
          <w:sz w:val="24"/>
          <w:szCs w:val="24"/>
          <w:shd w:val="clear" w:color="auto" w:fill="FFFFFF"/>
          <w:lang w:val="es-MX"/>
        </w:rPr>
        <w:t xml:space="preserve"> </w:t>
      </w:r>
      <w:r w:rsidRPr="008E5086">
        <w:rPr>
          <w:rFonts w:ascii="Times New Roman" w:hAnsi="Times New Roman" w:cs="Times New Roman"/>
          <w:sz w:val="24"/>
          <w:szCs w:val="24"/>
          <w:shd w:val="clear" w:color="auto" w:fill="FFFFFF"/>
          <w:lang w:val="es-MX"/>
        </w:rPr>
        <w:t xml:space="preserve">Este miedo irrazonable aparece cuando se nos presentan nuevos retos y pruebas en la vida que pueden llevar a un crecimiento personal. </w:t>
      </w:r>
      <w:r w:rsidR="006828BF">
        <w:rPr>
          <w:rFonts w:ascii="Times New Roman" w:hAnsi="Times New Roman" w:cs="Times New Roman"/>
          <w:sz w:val="24"/>
          <w:szCs w:val="24"/>
          <w:shd w:val="clear" w:color="auto" w:fill="FFFFFF"/>
          <w:lang w:val="es-MX"/>
        </w:rPr>
        <w:t>D</w:t>
      </w:r>
      <w:r w:rsidR="00494FE9" w:rsidRPr="008E5086">
        <w:rPr>
          <w:rFonts w:ascii="Times New Roman" w:hAnsi="Times New Roman" w:cs="Times New Roman"/>
          <w:sz w:val="24"/>
          <w:szCs w:val="24"/>
          <w:shd w:val="clear" w:color="auto" w:fill="FFFFFF"/>
          <w:lang w:val="es-MX"/>
        </w:rPr>
        <w:t xml:space="preserve">e </w:t>
      </w:r>
      <w:r w:rsidR="00512201">
        <w:rPr>
          <w:rFonts w:ascii="Times New Roman" w:hAnsi="Times New Roman" w:cs="Times New Roman"/>
          <w:sz w:val="24"/>
          <w:szCs w:val="24"/>
          <w:shd w:val="clear" w:color="auto" w:fill="FFFFFF"/>
          <w:lang w:val="es-MX"/>
        </w:rPr>
        <w:t>S</w:t>
      </w:r>
      <w:r w:rsidR="00494FE9" w:rsidRPr="008E5086">
        <w:rPr>
          <w:rFonts w:ascii="Times New Roman" w:hAnsi="Times New Roman" w:cs="Times New Roman"/>
          <w:sz w:val="24"/>
          <w:szCs w:val="24"/>
          <w:shd w:val="clear" w:color="auto" w:fill="FFFFFF"/>
          <w:lang w:val="es-MX"/>
        </w:rPr>
        <w:t>ola (</w:t>
      </w:r>
      <w:r w:rsidRPr="008E5086">
        <w:rPr>
          <w:rFonts w:ascii="Times New Roman" w:hAnsi="Times New Roman" w:cs="Times New Roman"/>
          <w:sz w:val="24"/>
          <w:szCs w:val="24"/>
          <w:shd w:val="clear" w:color="auto" w:fill="FFFFFF"/>
          <w:lang w:val="es-MX"/>
        </w:rPr>
        <w:t>2020) menciona que el miedo al fracaso, o atiquifobia, puede aparecer en situaciones sociales</w:t>
      </w:r>
      <w:r w:rsidR="00EB133E">
        <w:rPr>
          <w:rFonts w:ascii="Times New Roman" w:hAnsi="Times New Roman" w:cs="Times New Roman"/>
          <w:sz w:val="24"/>
          <w:szCs w:val="24"/>
          <w:shd w:val="clear" w:color="auto" w:fill="FFFFFF"/>
          <w:lang w:val="es-MX"/>
        </w:rPr>
        <w:t>:</w:t>
      </w:r>
      <w:r w:rsidR="00EB133E" w:rsidRPr="008E5086">
        <w:rPr>
          <w:rFonts w:ascii="Times New Roman" w:hAnsi="Times New Roman" w:cs="Times New Roman"/>
          <w:sz w:val="24"/>
          <w:szCs w:val="24"/>
          <w:shd w:val="clear" w:color="auto" w:fill="FFFFFF"/>
          <w:lang w:val="es-MX"/>
        </w:rPr>
        <w:t xml:space="preserve"> </w:t>
      </w:r>
      <w:r w:rsidRPr="008E5086">
        <w:rPr>
          <w:rFonts w:ascii="Times New Roman" w:hAnsi="Times New Roman" w:cs="Times New Roman"/>
          <w:sz w:val="24"/>
          <w:szCs w:val="24"/>
          <w:shd w:val="clear" w:color="auto" w:fill="FFFFFF"/>
          <w:lang w:val="es-MX"/>
        </w:rPr>
        <w:t>ante un nuevo trabajo, un reto profesional, una competición deportiva, una reunión o presentación, un examen o durante una conquista amorosa, entre otras. También puede estar presente en nuestras vidas de forma puntual o permanente. Así, existen personas que temen ir a por lo bueno, a por lo que le</w:t>
      </w:r>
      <w:r w:rsidR="00EB133E">
        <w:rPr>
          <w:rFonts w:ascii="Times New Roman" w:hAnsi="Times New Roman" w:cs="Times New Roman"/>
          <w:sz w:val="24"/>
          <w:szCs w:val="24"/>
          <w:shd w:val="clear" w:color="auto" w:fill="FFFFFF"/>
          <w:lang w:val="es-MX"/>
        </w:rPr>
        <w:t>s</w:t>
      </w:r>
      <w:r w:rsidRPr="008E5086">
        <w:rPr>
          <w:rFonts w:ascii="Times New Roman" w:hAnsi="Times New Roman" w:cs="Times New Roman"/>
          <w:sz w:val="24"/>
          <w:szCs w:val="24"/>
          <w:shd w:val="clear" w:color="auto" w:fill="FFFFFF"/>
          <w:lang w:val="es-MX"/>
        </w:rPr>
        <w:t xml:space="preserve"> gusta en la vida</w:t>
      </w:r>
      <w:r w:rsidR="00EB133E">
        <w:rPr>
          <w:rFonts w:ascii="Times New Roman" w:hAnsi="Times New Roman" w:cs="Times New Roman"/>
          <w:sz w:val="24"/>
          <w:szCs w:val="24"/>
          <w:shd w:val="clear" w:color="auto" w:fill="FFFFFF"/>
          <w:lang w:val="es-MX"/>
        </w:rPr>
        <w:t>;</w:t>
      </w:r>
      <w:r w:rsidR="00EB133E" w:rsidRPr="008E5086">
        <w:rPr>
          <w:rFonts w:ascii="Times New Roman" w:hAnsi="Times New Roman" w:cs="Times New Roman"/>
          <w:sz w:val="24"/>
          <w:szCs w:val="24"/>
          <w:shd w:val="clear" w:color="auto" w:fill="FFFFFF"/>
          <w:lang w:val="es-MX"/>
        </w:rPr>
        <w:t xml:space="preserve"> </w:t>
      </w:r>
      <w:r w:rsidRPr="008E5086">
        <w:rPr>
          <w:rFonts w:ascii="Times New Roman" w:hAnsi="Times New Roman" w:cs="Times New Roman"/>
          <w:sz w:val="24"/>
          <w:szCs w:val="24"/>
          <w:shd w:val="clear" w:color="auto" w:fill="FFFFFF"/>
          <w:lang w:val="es-MX"/>
        </w:rPr>
        <w:t>no confían en su capacidad para conseguirlo.</w:t>
      </w:r>
    </w:p>
    <w:p w14:paraId="296F40AE" w14:textId="4A20FAC8" w:rsidR="00293AFA" w:rsidRDefault="00293AFA" w:rsidP="00EE6177">
      <w:pPr>
        <w:spacing w:after="0" w:line="360" w:lineRule="auto"/>
        <w:ind w:firstLine="708"/>
        <w:jc w:val="both"/>
        <w:rPr>
          <w:rFonts w:ascii="Times New Roman" w:hAnsi="Times New Roman" w:cs="Times New Roman"/>
          <w:sz w:val="24"/>
          <w:szCs w:val="24"/>
          <w:shd w:val="clear" w:color="auto" w:fill="FFFFFF"/>
          <w:lang w:val="es-MX"/>
        </w:rPr>
      </w:pPr>
    </w:p>
    <w:p w14:paraId="6E41AA69" w14:textId="68338397" w:rsidR="00DD51F3" w:rsidRDefault="00DD51F3" w:rsidP="00EE6177">
      <w:pPr>
        <w:spacing w:after="0" w:line="360" w:lineRule="auto"/>
        <w:ind w:firstLine="708"/>
        <w:jc w:val="both"/>
        <w:rPr>
          <w:rFonts w:ascii="Times New Roman" w:hAnsi="Times New Roman" w:cs="Times New Roman"/>
          <w:sz w:val="24"/>
          <w:szCs w:val="24"/>
          <w:shd w:val="clear" w:color="auto" w:fill="FFFFFF"/>
          <w:lang w:val="es-MX"/>
        </w:rPr>
      </w:pPr>
    </w:p>
    <w:p w14:paraId="1B4C2507" w14:textId="77777777" w:rsidR="00DD51F3" w:rsidRDefault="00DD51F3" w:rsidP="00EE6177">
      <w:pPr>
        <w:spacing w:after="0" w:line="360" w:lineRule="auto"/>
        <w:ind w:firstLine="708"/>
        <w:jc w:val="both"/>
        <w:rPr>
          <w:rFonts w:ascii="Times New Roman" w:hAnsi="Times New Roman" w:cs="Times New Roman"/>
          <w:sz w:val="24"/>
          <w:szCs w:val="24"/>
          <w:shd w:val="clear" w:color="auto" w:fill="FFFFFF"/>
          <w:lang w:val="es-MX"/>
        </w:rPr>
      </w:pPr>
    </w:p>
    <w:p w14:paraId="100AC938" w14:textId="77777777" w:rsidR="00293AFA" w:rsidRPr="00BD1FFC" w:rsidRDefault="00293AFA" w:rsidP="00293AFA">
      <w:pPr>
        <w:spacing w:after="0" w:line="360" w:lineRule="auto"/>
        <w:jc w:val="center"/>
        <w:rPr>
          <w:rFonts w:ascii="Times New Roman" w:hAnsi="Times New Roman" w:cs="Times New Roman"/>
          <w:b/>
          <w:sz w:val="28"/>
          <w:szCs w:val="24"/>
          <w:lang w:val="es-MX"/>
        </w:rPr>
      </w:pPr>
      <w:r w:rsidRPr="00BD1FFC">
        <w:rPr>
          <w:rFonts w:ascii="Times New Roman" w:hAnsi="Times New Roman" w:cs="Times New Roman"/>
          <w:b/>
          <w:sz w:val="28"/>
          <w:szCs w:val="24"/>
          <w:lang w:val="es-MX"/>
        </w:rPr>
        <w:lastRenderedPageBreak/>
        <w:t xml:space="preserve">La teoría de las tres necesidades de McClelland </w:t>
      </w:r>
    </w:p>
    <w:p w14:paraId="0F773AA2" w14:textId="77777777" w:rsidR="009C24C6" w:rsidRPr="008E5086" w:rsidRDefault="006828BF" w:rsidP="009C24C6">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shd w:val="clear" w:color="auto" w:fill="FFFFFF"/>
          <w:lang w:val="es-MX"/>
        </w:rPr>
        <w:t xml:space="preserve">A principios de los años 70’s McClelland desarrolló la teoría de las tres necesidades en donde se planteaba </w:t>
      </w:r>
      <w:r w:rsidR="009C24C6">
        <w:rPr>
          <w:rFonts w:ascii="Times New Roman" w:hAnsi="Times New Roman" w:cs="Times New Roman"/>
          <w:sz w:val="24"/>
          <w:szCs w:val="24"/>
          <w:shd w:val="clear" w:color="auto" w:fill="FFFFFF"/>
          <w:lang w:val="es-MX"/>
        </w:rPr>
        <w:t xml:space="preserve">los tipos de motivaciones que se todo ser humano comparte, sin importar su cultura, sexo o cualquier otro tipo de variable. Sin embargo, estas variables si pueden influir en el grado de preponderancia de unas sobre otras </w:t>
      </w:r>
      <w:r w:rsidR="009C24C6">
        <w:rPr>
          <w:rFonts w:ascii="Times New Roman" w:hAnsi="Times New Roman" w:cs="Times New Roman"/>
          <w:sz w:val="24"/>
          <w:szCs w:val="24"/>
          <w:lang w:val="es-MX"/>
        </w:rPr>
        <w:t>(Torres, 20 de julio de 2017)</w:t>
      </w:r>
      <w:r w:rsidR="009C24C6" w:rsidRPr="008E5086">
        <w:rPr>
          <w:rFonts w:ascii="Times New Roman" w:hAnsi="Times New Roman" w:cs="Times New Roman"/>
          <w:sz w:val="24"/>
          <w:szCs w:val="24"/>
          <w:lang w:val="es-MX"/>
        </w:rPr>
        <w:t>.</w:t>
      </w:r>
    </w:p>
    <w:p w14:paraId="5ED05BB9" w14:textId="533549F8" w:rsidR="00293AFA" w:rsidRDefault="009C24C6" w:rsidP="00293AFA">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shd w:val="clear" w:color="auto" w:fill="FFFFFF"/>
          <w:lang w:val="es-MX"/>
        </w:rPr>
        <w:t xml:space="preserve">De la misma manera, McClellan consideraba que los tipos de motivaciones deben de ser consideradas como procesos inconscientes de la forma en que se analizan los planteamientos psicoanalíticos. Es así como este autor sugiere hacer uso </w:t>
      </w:r>
      <w:proofErr w:type="gramStart"/>
      <w:r>
        <w:rPr>
          <w:rFonts w:ascii="Times New Roman" w:hAnsi="Times New Roman" w:cs="Times New Roman"/>
          <w:sz w:val="24"/>
          <w:szCs w:val="24"/>
          <w:shd w:val="clear" w:color="auto" w:fill="FFFFFF"/>
          <w:lang w:val="es-MX"/>
        </w:rPr>
        <w:t>del test</w:t>
      </w:r>
      <w:proofErr w:type="gramEnd"/>
      <w:r>
        <w:rPr>
          <w:rFonts w:ascii="Times New Roman" w:hAnsi="Times New Roman" w:cs="Times New Roman"/>
          <w:sz w:val="24"/>
          <w:szCs w:val="24"/>
          <w:shd w:val="clear" w:color="auto" w:fill="FFFFFF"/>
          <w:lang w:val="es-MX"/>
        </w:rPr>
        <w:t xml:space="preserve"> de apercepción temática de Henrry A. Murray</w:t>
      </w:r>
      <w:r w:rsidR="006615CE">
        <w:rPr>
          <w:rFonts w:ascii="Times New Roman" w:hAnsi="Times New Roman" w:cs="Times New Roman"/>
          <w:sz w:val="24"/>
          <w:szCs w:val="24"/>
          <w:shd w:val="clear" w:color="auto" w:fill="FFFFFF"/>
          <w:lang w:val="es-MX"/>
        </w:rPr>
        <w:t xml:space="preserve"> (1973)</w:t>
      </w:r>
      <w:r>
        <w:rPr>
          <w:rFonts w:ascii="Times New Roman" w:hAnsi="Times New Roman" w:cs="Times New Roman"/>
          <w:sz w:val="24"/>
          <w:szCs w:val="24"/>
          <w:shd w:val="clear" w:color="auto" w:fill="FFFFFF"/>
          <w:lang w:val="es-MX"/>
        </w:rPr>
        <w:t xml:space="preserve"> </w:t>
      </w:r>
      <w:r w:rsidR="00293AFA">
        <w:rPr>
          <w:rFonts w:ascii="Times New Roman" w:hAnsi="Times New Roman" w:cs="Times New Roman"/>
          <w:sz w:val="24"/>
          <w:szCs w:val="24"/>
          <w:shd w:val="clear" w:color="auto" w:fill="FFFFFF"/>
          <w:lang w:val="es-MX"/>
        </w:rPr>
        <w:t xml:space="preserve">el cual pertenece al tipo de pruebas proyectivas de evaluación psicológica, para poder valorar los tipos de necesidades </w:t>
      </w:r>
      <w:r w:rsidR="00293AFA">
        <w:rPr>
          <w:rFonts w:ascii="Times New Roman" w:hAnsi="Times New Roman" w:cs="Times New Roman"/>
          <w:sz w:val="24"/>
          <w:szCs w:val="24"/>
          <w:lang w:val="es-MX"/>
        </w:rPr>
        <w:t>(Torres, 20 de julio de 2017)</w:t>
      </w:r>
      <w:r w:rsidR="00293AFA" w:rsidRPr="008E5086">
        <w:rPr>
          <w:rFonts w:ascii="Times New Roman" w:hAnsi="Times New Roman" w:cs="Times New Roman"/>
          <w:sz w:val="24"/>
          <w:szCs w:val="24"/>
          <w:lang w:val="es-MX"/>
        </w:rPr>
        <w:t>.</w:t>
      </w:r>
    </w:p>
    <w:p w14:paraId="3E63936C" w14:textId="77777777" w:rsidR="00DD51F3" w:rsidRPr="008E5086" w:rsidRDefault="00DD51F3" w:rsidP="00293AFA">
      <w:pPr>
        <w:spacing w:after="0" w:line="360" w:lineRule="auto"/>
        <w:ind w:firstLine="708"/>
        <w:jc w:val="both"/>
        <w:rPr>
          <w:rFonts w:ascii="Times New Roman" w:hAnsi="Times New Roman" w:cs="Times New Roman"/>
          <w:sz w:val="24"/>
          <w:szCs w:val="24"/>
          <w:lang w:val="es-MX"/>
        </w:rPr>
      </w:pPr>
    </w:p>
    <w:p w14:paraId="045B70BD" w14:textId="2C111620" w:rsidR="00094D02" w:rsidRDefault="00094D02" w:rsidP="00062664">
      <w:pPr>
        <w:spacing w:after="0" w:line="360" w:lineRule="auto"/>
        <w:jc w:val="center"/>
        <w:rPr>
          <w:rFonts w:ascii="Times New Roman" w:hAnsi="Times New Roman" w:cs="Times New Roman"/>
          <w:b/>
          <w:sz w:val="26"/>
          <w:szCs w:val="26"/>
          <w:lang w:val="es-MX"/>
        </w:rPr>
      </w:pPr>
      <w:r w:rsidRPr="00062664">
        <w:rPr>
          <w:rFonts w:ascii="Times New Roman" w:hAnsi="Times New Roman" w:cs="Times New Roman"/>
          <w:b/>
          <w:sz w:val="26"/>
          <w:szCs w:val="26"/>
          <w:lang w:val="es-MX"/>
        </w:rPr>
        <w:t>Necesidad de afiliación</w:t>
      </w:r>
    </w:p>
    <w:p w14:paraId="064AF4AF" w14:textId="0499977F" w:rsidR="00D9130D" w:rsidRPr="008E5086" w:rsidRDefault="00293AFA" w:rsidP="00D9130D">
      <w:pPr>
        <w:spacing w:after="0" w:line="360" w:lineRule="auto"/>
        <w:ind w:firstLine="708"/>
        <w:jc w:val="both"/>
        <w:rPr>
          <w:rFonts w:ascii="Times New Roman" w:hAnsi="Times New Roman" w:cs="Times New Roman"/>
          <w:sz w:val="24"/>
          <w:szCs w:val="24"/>
          <w:lang w:val="es-MX"/>
        </w:rPr>
      </w:pPr>
      <w:r w:rsidRPr="00293AFA">
        <w:rPr>
          <w:rFonts w:ascii="Times New Roman" w:hAnsi="Times New Roman" w:cs="Times New Roman"/>
          <w:sz w:val="24"/>
          <w:szCs w:val="26"/>
          <w:lang w:val="es-MX"/>
        </w:rPr>
        <w:t xml:space="preserve">Las personas que tienen un alto grado de motivación </w:t>
      </w:r>
      <w:r>
        <w:rPr>
          <w:rFonts w:ascii="Times New Roman" w:hAnsi="Times New Roman" w:cs="Times New Roman"/>
          <w:sz w:val="24"/>
          <w:szCs w:val="26"/>
          <w:lang w:val="es-MX"/>
        </w:rPr>
        <w:t xml:space="preserve">tienden a tener </w:t>
      </w:r>
      <w:r w:rsidR="009F0D70">
        <w:rPr>
          <w:rFonts w:ascii="Times New Roman" w:hAnsi="Times New Roman" w:cs="Times New Roman"/>
          <w:sz w:val="24"/>
          <w:szCs w:val="26"/>
          <w:lang w:val="es-MX"/>
        </w:rPr>
        <w:t>altas</w:t>
      </w:r>
      <w:r>
        <w:rPr>
          <w:rFonts w:ascii="Times New Roman" w:hAnsi="Times New Roman" w:cs="Times New Roman"/>
          <w:sz w:val="24"/>
          <w:szCs w:val="26"/>
          <w:lang w:val="es-MX"/>
        </w:rPr>
        <w:t xml:space="preserve"> aspiraciones en pertenecer grupos sociales. Este tipo de personas intentan agradar a los demás y para ello generalmente aceptan sus opiniones y preferencias. De la misma manera,</w:t>
      </w:r>
      <w:r w:rsidR="009F0D70">
        <w:rPr>
          <w:rFonts w:ascii="Times New Roman" w:hAnsi="Times New Roman" w:cs="Times New Roman"/>
          <w:sz w:val="24"/>
          <w:szCs w:val="26"/>
          <w:lang w:val="es-MX"/>
        </w:rPr>
        <w:t xml:space="preserve"> se inclinan más por la colaboración que por la competición ya que les desagrada las situaciones en donde existan riesgos o falta de incertidumbre </w:t>
      </w:r>
      <w:r w:rsidR="00D9130D">
        <w:rPr>
          <w:rFonts w:ascii="Times New Roman" w:hAnsi="Times New Roman" w:cs="Times New Roman"/>
          <w:sz w:val="24"/>
          <w:szCs w:val="24"/>
          <w:lang w:val="es-MX"/>
        </w:rPr>
        <w:t>(Torres, 20 de julio de 2017)</w:t>
      </w:r>
      <w:r w:rsidR="00D9130D" w:rsidRPr="008E5086">
        <w:rPr>
          <w:rFonts w:ascii="Times New Roman" w:hAnsi="Times New Roman" w:cs="Times New Roman"/>
          <w:sz w:val="24"/>
          <w:szCs w:val="24"/>
          <w:lang w:val="es-MX"/>
        </w:rPr>
        <w:t>.</w:t>
      </w:r>
    </w:p>
    <w:p w14:paraId="0AE2AAB6" w14:textId="63B983F2" w:rsidR="00094D02" w:rsidRPr="008E5086" w:rsidRDefault="00094D02" w:rsidP="009F0D70">
      <w:pPr>
        <w:spacing w:after="0" w:line="360" w:lineRule="auto"/>
        <w:ind w:left="141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Según McClelland</w:t>
      </w:r>
      <w:r w:rsidR="00732F71">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estas personas tienden a ser mejores como empleadas que como líderes por su mayor dificultad para dar órdenes o para priorizar los objetivos organizacionales. No obstante, cabe mencionar que se han descrito dos tipos de líder: el de tarea, asociado a una alta productividad, y el socioemocional, especialista en mantener la motivación grupal</w:t>
      </w:r>
      <w:r w:rsidR="00E437C1">
        <w:rPr>
          <w:rFonts w:ascii="Times New Roman" w:hAnsi="Times New Roman" w:cs="Times New Roman"/>
          <w:sz w:val="24"/>
          <w:szCs w:val="24"/>
          <w:lang w:val="es-MX"/>
        </w:rPr>
        <w:t xml:space="preserve"> (Torres, 20 de julio de 2017</w:t>
      </w:r>
      <w:r w:rsidR="00EB50C2">
        <w:rPr>
          <w:rFonts w:ascii="Times New Roman" w:hAnsi="Times New Roman" w:cs="Times New Roman"/>
          <w:sz w:val="24"/>
          <w:szCs w:val="24"/>
          <w:lang w:val="es-MX"/>
        </w:rPr>
        <w:t xml:space="preserve">, </w:t>
      </w:r>
      <w:proofErr w:type="spellStart"/>
      <w:r w:rsidR="00EB50C2">
        <w:rPr>
          <w:rFonts w:ascii="Times New Roman" w:hAnsi="Times New Roman" w:cs="Times New Roman"/>
          <w:sz w:val="24"/>
          <w:szCs w:val="24"/>
          <w:lang w:val="es-MX"/>
        </w:rPr>
        <w:t>párrs</w:t>
      </w:r>
      <w:proofErr w:type="spellEnd"/>
      <w:r w:rsidR="00EB50C2">
        <w:rPr>
          <w:rFonts w:ascii="Times New Roman" w:hAnsi="Times New Roman" w:cs="Times New Roman"/>
          <w:sz w:val="24"/>
          <w:szCs w:val="24"/>
          <w:lang w:val="es-MX"/>
        </w:rPr>
        <w:t>. 9 y 10</w:t>
      </w:r>
      <w:r w:rsidR="00E437C1">
        <w:rPr>
          <w:rFonts w:ascii="Times New Roman" w:hAnsi="Times New Roman" w:cs="Times New Roman"/>
          <w:sz w:val="24"/>
          <w:szCs w:val="24"/>
          <w:lang w:val="es-MX"/>
        </w:rPr>
        <w:t>)</w:t>
      </w:r>
      <w:r w:rsidRPr="008E5086">
        <w:rPr>
          <w:rFonts w:ascii="Times New Roman" w:hAnsi="Times New Roman" w:cs="Times New Roman"/>
          <w:sz w:val="24"/>
          <w:szCs w:val="24"/>
          <w:lang w:val="es-MX"/>
        </w:rPr>
        <w:t>.</w:t>
      </w:r>
    </w:p>
    <w:p w14:paraId="34BBCF4D" w14:textId="5F07CBD4" w:rsidR="00094D02" w:rsidRPr="008E5086" w:rsidRDefault="00094D02" w:rsidP="00062664">
      <w:pPr>
        <w:spacing w:after="0" w:line="360" w:lineRule="auto"/>
        <w:ind w:left="141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 xml:space="preserve">La importancia de la necesidad de afiliación ya había sido destacada previamente por Henry Murray, creador </w:t>
      </w:r>
      <w:proofErr w:type="gramStart"/>
      <w:r w:rsidRPr="008E5086">
        <w:rPr>
          <w:rFonts w:ascii="Times New Roman" w:hAnsi="Times New Roman" w:cs="Times New Roman"/>
          <w:sz w:val="24"/>
          <w:szCs w:val="24"/>
          <w:lang w:val="es-MX"/>
        </w:rPr>
        <w:t>del test</w:t>
      </w:r>
      <w:proofErr w:type="gramEnd"/>
      <w:r w:rsidRPr="008E5086">
        <w:rPr>
          <w:rFonts w:ascii="Times New Roman" w:hAnsi="Times New Roman" w:cs="Times New Roman"/>
          <w:sz w:val="24"/>
          <w:szCs w:val="24"/>
          <w:lang w:val="es-MX"/>
        </w:rPr>
        <w:t xml:space="preserve"> de apercepción temática. Lo mismo se puede decir de las necesidades de logro y de poder, que sirvieron como base a la propuesta de McClelland</w:t>
      </w:r>
      <w:r w:rsidR="00AE3B19">
        <w:rPr>
          <w:rFonts w:ascii="Times New Roman" w:hAnsi="Times New Roman" w:cs="Times New Roman"/>
          <w:sz w:val="24"/>
          <w:szCs w:val="24"/>
          <w:lang w:val="es-MX"/>
        </w:rPr>
        <w:t xml:space="preserve"> (Torres, 20 de julio de 2017, párr. 11)</w:t>
      </w:r>
      <w:r w:rsidRPr="008E5086">
        <w:rPr>
          <w:rFonts w:ascii="Times New Roman" w:hAnsi="Times New Roman" w:cs="Times New Roman"/>
          <w:sz w:val="24"/>
          <w:szCs w:val="24"/>
          <w:lang w:val="es-MX"/>
        </w:rPr>
        <w:t>.</w:t>
      </w:r>
    </w:p>
    <w:p w14:paraId="71E66C37" w14:textId="77777777" w:rsidR="00DD51F3" w:rsidRDefault="00DD51F3" w:rsidP="00062664">
      <w:pPr>
        <w:spacing w:after="0" w:line="360" w:lineRule="auto"/>
        <w:jc w:val="center"/>
        <w:rPr>
          <w:rFonts w:ascii="Times New Roman" w:hAnsi="Times New Roman" w:cs="Times New Roman"/>
          <w:b/>
          <w:sz w:val="26"/>
          <w:szCs w:val="26"/>
          <w:lang w:val="es-MX"/>
        </w:rPr>
      </w:pPr>
    </w:p>
    <w:p w14:paraId="39050A7B" w14:textId="77777777" w:rsidR="00DD51F3" w:rsidRDefault="00DD51F3" w:rsidP="00062664">
      <w:pPr>
        <w:spacing w:after="0" w:line="360" w:lineRule="auto"/>
        <w:jc w:val="center"/>
        <w:rPr>
          <w:rFonts w:ascii="Times New Roman" w:hAnsi="Times New Roman" w:cs="Times New Roman"/>
          <w:b/>
          <w:sz w:val="26"/>
          <w:szCs w:val="26"/>
          <w:lang w:val="es-MX"/>
        </w:rPr>
      </w:pPr>
    </w:p>
    <w:p w14:paraId="0A51AD37" w14:textId="77777777" w:rsidR="00DD51F3" w:rsidRDefault="00DD51F3" w:rsidP="00062664">
      <w:pPr>
        <w:spacing w:after="0" w:line="360" w:lineRule="auto"/>
        <w:jc w:val="center"/>
        <w:rPr>
          <w:rFonts w:ascii="Times New Roman" w:hAnsi="Times New Roman" w:cs="Times New Roman"/>
          <w:b/>
          <w:sz w:val="26"/>
          <w:szCs w:val="26"/>
          <w:lang w:val="es-MX"/>
        </w:rPr>
      </w:pPr>
    </w:p>
    <w:p w14:paraId="0F78D877" w14:textId="116FD52C" w:rsidR="00094D02" w:rsidRDefault="00094D02" w:rsidP="00062664">
      <w:pPr>
        <w:spacing w:after="0" w:line="360" w:lineRule="auto"/>
        <w:jc w:val="center"/>
        <w:rPr>
          <w:rFonts w:ascii="Times New Roman" w:hAnsi="Times New Roman" w:cs="Times New Roman"/>
          <w:b/>
          <w:sz w:val="26"/>
          <w:szCs w:val="26"/>
          <w:lang w:val="es-MX"/>
        </w:rPr>
      </w:pPr>
      <w:r w:rsidRPr="00062664">
        <w:rPr>
          <w:rFonts w:ascii="Times New Roman" w:hAnsi="Times New Roman" w:cs="Times New Roman"/>
          <w:b/>
          <w:sz w:val="26"/>
          <w:szCs w:val="26"/>
          <w:lang w:val="es-MX"/>
        </w:rPr>
        <w:lastRenderedPageBreak/>
        <w:t>Necesidad de logro</w:t>
      </w:r>
    </w:p>
    <w:p w14:paraId="2BD92A4B" w14:textId="77777777" w:rsidR="00D9130D" w:rsidRPr="008E5086" w:rsidRDefault="009F0D70" w:rsidP="00D9130D">
      <w:pPr>
        <w:spacing w:after="0" w:line="360" w:lineRule="auto"/>
        <w:ind w:firstLine="708"/>
        <w:jc w:val="both"/>
        <w:rPr>
          <w:rFonts w:ascii="Times New Roman" w:hAnsi="Times New Roman" w:cs="Times New Roman"/>
          <w:sz w:val="24"/>
          <w:szCs w:val="24"/>
          <w:lang w:val="es-MX"/>
        </w:rPr>
      </w:pPr>
      <w:r w:rsidRPr="009F0D70">
        <w:rPr>
          <w:rFonts w:ascii="Times New Roman" w:hAnsi="Times New Roman" w:cs="Times New Roman"/>
          <w:sz w:val="24"/>
          <w:szCs w:val="26"/>
          <w:lang w:val="es-MX"/>
        </w:rPr>
        <w:t xml:space="preserve">Las </w:t>
      </w:r>
      <w:r>
        <w:rPr>
          <w:rFonts w:ascii="Times New Roman" w:hAnsi="Times New Roman" w:cs="Times New Roman"/>
          <w:sz w:val="24"/>
          <w:szCs w:val="26"/>
          <w:lang w:val="es-MX"/>
        </w:rPr>
        <w:t xml:space="preserve">personas con un alto grado de necesidad de logro poseen fuertes impulsos que los lleva a alcanzar metas que implican un alto nivel de desafío. </w:t>
      </w:r>
      <w:r w:rsidR="00D9130D">
        <w:rPr>
          <w:rFonts w:ascii="Times New Roman" w:hAnsi="Times New Roman" w:cs="Times New Roman"/>
          <w:sz w:val="24"/>
          <w:szCs w:val="26"/>
          <w:lang w:val="es-MX"/>
        </w:rPr>
        <w:t xml:space="preserve">No tienen problemas en tomar riesgos para lograr sus objetivos siempre que sea de forma calculada. De la misma manera, este tipo de personas se inclinan más por el trabajo individual y les agrada recibir retroalimentación sobre las actividades que realizan </w:t>
      </w:r>
      <w:r w:rsidR="00D9130D">
        <w:rPr>
          <w:rFonts w:ascii="Times New Roman" w:hAnsi="Times New Roman" w:cs="Times New Roman"/>
          <w:sz w:val="24"/>
          <w:szCs w:val="24"/>
          <w:lang w:val="es-MX"/>
        </w:rPr>
        <w:t>(Torres, 20 de julio de 2017)</w:t>
      </w:r>
      <w:r w:rsidR="00D9130D" w:rsidRPr="008E5086">
        <w:rPr>
          <w:rFonts w:ascii="Times New Roman" w:hAnsi="Times New Roman" w:cs="Times New Roman"/>
          <w:sz w:val="24"/>
          <w:szCs w:val="24"/>
          <w:lang w:val="es-MX"/>
        </w:rPr>
        <w:t>.</w:t>
      </w:r>
    </w:p>
    <w:p w14:paraId="044FDFD7" w14:textId="45384F0B" w:rsidR="00094D02" w:rsidRPr="008E5086" w:rsidRDefault="00094D02" w:rsidP="009F0D70">
      <w:pPr>
        <w:spacing w:after="0" w:line="360" w:lineRule="auto"/>
        <w:ind w:left="141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 xml:space="preserve">McClelland </w:t>
      </w:r>
      <w:r w:rsidR="00894991">
        <w:rPr>
          <w:rFonts w:ascii="Times New Roman" w:hAnsi="Times New Roman" w:cs="Times New Roman"/>
          <w:sz w:val="24"/>
          <w:szCs w:val="24"/>
          <w:lang w:val="es-MX"/>
        </w:rPr>
        <w:t xml:space="preserve">y otros autores </w:t>
      </w:r>
      <w:r w:rsidRPr="008E5086">
        <w:rPr>
          <w:rFonts w:ascii="Times New Roman" w:hAnsi="Times New Roman" w:cs="Times New Roman"/>
          <w:sz w:val="24"/>
          <w:szCs w:val="24"/>
          <w:lang w:val="es-MX"/>
        </w:rPr>
        <w:t>afirma</w:t>
      </w:r>
      <w:r w:rsidR="00894991">
        <w:rPr>
          <w:rFonts w:ascii="Times New Roman" w:hAnsi="Times New Roman" w:cs="Times New Roman"/>
          <w:sz w:val="24"/>
          <w:szCs w:val="24"/>
          <w:lang w:val="es-MX"/>
        </w:rPr>
        <w:t>n</w:t>
      </w:r>
      <w:r w:rsidRPr="008E5086">
        <w:rPr>
          <w:rFonts w:ascii="Times New Roman" w:hAnsi="Times New Roman" w:cs="Times New Roman"/>
          <w:sz w:val="24"/>
          <w:szCs w:val="24"/>
          <w:lang w:val="es-MX"/>
        </w:rPr>
        <w:t xml:space="preserve"> que la necesidad de logro está influida por las habilidades personales para proponerse metas, por la presencia de un locus de control interno (percepción de autorresponsabilidad sobre los eventos de la vida) y por la promoción de independencia por parte de los padres durante la infancia</w:t>
      </w:r>
      <w:r w:rsidR="00894991">
        <w:rPr>
          <w:rFonts w:ascii="Times New Roman" w:hAnsi="Times New Roman" w:cs="Times New Roman"/>
          <w:sz w:val="24"/>
          <w:szCs w:val="24"/>
          <w:lang w:val="es-MX"/>
        </w:rPr>
        <w:t xml:space="preserve"> (Torres, 20 de julio de 2017, </w:t>
      </w:r>
      <w:proofErr w:type="spellStart"/>
      <w:r w:rsidR="00894991">
        <w:rPr>
          <w:rFonts w:ascii="Times New Roman" w:hAnsi="Times New Roman" w:cs="Times New Roman"/>
          <w:sz w:val="24"/>
          <w:szCs w:val="24"/>
          <w:lang w:val="es-MX"/>
        </w:rPr>
        <w:t>párrs</w:t>
      </w:r>
      <w:proofErr w:type="spellEnd"/>
      <w:r w:rsidR="00894991">
        <w:rPr>
          <w:rFonts w:ascii="Times New Roman" w:hAnsi="Times New Roman" w:cs="Times New Roman"/>
          <w:sz w:val="24"/>
          <w:szCs w:val="24"/>
          <w:lang w:val="es-MX"/>
        </w:rPr>
        <w:t>. 12</w:t>
      </w:r>
      <w:r w:rsidR="006F4408">
        <w:rPr>
          <w:rFonts w:ascii="Times New Roman" w:hAnsi="Times New Roman" w:cs="Times New Roman"/>
          <w:sz w:val="24"/>
          <w:szCs w:val="24"/>
          <w:lang w:val="es-MX"/>
        </w:rPr>
        <w:t xml:space="preserve"> </w:t>
      </w:r>
      <w:r w:rsidR="00894991">
        <w:rPr>
          <w:rFonts w:ascii="Times New Roman" w:hAnsi="Times New Roman" w:cs="Times New Roman"/>
          <w:sz w:val="24"/>
          <w:szCs w:val="24"/>
          <w:lang w:val="es-MX"/>
        </w:rPr>
        <w:t>y 13)</w:t>
      </w:r>
      <w:r w:rsidRPr="008E5086">
        <w:rPr>
          <w:rFonts w:ascii="Times New Roman" w:hAnsi="Times New Roman" w:cs="Times New Roman"/>
          <w:sz w:val="24"/>
          <w:szCs w:val="24"/>
          <w:lang w:val="es-MX"/>
        </w:rPr>
        <w:t>.</w:t>
      </w:r>
    </w:p>
    <w:p w14:paraId="074AFD1F" w14:textId="77777777" w:rsidR="00094D02" w:rsidRPr="008E5086" w:rsidRDefault="00094D02" w:rsidP="00D34EDC">
      <w:pPr>
        <w:spacing w:after="0" w:line="360" w:lineRule="auto"/>
        <w:jc w:val="both"/>
        <w:rPr>
          <w:rFonts w:ascii="Times New Roman" w:hAnsi="Times New Roman" w:cs="Times New Roman"/>
          <w:sz w:val="24"/>
          <w:szCs w:val="24"/>
          <w:lang w:val="es-MX"/>
        </w:rPr>
      </w:pPr>
    </w:p>
    <w:p w14:paraId="62DD42B6" w14:textId="078C0FCD" w:rsidR="00094D02" w:rsidRDefault="00094D02" w:rsidP="00062664">
      <w:pPr>
        <w:spacing w:after="0" w:line="360" w:lineRule="auto"/>
        <w:jc w:val="center"/>
        <w:rPr>
          <w:rFonts w:ascii="Times New Roman" w:hAnsi="Times New Roman" w:cs="Times New Roman"/>
          <w:b/>
          <w:sz w:val="26"/>
          <w:szCs w:val="26"/>
          <w:lang w:val="es-MX"/>
        </w:rPr>
      </w:pPr>
      <w:r w:rsidRPr="00062664">
        <w:rPr>
          <w:rFonts w:ascii="Times New Roman" w:hAnsi="Times New Roman" w:cs="Times New Roman"/>
          <w:b/>
          <w:sz w:val="26"/>
          <w:szCs w:val="26"/>
          <w:lang w:val="es-MX"/>
        </w:rPr>
        <w:t>Necesidad de poder</w:t>
      </w:r>
    </w:p>
    <w:p w14:paraId="3EE579B4" w14:textId="77777777" w:rsidR="00CC76A2" w:rsidRPr="008E5086" w:rsidRDefault="00D9130D" w:rsidP="00CC76A2">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6"/>
          <w:lang w:val="es-MX"/>
        </w:rPr>
        <w:t xml:space="preserve">El tipo de personas que sienten una alta necesidad de poder aprecian mucho el reconocimiento social y buscan tener cierto tipo de control sobre ellas para poder influir en su comportamiento, generalmente por motivos egoístas. Es decir, </w:t>
      </w:r>
      <w:r w:rsidR="00CC76A2">
        <w:rPr>
          <w:rFonts w:ascii="Times New Roman" w:hAnsi="Times New Roman" w:cs="Times New Roman"/>
          <w:sz w:val="24"/>
          <w:szCs w:val="26"/>
          <w:lang w:val="es-MX"/>
        </w:rPr>
        <w:t xml:space="preserve">en estas personas predomina la motivación de poder ya que les gusta competir con otras personas con tal de ganar reconcomiendo. </w:t>
      </w:r>
      <w:r w:rsidR="00CC76A2">
        <w:rPr>
          <w:rFonts w:ascii="Times New Roman" w:hAnsi="Times New Roman" w:cs="Times New Roman"/>
          <w:sz w:val="24"/>
          <w:szCs w:val="24"/>
          <w:lang w:val="es-MX"/>
        </w:rPr>
        <w:t>(Torres, 20 de julio de 2017)</w:t>
      </w:r>
      <w:r w:rsidR="00CC76A2" w:rsidRPr="008E5086">
        <w:rPr>
          <w:rFonts w:ascii="Times New Roman" w:hAnsi="Times New Roman" w:cs="Times New Roman"/>
          <w:sz w:val="24"/>
          <w:szCs w:val="24"/>
          <w:lang w:val="es-MX"/>
        </w:rPr>
        <w:t>.</w:t>
      </w:r>
    </w:p>
    <w:p w14:paraId="25AC13D9" w14:textId="710A5BBB" w:rsidR="00094D02" w:rsidRPr="008E5086" w:rsidRDefault="00094D02" w:rsidP="00DD51F3">
      <w:pPr>
        <w:spacing w:after="0" w:line="360" w:lineRule="auto"/>
        <w:ind w:left="141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McClelland distingue dos tipos de necesidad de poder: la de poder socializado y la de poder personal. Las personas que se acercan más al primer tipo tienden a preocuparse más por las demás, mientras que quienes tienen una alta motivación de poder personal quieren sobre todo por obtener poder para su propio beneficio.</w:t>
      </w:r>
    </w:p>
    <w:p w14:paraId="55823EED" w14:textId="356E09D3" w:rsidR="00094D02" w:rsidRPr="008E5086" w:rsidRDefault="00094D02" w:rsidP="00DD51F3">
      <w:pPr>
        <w:spacing w:after="0" w:line="360" w:lineRule="auto"/>
        <w:ind w:left="141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Las personas con una alta motivación de poder que no tienen simultáneamente un nivel elevado de responsabilidad personal tienen una mayor probabilidad de llevar a cabo conductas psicopatológicas externalizantes, como agresiones físicas y consumo excesivo de sustancias</w:t>
      </w:r>
      <w:r w:rsidR="006F4408">
        <w:rPr>
          <w:rFonts w:ascii="Times New Roman" w:hAnsi="Times New Roman" w:cs="Times New Roman"/>
          <w:sz w:val="24"/>
          <w:szCs w:val="24"/>
          <w:lang w:val="es-MX"/>
        </w:rPr>
        <w:t xml:space="preserve"> (Torres, 20 de julio de 2017, </w:t>
      </w:r>
      <w:proofErr w:type="spellStart"/>
      <w:r w:rsidR="006F4408">
        <w:rPr>
          <w:rFonts w:ascii="Times New Roman" w:hAnsi="Times New Roman" w:cs="Times New Roman"/>
          <w:sz w:val="24"/>
          <w:szCs w:val="24"/>
          <w:lang w:val="es-MX"/>
        </w:rPr>
        <w:t>párrs</w:t>
      </w:r>
      <w:proofErr w:type="spellEnd"/>
      <w:r w:rsidR="006F4408">
        <w:rPr>
          <w:rFonts w:ascii="Times New Roman" w:hAnsi="Times New Roman" w:cs="Times New Roman"/>
          <w:sz w:val="24"/>
          <w:szCs w:val="24"/>
          <w:lang w:val="es-MX"/>
        </w:rPr>
        <w:t>. 14 y 15)</w:t>
      </w:r>
      <w:r w:rsidR="006F4408" w:rsidRPr="008E5086">
        <w:rPr>
          <w:rFonts w:ascii="Times New Roman" w:hAnsi="Times New Roman" w:cs="Times New Roman"/>
          <w:sz w:val="24"/>
          <w:szCs w:val="24"/>
          <w:lang w:val="es-MX"/>
        </w:rPr>
        <w:t>.</w:t>
      </w:r>
    </w:p>
    <w:p w14:paraId="74F1572D" w14:textId="7A6EBB3E" w:rsidR="00EC4C93" w:rsidRDefault="00EC4C93" w:rsidP="00EC4C93">
      <w:pPr>
        <w:spacing w:after="0" w:line="360" w:lineRule="auto"/>
        <w:rPr>
          <w:rFonts w:ascii="Times New Roman" w:hAnsi="Times New Roman" w:cs="Times New Roman"/>
          <w:b/>
          <w:sz w:val="32"/>
          <w:szCs w:val="24"/>
          <w:lang w:val="es-MX"/>
        </w:rPr>
      </w:pPr>
    </w:p>
    <w:p w14:paraId="0512366F" w14:textId="26BEEC02" w:rsidR="00DD51F3" w:rsidRDefault="00DD51F3" w:rsidP="00EC4C93">
      <w:pPr>
        <w:spacing w:after="0" w:line="360" w:lineRule="auto"/>
        <w:rPr>
          <w:rFonts w:ascii="Times New Roman" w:hAnsi="Times New Roman" w:cs="Times New Roman"/>
          <w:b/>
          <w:sz w:val="32"/>
          <w:szCs w:val="24"/>
          <w:lang w:val="es-MX"/>
        </w:rPr>
      </w:pPr>
    </w:p>
    <w:p w14:paraId="0570DE99" w14:textId="56184D33" w:rsidR="00DD51F3" w:rsidRDefault="00DD51F3" w:rsidP="00EC4C93">
      <w:pPr>
        <w:spacing w:after="0" w:line="360" w:lineRule="auto"/>
        <w:rPr>
          <w:rFonts w:ascii="Times New Roman" w:hAnsi="Times New Roman" w:cs="Times New Roman"/>
          <w:b/>
          <w:sz w:val="32"/>
          <w:szCs w:val="24"/>
          <w:lang w:val="es-MX"/>
        </w:rPr>
      </w:pPr>
    </w:p>
    <w:p w14:paraId="7D569183" w14:textId="77777777" w:rsidR="00DD51F3" w:rsidRDefault="00DD51F3" w:rsidP="00EC4C93">
      <w:pPr>
        <w:spacing w:after="0" w:line="360" w:lineRule="auto"/>
        <w:rPr>
          <w:rFonts w:ascii="Times New Roman" w:hAnsi="Times New Roman" w:cs="Times New Roman"/>
          <w:b/>
          <w:sz w:val="32"/>
          <w:szCs w:val="24"/>
          <w:lang w:val="es-MX"/>
        </w:rPr>
      </w:pPr>
    </w:p>
    <w:p w14:paraId="00B4F4CD" w14:textId="34712DA8" w:rsidR="00094D02" w:rsidRPr="00BD1FFC" w:rsidRDefault="00094D02" w:rsidP="00062664">
      <w:pPr>
        <w:spacing w:after="0" w:line="360" w:lineRule="auto"/>
        <w:jc w:val="center"/>
        <w:rPr>
          <w:rFonts w:ascii="Times New Roman" w:hAnsi="Times New Roman" w:cs="Times New Roman"/>
          <w:b/>
          <w:sz w:val="32"/>
          <w:szCs w:val="24"/>
          <w:lang w:val="es-MX"/>
        </w:rPr>
      </w:pPr>
      <w:r w:rsidRPr="0026606D">
        <w:rPr>
          <w:rFonts w:ascii="Times New Roman" w:hAnsi="Times New Roman" w:cs="Times New Roman"/>
          <w:b/>
          <w:sz w:val="32"/>
          <w:szCs w:val="24"/>
          <w:lang w:val="es-MX"/>
        </w:rPr>
        <w:lastRenderedPageBreak/>
        <w:t>Metodología</w:t>
      </w:r>
    </w:p>
    <w:p w14:paraId="392002C3" w14:textId="77777777" w:rsidR="00094D02" w:rsidRPr="00BD1FFC" w:rsidRDefault="00094D02" w:rsidP="00062664">
      <w:pPr>
        <w:spacing w:after="0" w:line="360" w:lineRule="auto"/>
        <w:jc w:val="center"/>
        <w:rPr>
          <w:rFonts w:ascii="Times New Roman" w:hAnsi="Times New Roman" w:cs="Times New Roman"/>
          <w:b/>
          <w:sz w:val="28"/>
          <w:szCs w:val="24"/>
          <w:lang w:val="es-MX"/>
        </w:rPr>
      </w:pPr>
      <w:r w:rsidRPr="00BD1FFC">
        <w:rPr>
          <w:rFonts w:ascii="Times New Roman" w:hAnsi="Times New Roman" w:cs="Times New Roman"/>
          <w:b/>
          <w:sz w:val="28"/>
          <w:szCs w:val="24"/>
          <w:lang w:val="es-MX"/>
        </w:rPr>
        <w:t>Diseño del estudio</w:t>
      </w:r>
    </w:p>
    <w:p w14:paraId="1C16C5B7" w14:textId="597BA4EA" w:rsidR="00094D02" w:rsidRPr="008E5086" w:rsidRDefault="00094D02" w:rsidP="00EC4C93">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El diseño de este estudio de investigación es cuantitativo-correlacional. Esta es una forma estructurada de recopilar datos y analizarlos para sacar conclusiones. A diferencia de un estudio de investigación cualitativo, este utiliza un método estadístico. La información cuantitativa comúnmente se enfoca en números.</w:t>
      </w:r>
    </w:p>
    <w:p w14:paraId="30ABB860" w14:textId="77777777" w:rsidR="00094D02" w:rsidRPr="008E5086" w:rsidRDefault="00094D02" w:rsidP="00D34EDC">
      <w:pPr>
        <w:spacing w:after="0" w:line="360" w:lineRule="auto"/>
        <w:jc w:val="both"/>
        <w:rPr>
          <w:rFonts w:ascii="Times New Roman" w:hAnsi="Times New Roman" w:cs="Times New Roman"/>
          <w:b/>
          <w:sz w:val="24"/>
          <w:szCs w:val="24"/>
          <w:lang w:val="es-MX"/>
        </w:rPr>
      </w:pPr>
    </w:p>
    <w:p w14:paraId="46CD0BDF" w14:textId="77777777" w:rsidR="00094D02" w:rsidRPr="00BD1FFC" w:rsidRDefault="00094D02" w:rsidP="00062664">
      <w:pPr>
        <w:spacing w:after="0" w:line="360" w:lineRule="auto"/>
        <w:jc w:val="center"/>
        <w:rPr>
          <w:rFonts w:ascii="Times New Roman" w:hAnsi="Times New Roman" w:cs="Times New Roman"/>
          <w:b/>
          <w:sz w:val="28"/>
          <w:szCs w:val="24"/>
          <w:lang w:val="es-MX"/>
        </w:rPr>
      </w:pPr>
      <w:r w:rsidRPr="00BD1FFC">
        <w:rPr>
          <w:rFonts w:ascii="Times New Roman" w:hAnsi="Times New Roman" w:cs="Times New Roman"/>
          <w:b/>
          <w:sz w:val="28"/>
          <w:szCs w:val="24"/>
          <w:lang w:val="es-MX"/>
        </w:rPr>
        <w:t>Participantes</w:t>
      </w:r>
    </w:p>
    <w:p w14:paraId="434D516A" w14:textId="38682878" w:rsidR="00094D02" w:rsidRPr="008E5086" w:rsidRDefault="00094D02" w:rsidP="00EC4C93">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 xml:space="preserve">Los participantes </w:t>
      </w:r>
      <w:r w:rsidR="007E542F">
        <w:rPr>
          <w:rFonts w:ascii="Times New Roman" w:hAnsi="Times New Roman" w:cs="Times New Roman"/>
          <w:sz w:val="24"/>
          <w:szCs w:val="24"/>
          <w:lang w:val="es-MX"/>
        </w:rPr>
        <w:t>fueron</w:t>
      </w:r>
      <w:r w:rsidR="007E542F"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25 estudiantes de la</w:t>
      </w:r>
      <w:r w:rsidR="005D2EEC">
        <w:rPr>
          <w:rFonts w:ascii="Times New Roman" w:hAnsi="Times New Roman" w:cs="Times New Roman"/>
          <w:sz w:val="24"/>
          <w:szCs w:val="24"/>
          <w:lang w:val="es-MX"/>
        </w:rPr>
        <w:t xml:space="preserve"> </w:t>
      </w:r>
      <w:r w:rsidR="006828BF">
        <w:rPr>
          <w:rFonts w:ascii="Times New Roman" w:hAnsi="Times New Roman" w:cs="Times New Roman"/>
          <w:sz w:val="24"/>
          <w:szCs w:val="24"/>
          <w:lang w:val="es-MX"/>
        </w:rPr>
        <w:t>L</w:t>
      </w:r>
      <w:r w:rsidRPr="008E5086">
        <w:rPr>
          <w:rFonts w:ascii="Times New Roman" w:hAnsi="Times New Roman" w:cs="Times New Roman"/>
          <w:sz w:val="24"/>
          <w:szCs w:val="24"/>
          <w:lang w:val="es-MX"/>
        </w:rPr>
        <w:t>icenciatura en Idiomas de la UJAT</w:t>
      </w:r>
      <w:r w:rsidR="005D2EEC">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quienes cursa</w:t>
      </w:r>
      <w:r w:rsidR="005D2EEC">
        <w:rPr>
          <w:rFonts w:ascii="Times New Roman" w:hAnsi="Times New Roman" w:cs="Times New Roman"/>
          <w:sz w:val="24"/>
          <w:szCs w:val="24"/>
          <w:lang w:val="es-MX"/>
        </w:rPr>
        <w:t>ba</w:t>
      </w:r>
      <w:r w:rsidRPr="008E5086">
        <w:rPr>
          <w:rFonts w:ascii="Times New Roman" w:hAnsi="Times New Roman" w:cs="Times New Roman"/>
          <w:sz w:val="24"/>
          <w:szCs w:val="24"/>
          <w:lang w:val="es-MX"/>
        </w:rPr>
        <w:t xml:space="preserve">n la asignatura de Inglés I </w:t>
      </w:r>
      <w:r w:rsidR="005D2EEC">
        <w:rPr>
          <w:rFonts w:ascii="Times New Roman" w:hAnsi="Times New Roman" w:cs="Times New Roman"/>
          <w:sz w:val="24"/>
          <w:szCs w:val="24"/>
          <w:lang w:val="es-MX"/>
        </w:rPr>
        <w:t>durante</w:t>
      </w:r>
      <w:r w:rsidR="00292F5C">
        <w:rPr>
          <w:rFonts w:ascii="Times New Roman" w:hAnsi="Times New Roman" w:cs="Times New Roman"/>
          <w:sz w:val="24"/>
          <w:szCs w:val="24"/>
          <w:lang w:val="es-MX"/>
        </w:rPr>
        <w:t xml:space="preserve"> el</w:t>
      </w:r>
      <w:r w:rsidR="005D2EEC"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ciclo escolar 2022-1</w:t>
      </w:r>
      <w:r w:rsidR="005D2EEC">
        <w:rPr>
          <w:rFonts w:ascii="Times New Roman" w:hAnsi="Times New Roman" w:cs="Times New Roman"/>
          <w:sz w:val="24"/>
          <w:szCs w:val="24"/>
          <w:lang w:val="es-MX"/>
        </w:rPr>
        <w:t>.</w:t>
      </w:r>
      <w:r w:rsidR="005D2EEC" w:rsidRPr="008E5086">
        <w:rPr>
          <w:rFonts w:ascii="Times New Roman" w:hAnsi="Times New Roman" w:cs="Times New Roman"/>
          <w:sz w:val="24"/>
          <w:szCs w:val="24"/>
          <w:lang w:val="es-MX"/>
        </w:rPr>
        <w:t xml:space="preserve"> </w:t>
      </w:r>
      <w:r w:rsidR="005D2EEC">
        <w:rPr>
          <w:rFonts w:ascii="Times New Roman" w:hAnsi="Times New Roman" w:cs="Times New Roman"/>
          <w:sz w:val="24"/>
          <w:szCs w:val="24"/>
          <w:lang w:val="es-MX"/>
        </w:rPr>
        <w:t>S</w:t>
      </w:r>
      <w:r w:rsidR="005D2EEC" w:rsidRPr="008E5086">
        <w:rPr>
          <w:rFonts w:ascii="Times New Roman" w:hAnsi="Times New Roman" w:cs="Times New Roman"/>
          <w:sz w:val="24"/>
          <w:szCs w:val="24"/>
          <w:lang w:val="es-MX"/>
        </w:rPr>
        <w:t xml:space="preserve">e </w:t>
      </w:r>
      <w:r w:rsidR="007E542F">
        <w:rPr>
          <w:rFonts w:ascii="Times New Roman" w:hAnsi="Times New Roman" w:cs="Times New Roman"/>
          <w:sz w:val="24"/>
          <w:szCs w:val="24"/>
          <w:lang w:val="es-MX"/>
        </w:rPr>
        <w:t>encontraban</w:t>
      </w:r>
      <w:r w:rsidR="007E542F"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en un rango de edad de 18 a 26 años, 99</w:t>
      </w:r>
      <w:r w:rsidR="005D2EEC">
        <w:rPr>
          <w:rFonts w:ascii="Times New Roman" w:hAnsi="Times New Roman" w:cs="Times New Roman"/>
          <w:sz w:val="24"/>
          <w:szCs w:val="24"/>
          <w:lang w:val="es-MX"/>
        </w:rPr>
        <w:t> </w:t>
      </w:r>
      <w:r w:rsidRPr="008E5086">
        <w:rPr>
          <w:rFonts w:ascii="Times New Roman" w:hAnsi="Times New Roman" w:cs="Times New Roman"/>
          <w:sz w:val="24"/>
          <w:szCs w:val="24"/>
          <w:lang w:val="es-MX"/>
        </w:rPr>
        <w:t xml:space="preserve">% de los alumnos </w:t>
      </w:r>
      <w:r w:rsidR="007E542F">
        <w:rPr>
          <w:rFonts w:ascii="Times New Roman" w:hAnsi="Times New Roman" w:cs="Times New Roman"/>
          <w:sz w:val="24"/>
          <w:szCs w:val="24"/>
          <w:lang w:val="es-MX"/>
        </w:rPr>
        <w:t xml:space="preserve">eran </w:t>
      </w:r>
      <w:r w:rsidRPr="008E5086">
        <w:rPr>
          <w:rFonts w:ascii="Times New Roman" w:hAnsi="Times New Roman" w:cs="Times New Roman"/>
          <w:sz w:val="24"/>
          <w:szCs w:val="24"/>
          <w:lang w:val="es-MX"/>
        </w:rPr>
        <w:t xml:space="preserve">solteros y </w:t>
      </w:r>
      <w:r w:rsidR="005D2EEC">
        <w:rPr>
          <w:rFonts w:ascii="Times New Roman" w:hAnsi="Times New Roman" w:cs="Times New Roman"/>
          <w:sz w:val="24"/>
          <w:szCs w:val="24"/>
          <w:lang w:val="es-MX"/>
        </w:rPr>
        <w:t xml:space="preserve">si bien </w:t>
      </w:r>
      <w:r w:rsidR="007E542F">
        <w:rPr>
          <w:rFonts w:ascii="Times New Roman" w:hAnsi="Times New Roman" w:cs="Times New Roman"/>
          <w:sz w:val="24"/>
          <w:szCs w:val="24"/>
          <w:lang w:val="es-MX"/>
        </w:rPr>
        <w:t>provenían</w:t>
      </w:r>
      <w:r w:rsidR="007E542F"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 xml:space="preserve">de diferentes municipios del estado de Tabasco, </w:t>
      </w:r>
      <w:r w:rsidR="005D2EEC">
        <w:rPr>
          <w:rFonts w:ascii="Times New Roman" w:hAnsi="Times New Roman" w:cs="Times New Roman"/>
          <w:sz w:val="24"/>
          <w:szCs w:val="24"/>
          <w:lang w:val="es-MX"/>
        </w:rPr>
        <w:t>la mayoría,</w:t>
      </w:r>
      <w:r w:rsidRPr="008E5086">
        <w:rPr>
          <w:rFonts w:ascii="Times New Roman" w:hAnsi="Times New Roman" w:cs="Times New Roman"/>
          <w:sz w:val="24"/>
          <w:szCs w:val="24"/>
          <w:lang w:val="es-MX"/>
        </w:rPr>
        <w:t xml:space="preserve"> 80</w:t>
      </w:r>
      <w:r w:rsidR="005D2EEC">
        <w:rPr>
          <w:rFonts w:ascii="Times New Roman" w:hAnsi="Times New Roman" w:cs="Times New Roman"/>
          <w:sz w:val="24"/>
          <w:szCs w:val="24"/>
          <w:lang w:val="es-MX"/>
        </w:rPr>
        <w:t> </w:t>
      </w:r>
      <w:r w:rsidRPr="008E5086">
        <w:rPr>
          <w:rFonts w:ascii="Times New Roman" w:hAnsi="Times New Roman" w:cs="Times New Roman"/>
          <w:sz w:val="24"/>
          <w:szCs w:val="24"/>
          <w:lang w:val="es-MX"/>
        </w:rPr>
        <w:t>%</w:t>
      </w:r>
      <w:r w:rsidR="005D2EEC">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w:t>
      </w:r>
      <w:r w:rsidR="007E542F">
        <w:rPr>
          <w:rFonts w:ascii="Times New Roman" w:hAnsi="Times New Roman" w:cs="Times New Roman"/>
          <w:sz w:val="24"/>
          <w:szCs w:val="24"/>
          <w:lang w:val="es-MX"/>
        </w:rPr>
        <w:t>eran</w:t>
      </w:r>
      <w:r w:rsidR="007E542F"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originarios del municipio de Centro.</w:t>
      </w:r>
    </w:p>
    <w:p w14:paraId="08391C77" w14:textId="77777777" w:rsidR="00094D02" w:rsidRPr="008E5086" w:rsidRDefault="00094D02" w:rsidP="00D34EDC">
      <w:pPr>
        <w:spacing w:after="0" w:line="360" w:lineRule="auto"/>
        <w:jc w:val="both"/>
        <w:rPr>
          <w:rFonts w:ascii="Times New Roman" w:hAnsi="Times New Roman" w:cs="Times New Roman"/>
          <w:b/>
          <w:sz w:val="24"/>
          <w:szCs w:val="24"/>
          <w:lang w:val="es-MX"/>
        </w:rPr>
      </w:pPr>
    </w:p>
    <w:p w14:paraId="1205A340" w14:textId="77777777" w:rsidR="00094D02" w:rsidRPr="008E5086" w:rsidRDefault="00094D02" w:rsidP="00062664">
      <w:pPr>
        <w:spacing w:after="0" w:line="360" w:lineRule="auto"/>
        <w:jc w:val="center"/>
        <w:rPr>
          <w:rFonts w:ascii="Times New Roman" w:hAnsi="Times New Roman" w:cs="Times New Roman"/>
          <w:b/>
          <w:sz w:val="24"/>
          <w:szCs w:val="24"/>
          <w:lang w:val="es-MX"/>
        </w:rPr>
      </w:pPr>
      <w:r w:rsidRPr="00BD1FFC">
        <w:rPr>
          <w:rFonts w:ascii="Times New Roman" w:hAnsi="Times New Roman" w:cs="Times New Roman"/>
          <w:b/>
          <w:sz w:val="28"/>
          <w:szCs w:val="24"/>
          <w:lang w:val="es-MX"/>
        </w:rPr>
        <w:t>Contexto</w:t>
      </w:r>
    </w:p>
    <w:p w14:paraId="7D54938E" w14:textId="51C91ECE" w:rsidR="00094D02" w:rsidRPr="008E5086" w:rsidRDefault="00094D02" w:rsidP="00EC4C93">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El contexto de esta investigación es en el país de México, en el estado de Taba</w:t>
      </w:r>
      <w:r w:rsidR="00292F5C">
        <w:rPr>
          <w:rFonts w:ascii="Times New Roman" w:hAnsi="Times New Roman" w:cs="Times New Roman"/>
          <w:sz w:val="24"/>
          <w:szCs w:val="24"/>
          <w:lang w:val="es-MX"/>
        </w:rPr>
        <w:t>s</w:t>
      </w:r>
      <w:r w:rsidRPr="008E5086">
        <w:rPr>
          <w:rFonts w:ascii="Times New Roman" w:hAnsi="Times New Roman" w:cs="Times New Roman"/>
          <w:sz w:val="24"/>
          <w:szCs w:val="24"/>
          <w:lang w:val="es-MX"/>
        </w:rPr>
        <w:t xml:space="preserve">co, en el municipio de Centro, específicamente en la </w:t>
      </w:r>
      <w:r w:rsidR="004177C4">
        <w:rPr>
          <w:rFonts w:ascii="Times New Roman" w:hAnsi="Times New Roman" w:cs="Times New Roman"/>
          <w:sz w:val="24"/>
          <w:szCs w:val="24"/>
          <w:lang w:val="es-MX"/>
        </w:rPr>
        <w:t>UJAT</w:t>
      </w:r>
      <w:r w:rsidRPr="008E5086">
        <w:rPr>
          <w:rFonts w:ascii="Times New Roman" w:hAnsi="Times New Roman" w:cs="Times New Roman"/>
          <w:sz w:val="24"/>
          <w:szCs w:val="24"/>
          <w:lang w:val="es-MX"/>
        </w:rPr>
        <w:t xml:space="preserve">, en la </w:t>
      </w:r>
      <w:r w:rsidR="005D2EEC">
        <w:rPr>
          <w:rFonts w:ascii="Times New Roman" w:hAnsi="Times New Roman" w:cs="Times New Roman"/>
          <w:sz w:val="24"/>
          <w:szCs w:val="24"/>
          <w:lang w:val="es-MX"/>
        </w:rPr>
        <w:t>DAEA</w:t>
      </w:r>
      <w:r w:rsidRPr="008E5086">
        <w:rPr>
          <w:rFonts w:ascii="Times New Roman" w:hAnsi="Times New Roman" w:cs="Times New Roman"/>
          <w:sz w:val="24"/>
          <w:szCs w:val="24"/>
          <w:lang w:val="es-MX"/>
        </w:rPr>
        <w:t>.</w:t>
      </w:r>
    </w:p>
    <w:p w14:paraId="30ADAF77" w14:textId="77777777" w:rsidR="008E5086" w:rsidRPr="008E5086" w:rsidRDefault="008E5086" w:rsidP="00D34EDC">
      <w:pPr>
        <w:spacing w:after="0" w:line="360" w:lineRule="auto"/>
        <w:jc w:val="both"/>
        <w:rPr>
          <w:rFonts w:ascii="Times New Roman" w:hAnsi="Times New Roman" w:cs="Times New Roman"/>
          <w:sz w:val="24"/>
          <w:szCs w:val="24"/>
          <w:lang w:val="es-MX"/>
        </w:rPr>
      </w:pPr>
    </w:p>
    <w:p w14:paraId="12312BE5" w14:textId="77777777" w:rsidR="00094D02" w:rsidRPr="00BD1FFC" w:rsidRDefault="00094D02" w:rsidP="00062664">
      <w:pPr>
        <w:spacing w:after="0" w:line="360" w:lineRule="auto"/>
        <w:jc w:val="center"/>
        <w:rPr>
          <w:rFonts w:ascii="Times New Roman" w:eastAsia="Calibri" w:hAnsi="Times New Roman" w:cs="Times New Roman"/>
          <w:b/>
          <w:sz w:val="28"/>
          <w:szCs w:val="24"/>
          <w:lang w:val="es-MX"/>
        </w:rPr>
      </w:pPr>
      <w:r w:rsidRPr="00BD1FFC">
        <w:rPr>
          <w:rFonts w:ascii="Times New Roman" w:eastAsia="Calibri" w:hAnsi="Times New Roman" w:cs="Times New Roman"/>
          <w:b/>
          <w:sz w:val="28"/>
          <w:szCs w:val="24"/>
          <w:lang w:val="es-MX"/>
        </w:rPr>
        <w:t>Variables</w:t>
      </w:r>
    </w:p>
    <w:p w14:paraId="0AF86C91" w14:textId="7D1955AF" w:rsidR="00EC4C93" w:rsidRDefault="00EC4C93" w:rsidP="00D34EDC">
      <w:pPr>
        <w:spacing w:after="0" w:line="360" w:lineRule="auto"/>
        <w:jc w:val="both"/>
        <w:rPr>
          <w:rFonts w:ascii="Times New Roman" w:eastAsia="Calibri" w:hAnsi="Times New Roman" w:cs="Times New Roman"/>
          <w:b/>
          <w:sz w:val="24"/>
          <w:szCs w:val="24"/>
          <w:lang w:val="es-MX"/>
        </w:rPr>
      </w:pPr>
    </w:p>
    <w:p w14:paraId="4FF90798" w14:textId="1FA53726" w:rsidR="00DD51F3" w:rsidRDefault="00DD51F3" w:rsidP="00D34EDC">
      <w:pPr>
        <w:spacing w:after="0" w:line="360" w:lineRule="auto"/>
        <w:jc w:val="both"/>
        <w:rPr>
          <w:rFonts w:ascii="Times New Roman" w:eastAsia="Calibri" w:hAnsi="Times New Roman" w:cs="Times New Roman"/>
          <w:b/>
          <w:sz w:val="24"/>
          <w:szCs w:val="24"/>
          <w:lang w:val="es-MX"/>
        </w:rPr>
      </w:pPr>
    </w:p>
    <w:p w14:paraId="204179FC" w14:textId="0AF16F79" w:rsidR="00DD51F3" w:rsidRDefault="00DD51F3" w:rsidP="00D34EDC">
      <w:pPr>
        <w:spacing w:after="0" w:line="360" w:lineRule="auto"/>
        <w:jc w:val="both"/>
        <w:rPr>
          <w:rFonts w:ascii="Times New Roman" w:eastAsia="Calibri" w:hAnsi="Times New Roman" w:cs="Times New Roman"/>
          <w:b/>
          <w:sz w:val="24"/>
          <w:szCs w:val="24"/>
          <w:lang w:val="es-MX"/>
        </w:rPr>
      </w:pPr>
    </w:p>
    <w:p w14:paraId="6B4E2DE6" w14:textId="3143D28E" w:rsidR="00DD51F3" w:rsidRDefault="00DD51F3" w:rsidP="00D34EDC">
      <w:pPr>
        <w:spacing w:after="0" w:line="360" w:lineRule="auto"/>
        <w:jc w:val="both"/>
        <w:rPr>
          <w:rFonts w:ascii="Times New Roman" w:eastAsia="Calibri" w:hAnsi="Times New Roman" w:cs="Times New Roman"/>
          <w:b/>
          <w:sz w:val="24"/>
          <w:szCs w:val="24"/>
          <w:lang w:val="es-MX"/>
        </w:rPr>
      </w:pPr>
    </w:p>
    <w:p w14:paraId="11F1711F" w14:textId="768D7C70" w:rsidR="00DD51F3" w:rsidRDefault="00DD51F3" w:rsidP="00D34EDC">
      <w:pPr>
        <w:spacing w:after="0" w:line="360" w:lineRule="auto"/>
        <w:jc w:val="both"/>
        <w:rPr>
          <w:rFonts w:ascii="Times New Roman" w:eastAsia="Calibri" w:hAnsi="Times New Roman" w:cs="Times New Roman"/>
          <w:b/>
          <w:sz w:val="24"/>
          <w:szCs w:val="24"/>
          <w:lang w:val="es-MX"/>
        </w:rPr>
      </w:pPr>
    </w:p>
    <w:p w14:paraId="2CEBCE26" w14:textId="6D504C36" w:rsidR="00DD51F3" w:rsidRDefault="00DD51F3" w:rsidP="00D34EDC">
      <w:pPr>
        <w:spacing w:after="0" w:line="360" w:lineRule="auto"/>
        <w:jc w:val="both"/>
        <w:rPr>
          <w:rFonts w:ascii="Times New Roman" w:eastAsia="Calibri" w:hAnsi="Times New Roman" w:cs="Times New Roman"/>
          <w:b/>
          <w:sz w:val="24"/>
          <w:szCs w:val="24"/>
          <w:lang w:val="es-MX"/>
        </w:rPr>
      </w:pPr>
    </w:p>
    <w:p w14:paraId="3C88AD9A" w14:textId="6278BBB1" w:rsidR="00DD51F3" w:rsidRDefault="00DD51F3" w:rsidP="00D34EDC">
      <w:pPr>
        <w:spacing w:after="0" w:line="360" w:lineRule="auto"/>
        <w:jc w:val="both"/>
        <w:rPr>
          <w:rFonts w:ascii="Times New Roman" w:eastAsia="Calibri" w:hAnsi="Times New Roman" w:cs="Times New Roman"/>
          <w:b/>
          <w:sz w:val="24"/>
          <w:szCs w:val="24"/>
          <w:lang w:val="es-MX"/>
        </w:rPr>
      </w:pPr>
    </w:p>
    <w:p w14:paraId="4CC571D5" w14:textId="4DACCDDF" w:rsidR="00DD51F3" w:rsidRDefault="00DD51F3" w:rsidP="00D34EDC">
      <w:pPr>
        <w:spacing w:after="0" w:line="360" w:lineRule="auto"/>
        <w:jc w:val="both"/>
        <w:rPr>
          <w:rFonts w:ascii="Times New Roman" w:eastAsia="Calibri" w:hAnsi="Times New Roman" w:cs="Times New Roman"/>
          <w:b/>
          <w:sz w:val="24"/>
          <w:szCs w:val="24"/>
          <w:lang w:val="es-MX"/>
        </w:rPr>
      </w:pPr>
    </w:p>
    <w:p w14:paraId="7962C783" w14:textId="5D8CF52F" w:rsidR="00DD51F3" w:rsidRDefault="00DD51F3" w:rsidP="00D34EDC">
      <w:pPr>
        <w:spacing w:after="0" w:line="360" w:lineRule="auto"/>
        <w:jc w:val="both"/>
        <w:rPr>
          <w:rFonts w:ascii="Times New Roman" w:eastAsia="Calibri" w:hAnsi="Times New Roman" w:cs="Times New Roman"/>
          <w:b/>
          <w:sz w:val="24"/>
          <w:szCs w:val="24"/>
          <w:lang w:val="es-MX"/>
        </w:rPr>
      </w:pPr>
    </w:p>
    <w:p w14:paraId="03A6EB03" w14:textId="35928AE3" w:rsidR="00DD51F3" w:rsidRDefault="00DD51F3" w:rsidP="00D34EDC">
      <w:pPr>
        <w:spacing w:after="0" w:line="360" w:lineRule="auto"/>
        <w:jc w:val="both"/>
        <w:rPr>
          <w:rFonts w:ascii="Times New Roman" w:eastAsia="Calibri" w:hAnsi="Times New Roman" w:cs="Times New Roman"/>
          <w:b/>
          <w:sz w:val="24"/>
          <w:szCs w:val="24"/>
          <w:lang w:val="es-MX"/>
        </w:rPr>
      </w:pPr>
    </w:p>
    <w:p w14:paraId="51E6F42A" w14:textId="2431D6F6" w:rsidR="00DD51F3" w:rsidRDefault="00DD51F3" w:rsidP="00D34EDC">
      <w:pPr>
        <w:spacing w:after="0" w:line="360" w:lineRule="auto"/>
        <w:jc w:val="both"/>
        <w:rPr>
          <w:rFonts w:ascii="Times New Roman" w:eastAsia="Calibri" w:hAnsi="Times New Roman" w:cs="Times New Roman"/>
          <w:b/>
          <w:sz w:val="24"/>
          <w:szCs w:val="24"/>
          <w:lang w:val="es-MX"/>
        </w:rPr>
      </w:pPr>
    </w:p>
    <w:p w14:paraId="27105DD5" w14:textId="39EC6C47" w:rsidR="00DD51F3" w:rsidRDefault="00DD51F3" w:rsidP="00D34EDC">
      <w:pPr>
        <w:spacing w:after="0" w:line="360" w:lineRule="auto"/>
        <w:jc w:val="both"/>
        <w:rPr>
          <w:rFonts w:ascii="Times New Roman" w:eastAsia="Calibri" w:hAnsi="Times New Roman" w:cs="Times New Roman"/>
          <w:b/>
          <w:sz w:val="24"/>
          <w:szCs w:val="24"/>
          <w:lang w:val="es-MX"/>
        </w:rPr>
      </w:pPr>
    </w:p>
    <w:p w14:paraId="3E02A69A" w14:textId="06BE2E60" w:rsidR="00DD51F3" w:rsidRDefault="00DD51F3" w:rsidP="00D34EDC">
      <w:pPr>
        <w:spacing w:after="0" w:line="360" w:lineRule="auto"/>
        <w:jc w:val="both"/>
        <w:rPr>
          <w:rFonts w:ascii="Times New Roman" w:eastAsia="Calibri" w:hAnsi="Times New Roman" w:cs="Times New Roman"/>
          <w:b/>
          <w:sz w:val="24"/>
          <w:szCs w:val="24"/>
          <w:lang w:val="es-MX"/>
        </w:rPr>
      </w:pPr>
    </w:p>
    <w:p w14:paraId="4905D6D7" w14:textId="77777777" w:rsidR="00DD51F3" w:rsidRDefault="00DD51F3" w:rsidP="00D34EDC">
      <w:pPr>
        <w:spacing w:after="0" w:line="360" w:lineRule="auto"/>
        <w:jc w:val="both"/>
        <w:rPr>
          <w:rFonts w:ascii="Times New Roman" w:eastAsia="Calibri" w:hAnsi="Times New Roman" w:cs="Times New Roman"/>
          <w:b/>
          <w:sz w:val="24"/>
          <w:szCs w:val="24"/>
          <w:lang w:val="es-MX"/>
        </w:rPr>
      </w:pPr>
    </w:p>
    <w:p w14:paraId="036DA47F" w14:textId="2BAF98E9" w:rsidR="00094D02" w:rsidRPr="008E5086" w:rsidRDefault="00094D02" w:rsidP="00EC4C93">
      <w:pPr>
        <w:spacing w:after="0" w:line="360" w:lineRule="auto"/>
        <w:jc w:val="center"/>
        <w:rPr>
          <w:rFonts w:ascii="Times New Roman" w:eastAsia="Calibri" w:hAnsi="Times New Roman" w:cs="Times New Roman"/>
          <w:i/>
          <w:sz w:val="24"/>
          <w:szCs w:val="24"/>
          <w:lang w:val="es-MX"/>
        </w:rPr>
      </w:pPr>
      <w:r w:rsidRPr="008E5086">
        <w:rPr>
          <w:rFonts w:ascii="Times New Roman" w:eastAsia="Calibri" w:hAnsi="Times New Roman" w:cs="Times New Roman"/>
          <w:b/>
          <w:sz w:val="24"/>
          <w:szCs w:val="24"/>
          <w:lang w:val="es-MX"/>
        </w:rPr>
        <w:lastRenderedPageBreak/>
        <w:t xml:space="preserve">Tabla 1. </w:t>
      </w:r>
      <w:r w:rsidR="00816A06" w:rsidRPr="00EC4C93">
        <w:rPr>
          <w:rFonts w:ascii="Times New Roman" w:eastAsia="Calibri" w:hAnsi="Times New Roman" w:cs="Times New Roman"/>
          <w:iCs/>
          <w:sz w:val="24"/>
          <w:szCs w:val="24"/>
          <w:lang w:val="es-MX"/>
        </w:rPr>
        <w:t xml:space="preserve">Motivación </w:t>
      </w:r>
      <w:r w:rsidR="0026606D" w:rsidRPr="00EC4C93">
        <w:rPr>
          <w:rFonts w:ascii="Times New Roman" w:eastAsia="Calibri" w:hAnsi="Times New Roman" w:cs="Times New Roman"/>
          <w:iCs/>
          <w:sz w:val="24"/>
          <w:szCs w:val="24"/>
          <w:lang w:val="es-MX"/>
        </w:rPr>
        <w:t xml:space="preserve">académica y aprendizaje del idioma </w:t>
      </w:r>
      <w:r w:rsidR="0026606D">
        <w:rPr>
          <w:rFonts w:ascii="Times New Roman" w:eastAsia="Calibri" w:hAnsi="Times New Roman" w:cs="Times New Roman"/>
          <w:iCs/>
          <w:sz w:val="24"/>
          <w:szCs w:val="24"/>
          <w:lang w:val="es-MX"/>
        </w:rPr>
        <w:t>i</w:t>
      </w:r>
      <w:r w:rsidR="00816A06" w:rsidRPr="00EC4C93">
        <w:rPr>
          <w:rFonts w:ascii="Times New Roman" w:eastAsia="Calibri" w:hAnsi="Times New Roman" w:cs="Times New Roman"/>
          <w:iCs/>
          <w:sz w:val="24"/>
          <w:szCs w:val="24"/>
          <w:lang w:val="es-MX"/>
        </w:rPr>
        <w:t>nglés</w:t>
      </w:r>
    </w:p>
    <w:tbl>
      <w:tblPr>
        <w:tblStyle w:val="Tablacontema"/>
        <w:tblW w:w="9498" w:type="dxa"/>
        <w:tblLook w:val="04A0" w:firstRow="1" w:lastRow="0" w:firstColumn="1" w:lastColumn="0" w:noHBand="0" w:noVBand="1"/>
      </w:tblPr>
      <w:tblGrid>
        <w:gridCol w:w="1590"/>
        <w:gridCol w:w="2119"/>
        <w:gridCol w:w="2361"/>
        <w:gridCol w:w="3428"/>
      </w:tblGrid>
      <w:tr w:rsidR="00094D02" w:rsidRPr="00062664" w14:paraId="53ACEE48" w14:textId="77777777" w:rsidTr="00EC4C93">
        <w:tc>
          <w:tcPr>
            <w:tcW w:w="1428" w:type="dxa"/>
          </w:tcPr>
          <w:p w14:paraId="204C475F" w14:textId="77777777"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Variable/ Categorías</w:t>
            </w:r>
          </w:p>
        </w:tc>
        <w:tc>
          <w:tcPr>
            <w:tcW w:w="2146" w:type="dxa"/>
          </w:tcPr>
          <w:p w14:paraId="295AD9EF" w14:textId="77777777"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Dimensión</w:t>
            </w:r>
          </w:p>
        </w:tc>
        <w:tc>
          <w:tcPr>
            <w:tcW w:w="2396" w:type="dxa"/>
          </w:tcPr>
          <w:p w14:paraId="1D67782C" w14:textId="0A89D9F2"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Sub</w:t>
            </w:r>
            <w:r w:rsidR="006978A6" w:rsidRPr="00062664">
              <w:rPr>
                <w:rFonts w:asciiTheme="majorBidi" w:hAnsiTheme="majorBidi" w:cstheme="majorBidi"/>
                <w:sz w:val="24"/>
                <w:szCs w:val="24"/>
                <w:lang w:val="es-MX"/>
              </w:rPr>
              <w:t>e</w:t>
            </w:r>
            <w:r w:rsidRPr="00062664">
              <w:rPr>
                <w:rFonts w:asciiTheme="majorBidi" w:hAnsiTheme="majorBidi" w:cstheme="majorBidi"/>
                <w:sz w:val="24"/>
                <w:szCs w:val="24"/>
                <w:lang w:val="es-MX"/>
              </w:rPr>
              <w:t xml:space="preserve">scala </w:t>
            </w:r>
          </w:p>
        </w:tc>
        <w:tc>
          <w:tcPr>
            <w:tcW w:w="3528" w:type="dxa"/>
          </w:tcPr>
          <w:p w14:paraId="2579FB5D" w14:textId="77777777"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 xml:space="preserve">Ítem </w:t>
            </w:r>
          </w:p>
        </w:tc>
      </w:tr>
      <w:tr w:rsidR="00094D02" w:rsidRPr="00062664" w14:paraId="1DDCEB16" w14:textId="77777777" w:rsidTr="00EC4C93">
        <w:trPr>
          <w:trHeight w:val="587"/>
        </w:trPr>
        <w:tc>
          <w:tcPr>
            <w:tcW w:w="1428" w:type="dxa"/>
            <w:vMerge w:val="restart"/>
          </w:tcPr>
          <w:p w14:paraId="2C3E35A5" w14:textId="77777777"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Motivación Académica</w:t>
            </w:r>
          </w:p>
        </w:tc>
        <w:tc>
          <w:tcPr>
            <w:tcW w:w="2146" w:type="dxa"/>
            <w:vMerge w:val="restart"/>
          </w:tcPr>
          <w:p w14:paraId="699CCD96" w14:textId="77777777"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Motivación por el aprendizaje.</w:t>
            </w:r>
          </w:p>
          <w:p w14:paraId="3F87DABE"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2396" w:type="dxa"/>
          </w:tcPr>
          <w:p w14:paraId="59DF9066" w14:textId="657ACE56"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i/>
                <w:iCs/>
                <w:sz w:val="24"/>
                <w:szCs w:val="24"/>
                <w:lang w:val="es-MX"/>
              </w:rPr>
              <w:t>1</w:t>
            </w:r>
            <w:r w:rsidR="006978A6" w:rsidRPr="00062664">
              <w:rPr>
                <w:rFonts w:asciiTheme="majorBidi" w:hAnsiTheme="majorBidi" w:cstheme="majorBidi"/>
                <w:i/>
                <w:iCs/>
                <w:sz w:val="24"/>
                <w:szCs w:val="24"/>
                <w:lang w:val="es-MX"/>
              </w:rPr>
              <w:t>)</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 xml:space="preserve">Alta capacidad de trabajo y rendimiento </w:t>
            </w:r>
          </w:p>
          <w:p w14:paraId="70B3900A"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3528" w:type="dxa"/>
          </w:tcPr>
          <w:p w14:paraId="2D2920D2" w14:textId="3D6D7ED3" w:rsidR="00094D02" w:rsidRPr="00062664" w:rsidRDefault="00094D02" w:rsidP="006978A6">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13,</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16,</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27,</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29,</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31,</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41,</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42,</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47,</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57,</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58,</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65,</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69,</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71,</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39,</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52</w:t>
            </w:r>
          </w:p>
        </w:tc>
      </w:tr>
      <w:tr w:rsidR="00094D02" w:rsidRPr="00062664" w14:paraId="5FF3D262" w14:textId="77777777" w:rsidTr="00EC4C93">
        <w:trPr>
          <w:trHeight w:val="392"/>
        </w:trPr>
        <w:tc>
          <w:tcPr>
            <w:tcW w:w="1428" w:type="dxa"/>
            <w:vMerge/>
          </w:tcPr>
          <w:p w14:paraId="3F3379D1"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2146" w:type="dxa"/>
            <w:vMerge/>
          </w:tcPr>
          <w:p w14:paraId="34D52410"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2396" w:type="dxa"/>
          </w:tcPr>
          <w:p w14:paraId="6FD54B2F" w14:textId="287F6927"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i/>
                <w:iCs/>
                <w:sz w:val="24"/>
                <w:szCs w:val="24"/>
                <w:lang w:val="es-MX"/>
              </w:rPr>
              <w:t>2</w:t>
            </w:r>
            <w:r w:rsidR="006978A6" w:rsidRPr="00062664">
              <w:rPr>
                <w:rFonts w:asciiTheme="majorBidi" w:hAnsiTheme="majorBidi" w:cstheme="majorBidi"/>
                <w:i/>
                <w:iCs/>
                <w:sz w:val="24"/>
                <w:szCs w:val="24"/>
                <w:lang w:val="es-MX"/>
              </w:rPr>
              <w:t>)</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Motivación intrínseca</w:t>
            </w:r>
          </w:p>
          <w:p w14:paraId="64B22DF4"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3528" w:type="dxa"/>
          </w:tcPr>
          <w:p w14:paraId="33CD243C" w14:textId="00ED0610" w:rsidR="00094D02" w:rsidRPr="00062664" w:rsidRDefault="00094D02" w:rsidP="006978A6">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6,</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14,</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15,</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19,</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38,</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46,</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51,</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68,</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73,</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2,</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7,</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9,</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11,</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21,</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25,</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50</w:t>
            </w:r>
          </w:p>
        </w:tc>
      </w:tr>
      <w:tr w:rsidR="00094D02" w:rsidRPr="00062664" w14:paraId="701910EF" w14:textId="77777777" w:rsidTr="00EC4C93">
        <w:trPr>
          <w:trHeight w:val="564"/>
        </w:trPr>
        <w:tc>
          <w:tcPr>
            <w:tcW w:w="1428" w:type="dxa"/>
            <w:vMerge/>
          </w:tcPr>
          <w:p w14:paraId="27DAF4F9"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2146" w:type="dxa"/>
            <w:vMerge/>
          </w:tcPr>
          <w:p w14:paraId="15F4BDE4"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2396" w:type="dxa"/>
          </w:tcPr>
          <w:p w14:paraId="6925879A" w14:textId="5E9B1603" w:rsidR="00094D02" w:rsidRPr="00062664" w:rsidRDefault="00094D02" w:rsidP="00062664">
            <w:pPr>
              <w:spacing w:after="0" w:line="360" w:lineRule="auto"/>
              <w:rPr>
                <w:rFonts w:asciiTheme="majorBidi" w:hAnsiTheme="majorBidi" w:cstheme="majorBidi"/>
                <w:sz w:val="24"/>
                <w:szCs w:val="24"/>
                <w:lang w:val="es-MX"/>
              </w:rPr>
            </w:pPr>
            <w:r w:rsidRPr="00062664">
              <w:rPr>
                <w:rFonts w:asciiTheme="majorBidi" w:hAnsiTheme="majorBidi" w:cstheme="majorBidi"/>
                <w:i/>
                <w:iCs/>
                <w:sz w:val="24"/>
                <w:szCs w:val="24"/>
                <w:lang w:val="es-MX"/>
              </w:rPr>
              <w:t>6</w:t>
            </w:r>
            <w:r w:rsidR="006978A6" w:rsidRPr="00062664">
              <w:rPr>
                <w:rFonts w:asciiTheme="majorBidi" w:hAnsiTheme="majorBidi" w:cstheme="majorBidi"/>
                <w:i/>
                <w:iCs/>
                <w:sz w:val="24"/>
                <w:szCs w:val="24"/>
                <w:lang w:val="es-MX"/>
              </w:rPr>
              <w:t>)</w:t>
            </w:r>
            <w:r w:rsidRPr="00062664">
              <w:rPr>
                <w:rFonts w:asciiTheme="majorBidi" w:hAnsiTheme="majorBidi" w:cstheme="majorBidi"/>
                <w:sz w:val="24"/>
                <w:szCs w:val="24"/>
                <w:lang w:val="es-MX"/>
              </w:rPr>
              <w:t xml:space="preserve"> Vagancia</w:t>
            </w:r>
            <w:r w:rsidR="006978A6" w:rsidRPr="00062664">
              <w:rPr>
                <w:rFonts w:asciiTheme="majorBidi" w:hAnsiTheme="majorBidi" w:cstheme="majorBidi"/>
                <w:sz w:val="24"/>
                <w:szCs w:val="24"/>
                <w:lang w:val="es-MX"/>
              </w:rPr>
              <w:t xml:space="preserve"> (con peso negativo)</w:t>
            </w:r>
          </w:p>
        </w:tc>
        <w:tc>
          <w:tcPr>
            <w:tcW w:w="3528" w:type="dxa"/>
          </w:tcPr>
          <w:p w14:paraId="4B7C06AE" w14:textId="1B33B84E" w:rsidR="00094D02" w:rsidRPr="00062664" w:rsidRDefault="00094D02" w:rsidP="006978A6">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3,</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9,</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23,</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39,</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40,</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48,</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52,</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64,</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66,</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67,</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53,</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62</w:t>
            </w:r>
          </w:p>
        </w:tc>
      </w:tr>
      <w:tr w:rsidR="00094D02" w:rsidRPr="00062664" w14:paraId="0CE61AC5" w14:textId="77777777" w:rsidTr="00EC4C93">
        <w:trPr>
          <w:trHeight w:val="451"/>
        </w:trPr>
        <w:tc>
          <w:tcPr>
            <w:tcW w:w="1428" w:type="dxa"/>
            <w:vMerge/>
          </w:tcPr>
          <w:p w14:paraId="0CAB84DB"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2146" w:type="dxa"/>
            <w:vMerge w:val="restart"/>
          </w:tcPr>
          <w:p w14:paraId="2B148BEB" w14:textId="77777777"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Motivación por el resultado</w:t>
            </w:r>
          </w:p>
          <w:p w14:paraId="4E487F5A"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2396" w:type="dxa"/>
          </w:tcPr>
          <w:p w14:paraId="4E4A7663" w14:textId="2A325A62"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i/>
                <w:iCs/>
                <w:sz w:val="24"/>
                <w:szCs w:val="24"/>
                <w:lang w:val="es-MX"/>
              </w:rPr>
              <w:t>3</w:t>
            </w:r>
            <w:r w:rsidR="006978A6" w:rsidRPr="00062664">
              <w:rPr>
                <w:rFonts w:asciiTheme="majorBidi" w:hAnsiTheme="majorBidi" w:cstheme="majorBidi"/>
                <w:i/>
                <w:iCs/>
                <w:sz w:val="24"/>
                <w:szCs w:val="24"/>
                <w:lang w:val="es-MX"/>
              </w:rPr>
              <w:t>)</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 xml:space="preserve">Ambición </w:t>
            </w:r>
          </w:p>
          <w:p w14:paraId="19AC93E0"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3528" w:type="dxa"/>
          </w:tcPr>
          <w:p w14:paraId="3944510C" w14:textId="35F2B964" w:rsidR="00094D02" w:rsidRPr="00062664" w:rsidRDefault="00094D02" w:rsidP="006978A6">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10,</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12,</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17,</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28,</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32,</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43,</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55,</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56,</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61,</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63,</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70,</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72,</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74</w:t>
            </w:r>
          </w:p>
        </w:tc>
      </w:tr>
      <w:tr w:rsidR="00094D02" w:rsidRPr="00062664" w14:paraId="112BC83C" w14:textId="77777777" w:rsidTr="00EC4C93">
        <w:trPr>
          <w:trHeight w:val="611"/>
        </w:trPr>
        <w:tc>
          <w:tcPr>
            <w:tcW w:w="1428" w:type="dxa"/>
            <w:vMerge/>
          </w:tcPr>
          <w:p w14:paraId="729DB022"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2146" w:type="dxa"/>
            <w:vMerge/>
          </w:tcPr>
          <w:p w14:paraId="267B0DE0"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2396" w:type="dxa"/>
          </w:tcPr>
          <w:p w14:paraId="59D01839" w14:textId="2C24B666" w:rsidR="00094D02" w:rsidRPr="00062664" w:rsidRDefault="00094D02" w:rsidP="00062664">
            <w:pPr>
              <w:spacing w:after="0" w:line="360" w:lineRule="auto"/>
              <w:rPr>
                <w:rFonts w:asciiTheme="majorBidi" w:hAnsiTheme="majorBidi" w:cstheme="majorBidi"/>
                <w:sz w:val="24"/>
                <w:szCs w:val="24"/>
                <w:lang w:val="es-MX"/>
              </w:rPr>
            </w:pPr>
            <w:r w:rsidRPr="00062664">
              <w:rPr>
                <w:rFonts w:asciiTheme="majorBidi" w:hAnsiTheme="majorBidi" w:cstheme="majorBidi"/>
                <w:i/>
                <w:iCs/>
                <w:sz w:val="24"/>
                <w:szCs w:val="24"/>
                <w:lang w:val="es-MX"/>
              </w:rPr>
              <w:t>5</w:t>
            </w:r>
            <w:r w:rsidR="006978A6" w:rsidRPr="00062664">
              <w:rPr>
                <w:rFonts w:asciiTheme="majorBidi" w:hAnsiTheme="majorBidi" w:cstheme="majorBidi"/>
                <w:i/>
                <w:iCs/>
                <w:sz w:val="24"/>
                <w:szCs w:val="24"/>
                <w:lang w:val="es-MX"/>
              </w:rPr>
              <w:t>)</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Ansiedad facilitadora del rendimiento</w:t>
            </w:r>
          </w:p>
        </w:tc>
        <w:tc>
          <w:tcPr>
            <w:tcW w:w="3528" w:type="dxa"/>
          </w:tcPr>
          <w:p w14:paraId="3104688D" w14:textId="29781FC1" w:rsidR="00094D02" w:rsidRPr="00062664" w:rsidRDefault="00094D02" w:rsidP="00AE68FC">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18,</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22,</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34,</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37,</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45,</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49,</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53,</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54,</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59,</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60,</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62</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66</w:t>
            </w:r>
          </w:p>
        </w:tc>
      </w:tr>
      <w:tr w:rsidR="00094D02" w:rsidRPr="00062664" w14:paraId="2B7DDF8B" w14:textId="77777777" w:rsidTr="00EC4C93">
        <w:trPr>
          <w:trHeight w:val="818"/>
        </w:trPr>
        <w:tc>
          <w:tcPr>
            <w:tcW w:w="1428" w:type="dxa"/>
            <w:vMerge/>
          </w:tcPr>
          <w:p w14:paraId="57AD658F"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2146" w:type="dxa"/>
          </w:tcPr>
          <w:p w14:paraId="321E0EE5" w14:textId="77777777"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Miedo al fracaso</w:t>
            </w:r>
          </w:p>
        </w:tc>
        <w:tc>
          <w:tcPr>
            <w:tcW w:w="2396" w:type="dxa"/>
          </w:tcPr>
          <w:p w14:paraId="462E28E7" w14:textId="075A1DA9" w:rsidR="00094D02" w:rsidRPr="00062664" w:rsidRDefault="00094D02" w:rsidP="00062664">
            <w:pPr>
              <w:spacing w:after="0" w:line="360" w:lineRule="auto"/>
              <w:rPr>
                <w:rFonts w:asciiTheme="majorBidi" w:hAnsiTheme="majorBidi" w:cstheme="majorBidi"/>
                <w:sz w:val="24"/>
                <w:szCs w:val="24"/>
                <w:lang w:val="es-MX"/>
              </w:rPr>
            </w:pPr>
            <w:r w:rsidRPr="00062664">
              <w:rPr>
                <w:rFonts w:asciiTheme="majorBidi" w:hAnsiTheme="majorBidi" w:cstheme="majorBidi"/>
                <w:i/>
                <w:iCs/>
                <w:sz w:val="24"/>
                <w:szCs w:val="24"/>
                <w:lang w:val="es-MX"/>
              </w:rPr>
              <w:t>4</w:t>
            </w:r>
            <w:r w:rsidR="006978A6" w:rsidRPr="00062664">
              <w:rPr>
                <w:rFonts w:asciiTheme="majorBidi" w:hAnsiTheme="majorBidi" w:cstheme="majorBidi"/>
                <w:i/>
                <w:iCs/>
                <w:sz w:val="24"/>
                <w:szCs w:val="24"/>
                <w:lang w:val="es-MX"/>
              </w:rPr>
              <w:t>)</w:t>
            </w:r>
            <w:r w:rsidR="00A9002E"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Ansiedad inhibidora del rendimiento</w:t>
            </w:r>
          </w:p>
        </w:tc>
        <w:tc>
          <w:tcPr>
            <w:tcW w:w="3528" w:type="dxa"/>
          </w:tcPr>
          <w:p w14:paraId="0E8F535D" w14:textId="0AF2B63F" w:rsidR="00094D02" w:rsidRPr="00062664" w:rsidRDefault="00094D02" w:rsidP="00AE68FC">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1,</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4,</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5,</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8,</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20,</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24,</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26,</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30,</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33,</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35,</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36,</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44</w:t>
            </w:r>
          </w:p>
        </w:tc>
      </w:tr>
      <w:tr w:rsidR="00094D02" w:rsidRPr="00062664" w14:paraId="23494487" w14:textId="77777777" w:rsidTr="00EC4C93">
        <w:tc>
          <w:tcPr>
            <w:tcW w:w="1428" w:type="dxa"/>
            <w:vMerge w:val="restart"/>
          </w:tcPr>
          <w:p w14:paraId="16F59949" w14:textId="77777777"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Calificaciones de la asignatura</w:t>
            </w:r>
          </w:p>
        </w:tc>
        <w:tc>
          <w:tcPr>
            <w:tcW w:w="2146" w:type="dxa"/>
            <w:vMerge w:val="restart"/>
          </w:tcPr>
          <w:p w14:paraId="67064B6D" w14:textId="77777777"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Promedio del primer periodo de evaluación</w:t>
            </w:r>
          </w:p>
        </w:tc>
        <w:tc>
          <w:tcPr>
            <w:tcW w:w="2396" w:type="dxa"/>
          </w:tcPr>
          <w:p w14:paraId="7788807E" w14:textId="1C46579B" w:rsidR="00094D02" w:rsidRPr="00062664" w:rsidRDefault="00094D02" w:rsidP="00062664">
            <w:pPr>
              <w:spacing w:after="0" w:line="360" w:lineRule="auto"/>
              <w:rPr>
                <w:rFonts w:asciiTheme="majorBidi" w:hAnsiTheme="majorBidi" w:cstheme="majorBidi"/>
                <w:sz w:val="24"/>
                <w:szCs w:val="24"/>
                <w:lang w:val="es-MX"/>
              </w:rPr>
            </w:pPr>
            <w:r w:rsidRPr="00062664">
              <w:rPr>
                <w:rFonts w:asciiTheme="majorBidi" w:hAnsiTheme="majorBidi" w:cstheme="majorBidi"/>
                <w:sz w:val="24"/>
                <w:szCs w:val="24"/>
                <w:lang w:val="es-MX"/>
              </w:rPr>
              <w:t xml:space="preserve">Promedio </w:t>
            </w:r>
            <w:r w:rsidR="006978A6" w:rsidRPr="00062664">
              <w:rPr>
                <w:rFonts w:asciiTheme="majorBidi" w:hAnsiTheme="majorBidi" w:cstheme="majorBidi"/>
                <w:sz w:val="24"/>
                <w:szCs w:val="24"/>
                <w:lang w:val="es-MX"/>
              </w:rPr>
              <w:t>a</w:t>
            </w:r>
            <w:r w:rsidRPr="00062664">
              <w:rPr>
                <w:rFonts w:asciiTheme="majorBidi" w:hAnsiTheme="majorBidi" w:cstheme="majorBidi"/>
                <w:sz w:val="24"/>
                <w:szCs w:val="24"/>
                <w:lang w:val="es-MX"/>
              </w:rPr>
              <w:t>probatorio</w:t>
            </w:r>
          </w:p>
          <w:p w14:paraId="4AB65131" w14:textId="77777777" w:rsidR="00094D02" w:rsidRPr="00062664" w:rsidRDefault="00094D02" w:rsidP="00062664">
            <w:pPr>
              <w:spacing w:after="0" w:line="360" w:lineRule="auto"/>
              <w:rPr>
                <w:rFonts w:asciiTheme="majorBidi" w:hAnsiTheme="majorBidi" w:cstheme="majorBidi"/>
                <w:sz w:val="24"/>
                <w:szCs w:val="24"/>
                <w:lang w:val="es-MX"/>
              </w:rPr>
            </w:pPr>
          </w:p>
        </w:tc>
        <w:tc>
          <w:tcPr>
            <w:tcW w:w="3528" w:type="dxa"/>
          </w:tcPr>
          <w:p w14:paraId="4F55A289" w14:textId="77777777"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w:t>
            </w:r>
          </w:p>
        </w:tc>
      </w:tr>
      <w:tr w:rsidR="00094D02" w:rsidRPr="00062664" w14:paraId="1D19ECDD" w14:textId="77777777" w:rsidTr="00EC4C93">
        <w:tc>
          <w:tcPr>
            <w:tcW w:w="1428" w:type="dxa"/>
            <w:vMerge/>
          </w:tcPr>
          <w:p w14:paraId="4CD6B1F4"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2146" w:type="dxa"/>
            <w:vMerge/>
          </w:tcPr>
          <w:p w14:paraId="6375BF58"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2396" w:type="dxa"/>
          </w:tcPr>
          <w:p w14:paraId="373A8DC7" w14:textId="519BA6CB" w:rsidR="00094D02" w:rsidRPr="00062664" w:rsidRDefault="00094D02" w:rsidP="00062664">
            <w:pPr>
              <w:spacing w:after="0" w:line="360" w:lineRule="auto"/>
              <w:rPr>
                <w:rFonts w:asciiTheme="majorBidi" w:hAnsiTheme="majorBidi" w:cstheme="majorBidi"/>
                <w:sz w:val="24"/>
                <w:szCs w:val="24"/>
                <w:lang w:val="es-MX"/>
              </w:rPr>
            </w:pPr>
            <w:r w:rsidRPr="00062664">
              <w:rPr>
                <w:rFonts w:asciiTheme="majorBidi" w:hAnsiTheme="majorBidi" w:cstheme="majorBidi"/>
                <w:sz w:val="24"/>
                <w:szCs w:val="24"/>
                <w:lang w:val="es-MX"/>
              </w:rPr>
              <w:t xml:space="preserve">Promedio </w:t>
            </w:r>
            <w:r w:rsidR="006978A6" w:rsidRPr="00062664">
              <w:rPr>
                <w:rFonts w:asciiTheme="majorBidi" w:hAnsiTheme="majorBidi" w:cstheme="majorBidi"/>
                <w:sz w:val="24"/>
                <w:szCs w:val="24"/>
                <w:lang w:val="es-MX"/>
              </w:rPr>
              <w:t>r</w:t>
            </w:r>
            <w:r w:rsidRPr="00062664">
              <w:rPr>
                <w:rFonts w:asciiTheme="majorBidi" w:hAnsiTheme="majorBidi" w:cstheme="majorBidi"/>
                <w:sz w:val="24"/>
                <w:szCs w:val="24"/>
                <w:lang w:val="es-MX"/>
              </w:rPr>
              <w:t>eprobatorio</w:t>
            </w:r>
          </w:p>
          <w:p w14:paraId="5C5DD9F7"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3528" w:type="dxa"/>
          </w:tcPr>
          <w:p w14:paraId="177FCE4C" w14:textId="77777777"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w:t>
            </w:r>
          </w:p>
        </w:tc>
      </w:tr>
      <w:tr w:rsidR="00094D02" w:rsidRPr="00062664" w14:paraId="3A39D1A7" w14:textId="77777777" w:rsidTr="00EC4C93">
        <w:trPr>
          <w:trHeight w:val="341"/>
        </w:trPr>
        <w:tc>
          <w:tcPr>
            <w:tcW w:w="1428" w:type="dxa"/>
            <w:vMerge/>
          </w:tcPr>
          <w:p w14:paraId="06A0970E"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2146" w:type="dxa"/>
            <w:vMerge/>
          </w:tcPr>
          <w:p w14:paraId="59CFB379"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2396" w:type="dxa"/>
          </w:tcPr>
          <w:p w14:paraId="10251C6D" w14:textId="5B5A94E5"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 xml:space="preserve">Mejor </w:t>
            </w:r>
            <w:r w:rsidR="006978A6" w:rsidRPr="00062664">
              <w:rPr>
                <w:rFonts w:asciiTheme="majorBidi" w:hAnsiTheme="majorBidi" w:cstheme="majorBidi"/>
                <w:sz w:val="24"/>
                <w:szCs w:val="24"/>
                <w:lang w:val="es-MX"/>
              </w:rPr>
              <w:t>p</w:t>
            </w:r>
            <w:r w:rsidRPr="00062664">
              <w:rPr>
                <w:rFonts w:asciiTheme="majorBidi" w:hAnsiTheme="majorBidi" w:cstheme="majorBidi"/>
                <w:sz w:val="24"/>
                <w:szCs w:val="24"/>
                <w:lang w:val="es-MX"/>
              </w:rPr>
              <w:t>romedio</w:t>
            </w:r>
          </w:p>
        </w:tc>
        <w:tc>
          <w:tcPr>
            <w:tcW w:w="3528" w:type="dxa"/>
          </w:tcPr>
          <w:p w14:paraId="7AC0318C" w14:textId="77777777"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w:t>
            </w:r>
          </w:p>
        </w:tc>
      </w:tr>
    </w:tbl>
    <w:p w14:paraId="572CCF01" w14:textId="77777777" w:rsidR="00E10E25" w:rsidRDefault="00E10E25" w:rsidP="00D34EDC">
      <w:pPr>
        <w:spacing w:after="0" w:line="360" w:lineRule="auto"/>
        <w:jc w:val="center"/>
        <w:rPr>
          <w:rFonts w:ascii="Times New Roman" w:hAnsi="Times New Roman" w:cs="Times New Roman"/>
          <w:sz w:val="24"/>
          <w:szCs w:val="24"/>
          <w:shd w:val="clear" w:color="auto" w:fill="FFFFFF"/>
          <w:lang w:val="es-MX"/>
        </w:rPr>
      </w:pPr>
      <w:bookmarkStart w:id="1" w:name="_Hlk126775949"/>
      <w:r>
        <w:rPr>
          <w:rFonts w:ascii="Times New Roman" w:hAnsi="Times New Roman" w:cs="Times New Roman"/>
          <w:sz w:val="24"/>
          <w:szCs w:val="24"/>
          <w:shd w:val="clear" w:color="auto" w:fill="FFFFFF"/>
          <w:lang w:val="es-MX"/>
        </w:rPr>
        <w:t>Fuente: Elaboración propia</w:t>
      </w:r>
    </w:p>
    <w:p w14:paraId="1D9CA934" w14:textId="77777777" w:rsidR="00EC4C93" w:rsidRDefault="00EC4C93" w:rsidP="00D34EDC">
      <w:pPr>
        <w:spacing w:after="0" w:line="360" w:lineRule="auto"/>
        <w:jc w:val="center"/>
        <w:rPr>
          <w:rFonts w:ascii="Times New Roman" w:hAnsi="Times New Roman" w:cs="Times New Roman"/>
          <w:sz w:val="24"/>
          <w:szCs w:val="24"/>
          <w:shd w:val="clear" w:color="auto" w:fill="FFFFFF"/>
          <w:lang w:val="es-MX"/>
        </w:rPr>
      </w:pPr>
    </w:p>
    <w:bookmarkEnd w:id="1"/>
    <w:p w14:paraId="6D0E434F" w14:textId="77777777" w:rsidR="00094D02" w:rsidRPr="00BD1FFC" w:rsidRDefault="00094D02" w:rsidP="00062664">
      <w:pPr>
        <w:spacing w:after="0" w:line="360" w:lineRule="auto"/>
        <w:jc w:val="center"/>
        <w:rPr>
          <w:rFonts w:ascii="Times New Roman" w:eastAsia="Calibri" w:hAnsi="Times New Roman" w:cs="Times New Roman"/>
          <w:b/>
          <w:sz w:val="28"/>
          <w:szCs w:val="24"/>
          <w:lang w:val="es-MX"/>
        </w:rPr>
      </w:pPr>
      <w:r w:rsidRPr="00BD1FFC">
        <w:rPr>
          <w:rFonts w:ascii="Times New Roman" w:eastAsia="Calibri" w:hAnsi="Times New Roman" w:cs="Times New Roman"/>
          <w:b/>
          <w:sz w:val="28"/>
          <w:szCs w:val="24"/>
          <w:lang w:val="es-MX"/>
        </w:rPr>
        <w:t>Instrumentos</w:t>
      </w:r>
    </w:p>
    <w:p w14:paraId="573927C2" w14:textId="29E1B135" w:rsidR="00094D02" w:rsidRPr="008E5086" w:rsidRDefault="00094D02" w:rsidP="00EC4C93">
      <w:pPr>
        <w:spacing w:after="0" w:line="360" w:lineRule="auto"/>
        <w:ind w:firstLine="708"/>
        <w:jc w:val="both"/>
        <w:rPr>
          <w:rFonts w:ascii="Times New Roman" w:eastAsia="Calibri" w:hAnsi="Times New Roman" w:cs="Times New Roman"/>
          <w:sz w:val="24"/>
          <w:szCs w:val="24"/>
          <w:lang w:val="es-MX"/>
        </w:rPr>
      </w:pPr>
      <w:r w:rsidRPr="008E5086">
        <w:rPr>
          <w:rFonts w:ascii="Times New Roman" w:eastAsia="Calibri" w:hAnsi="Times New Roman" w:cs="Times New Roman"/>
          <w:sz w:val="24"/>
          <w:szCs w:val="24"/>
          <w:lang w:val="es-MX"/>
        </w:rPr>
        <w:t xml:space="preserve">El instrumento es un cuestionario cuantitativo llamado </w:t>
      </w:r>
      <w:r w:rsidRPr="00062664">
        <w:rPr>
          <w:rFonts w:ascii="Times New Roman" w:eastAsia="Calibri" w:hAnsi="Times New Roman" w:cs="Times New Roman"/>
          <w:i/>
          <w:iCs/>
          <w:sz w:val="24"/>
          <w:szCs w:val="24"/>
          <w:lang w:val="es-MX"/>
        </w:rPr>
        <w:t>MAPE</w:t>
      </w:r>
      <w:r w:rsidR="00785166" w:rsidRPr="00062664">
        <w:rPr>
          <w:rFonts w:ascii="Times New Roman" w:eastAsia="Calibri" w:hAnsi="Times New Roman" w:cs="Times New Roman"/>
          <w:i/>
          <w:iCs/>
          <w:sz w:val="24"/>
          <w:szCs w:val="24"/>
          <w:lang w:val="es-MX"/>
        </w:rPr>
        <w:t>-</w:t>
      </w:r>
      <w:r w:rsidRPr="00062664">
        <w:rPr>
          <w:rFonts w:ascii="Times New Roman" w:eastAsia="Calibri" w:hAnsi="Times New Roman" w:cs="Times New Roman"/>
          <w:i/>
          <w:iCs/>
          <w:sz w:val="24"/>
          <w:szCs w:val="24"/>
          <w:lang w:val="es-MX"/>
        </w:rPr>
        <w:t>II</w:t>
      </w:r>
      <w:r w:rsidRPr="008E5086">
        <w:rPr>
          <w:rFonts w:ascii="Times New Roman" w:eastAsia="Calibri" w:hAnsi="Times New Roman" w:cs="Times New Roman"/>
          <w:sz w:val="24"/>
          <w:szCs w:val="24"/>
          <w:lang w:val="es-MX"/>
        </w:rPr>
        <w:t xml:space="preserve"> (Montero y Alonso Tapia, 1992)</w:t>
      </w:r>
      <w:r w:rsidR="00785166">
        <w:rPr>
          <w:rFonts w:ascii="Times New Roman" w:eastAsia="Calibri" w:hAnsi="Times New Roman" w:cs="Times New Roman"/>
          <w:sz w:val="24"/>
          <w:szCs w:val="24"/>
          <w:lang w:val="es-MX"/>
        </w:rPr>
        <w:t>.</w:t>
      </w:r>
      <w:r w:rsidRPr="008E5086">
        <w:rPr>
          <w:rFonts w:ascii="Times New Roman" w:eastAsia="Calibri" w:hAnsi="Times New Roman" w:cs="Times New Roman"/>
          <w:sz w:val="24"/>
          <w:szCs w:val="24"/>
          <w:lang w:val="es-MX"/>
        </w:rPr>
        <w:t xml:space="preserve"> </w:t>
      </w:r>
      <w:r w:rsidR="00785166">
        <w:rPr>
          <w:rFonts w:ascii="Times New Roman" w:eastAsia="Calibri" w:hAnsi="Times New Roman" w:cs="Times New Roman"/>
          <w:sz w:val="24"/>
          <w:szCs w:val="24"/>
          <w:lang w:val="es-MX"/>
        </w:rPr>
        <w:t>E</w:t>
      </w:r>
      <w:r w:rsidR="00785166" w:rsidRPr="008E5086">
        <w:rPr>
          <w:rFonts w:ascii="Times New Roman" w:eastAsia="Calibri" w:hAnsi="Times New Roman" w:cs="Times New Roman"/>
          <w:sz w:val="24"/>
          <w:szCs w:val="24"/>
          <w:lang w:val="es-MX"/>
        </w:rPr>
        <w:t xml:space="preserve">ste </w:t>
      </w:r>
      <w:r w:rsidRPr="008E5086">
        <w:rPr>
          <w:rFonts w:ascii="Times New Roman" w:eastAsia="Calibri" w:hAnsi="Times New Roman" w:cs="Times New Roman"/>
          <w:sz w:val="24"/>
          <w:szCs w:val="24"/>
          <w:lang w:val="es-MX"/>
        </w:rPr>
        <w:t xml:space="preserve">instrumento está compuesto por 74 </w:t>
      </w:r>
      <w:r w:rsidR="00292F5C">
        <w:rPr>
          <w:rFonts w:ascii="Times New Roman" w:eastAsia="Calibri" w:hAnsi="Times New Roman" w:cs="Times New Roman"/>
          <w:sz w:val="24"/>
          <w:szCs w:val="24"/>
          <w:lang w:val="es-MX"/>
        </w:rPr>
        <w:t>í</w:t>
      </w:r>
      <w:r w:rsidRPr="008E5086">
        <w:rPr>
          <w:rFonts w:ascii="Times New Roman" w:eastAsia="Calibri" w:hAnsi="Times New Roman" w:cs="Times New Roman"/>
          <w:sz w:val="24"/>
          <w:szCs w:val="24"/>
          <w:lang w:val="es-MX"/>
        </w:rPr>
        <w:t xml:space="preserve">tems, los cuales solo tienen la opción de respuesta </w:t>
      </w:r>
      <w:r w:rsidR="0026606D">
        <w:rPr>
          <w:rFonts w:ascii="Times New Roman" w:eastAsia="Calibri" w:hAnsi="Times New Roman" w:cs="Times New Roman"/>
          <w:sz w:val="24"/>
          <w:szCs w:val="24"/>
          <w:lang w:val="es-MX"/>
        </w:rPr>
        <w:t>“</w:t>
      </w:r>
      <w:r w:rsidRPr="008E5086">
        <w:rPr>
          <w:rFonts w:ascii="Times New Roman" w:eastAsia="Calibri" w:hAnsi="Times New Roman" w:cs="Times New Roman"/>
          <w:sz w:val="24"/>
          <w:szCs w:val="24"/>
          <w:lang w:val="es-MX"/>
        </w:rPr>
        <w:t>S</w:t>
      </w:r>
      <w:r w:rsidR="00785166">
        <w:rPr>
          <w:rFonts w:ascii="Times New Roman" w:eastAsia="Calibri" w:hAnsi="Times New Roman" w:cs="Times New Roman"/>
          <w:sz w:val="24"/>
          <w:szCs w:val="24"/>
          <w:lang w:val="es-MX"/>
        </w:rPr>
        <w:t>í</w:t>
      </w:r>
      <w:r w:rsidRPr="008E5086">
        <w:rPr>
          <w:rFonts w:ascii="Times New Roman" w:eastAsia="Calibri" w:hAnsi="Times New Roman" w:cs="Times New Roman"/>
          <w:sz w:val="24"/>
          <w:szCs w:val="24"/>
          <w:lang w:val="es-MX"/>
        </w:rPr>
        <w:t>/No</w:t>
      </w:r>
      <w:r w:rsidR="00785166">
        <w:rPr>
          <w:rFonts w:ascii="Times New Roman" w:eastAsia="Calibri" w:hAnsi="Times New Roman" w:cs="Times New Roman"/>
          <w:sz w:val="24"/>
          <w:szCs w:val="24"/>
          <w:lang w:val="es-MX"/>
        </w:rPr>
        <w:t>”.</w:t>
      </w:r>
      <w:r w:rsidR="00785166" w:rsidRPr="008E5086">
        <w:rPr>
          <w:rFonts w:ascii="Times New Roman" w:eastAsia="Calibri" w:hAnsi="Times New Roman" w:cs="Times New Roman"/>
          <w:sz w:val="24"/>
          <w:szCs w:val="24"/>
          <w:lang w:val="es-MX"/>
        </w:rPr>
        <w:t xml:space="preserve"> </w:t>
      </w:r>
      <w:r w:rsidR="00785166">
        <w:rPr>
          <w:rFonts w:ascii="Times New Roman" w:eastAsia="Calibri" w:hAnsi="Times New Roman" w:cs="Times New Roman"/>
          <w:sz w:val="24"/>
          <w:szCs w:val="24"/>
          <w:lang w:val="es-MX"/>
        </w:rPr>
        <w:t>E</w:t>
      </w:r>
      <w:r w:rsidR="00785166" w:rsidRPr="008E5086">
        <w:rPr>
          <w:rFonts w:ascii="Times New Roman" w:eastAsia="Calibri" w:hAnsi="Times New Roman" w:cs="Times New Roman"/>
          <w:sz w:val="24"/>
          <w:szCs w:val="24"/>
          <w:lang w:val="es-MX"/>
        </w:rPr>
        <w:t xml:space="preserve">ste </w:t>
      </w:r>
      <w:r w:rsidRPr="008E5086">
        <w:rPr>
          <w:rFonts w:ascii="Times New Roman" w:eastAsia="Calibri" w:hAnsi="Times New Roman" w:cs="Times New Roman"/>
          <w:sz w:val="24"/>
          <w:szCs w:val="24"/>
          <w:lang w:val="es-MX"/>
        </w:rPr>
        <w:t xml:space="preserve">cuestionario evalúa seis escalas divididas en tres dimensiones. Las dimensiones son las siguientes: motivación por el aprendizaje, motivación por el resultado y miedo al fracaso. Este instrumento evalúa la motivación académica de cada </w:t>
      </w:r>
      <w:r w:rsidRPr="008E5086">
        <w:rPr>
          <w:rFonts w:ascii="Times New Roman" w:eastAsia="Calibri" w:hAnsi="Times New Roman" w:cs="Times New Roman"/>
          <w:sz w:val="24"/>
          <w:szCs w:val="24"/>
          <w:lang w:val="es-MX"/>
        </w:rPr>
        <w:lastRenderedPageBreak/>
        <w:t>alumno</w:t>
      </w:r>
      <w:r w:rsidR="00785166">
        <w:rPr>
          <w:rFonts w:ascii="Times New Roman" w:eastAsia="Calibri" w:hAnsi="Times New Roman" w:cs="Times New Roman"/>
          <w:sz w:val="24"/>
          <w:szCs w:val="24"/>
          <w:lang w:val="es-MX"/>
        </w:rPr>
        <w:t>.</w:t>
      </w:r>
      <w:r w:rsidRPr="008E5086">
        <w:rPr>
          <w:rFonts w:ascii="Times New Roman" w:eastAsia="Calibri" w:hAnsi="Times New Roman" w:cs="Times New Roman"/>
          <w:sz w:val="24"/>
          <w:szCs w:val="24"/>
          <w:lang w:val="es-MX"/>
        </w:rPr>
        <w:t xml:space="preserve"> </w:t>
      </w:r>
      <w:r w:rsidR="00785166">
        <w:rPr>
          <w:rFonts w:ascii="Times New Roman" w:eastAsia="Calibri" w:hAnsi="Times New Roman" w:cs="Times New Roman"/>
          <w:sz w:val="24"/>
          <w:szCs w:val="24"/>
          <w:lang w:val="es-MX"/>
        </w:rPr>
        <w:t>P</w:t>
      </w:r>
      <w:r w:rsidR="00785166" w:rsidRPr="008E5086">
        <w:rPr>
          <w:rFonts w:ascii="Times New Roman" w:eastAsia="Calibri" w:hAnsi="Times New Roman" w:cs="Times New Roman"/>
          <w:sz w:val="24"/>
          <w:szCs w:val="24"/>
          <w:lang w:val="es-MX"/>
        </w:rPr>
        <w:t xml:space="preserve">or </w:t>
      </w:r>
      <w:r w:rsidRPr="008E5086">
        <w:rPr>
          <w:rFonts w:ascii="Times New Roman" w:eastAsia="Calibri" w:hAnsi="Times New Roman" w:cs="Times New Roman"/>
          <w:sz w:val="24"/>
          <w:szCs w:val="24"/>
          <w:lang w:val="es-MX"/>
        </w:rPr>
        <w:t>este motivo</w:t>
      </w:r>
      <w:r w:rsidR="00785166">
        <w:rPr>
          <w:rFonts w:ascii="Times New Roman" w:eastAsia="Calibri" w:hAnsi="Times New Roman" w:cs="Times New Roman"/>
          <w:sz w:val="24"/>
          <w:szCs w:val="24"/>
          <w:lang w:val="es-MX"/>
        </w:rPr>
        <w:t>,</w:t>
      </w:r>
      <w:r w:rsidRPr="008E5086">
        <w:rPr>
          <w:rFonts w:ascii="Times New Roman" w:eastAsia="Calibri" w:hAnsi="Times New Roman" w:cs="Times New Roman"/>
          <w:sz w:val="24"/>
          <w:szCs w:val="24"/>
          <w:lang w:val="es-MX"/>
        </w:rPr>
        <w:t xml:space="preserve"> cada ítem está dividido en cada sub</w:t>
      </w:r>
      <w:r w:rsidR="00785166">
        <w:rPr>
          <w:rFonts w:ascii="Times New Roman" w:eastAsia="Calibri" w:hAnsi="Times New Roman" w:cs="Times New Roman"/>
          <w:sz w:val="24"/>
          <w:szCs w:val="24"/>
          <w:lang w:val="es-MX"/>
        </w:rPr>
        <w:t>es</w:t>
      </w:r>
      <w:r w:rsidRPr="008E5086">
        <w:rPr>
          <w:rFonts w:ascii="Times New Roman" w:eastAsia="Calibri" w:hAnsi="Times New Roman" w:cs="Times New Roman"/>
          <w:sz w:val="24"/>
          <w:szCs w:val="24"/>
          <w:lang w:val="es-MX"/>
        </w:rPr>
        <w:t>cala, cada escala le proporciona un valor a cada ítem.</w:t>
      </w:r>
    </w:p>
    <w:p w14:paraId="46B71345" w14:textId="527C7374" w:rsidR="00094D02" w:rsidRPr="00EC4C93" w:rsidRDefault="00094D02" w:rsidP="00EC4C93">
      <w:pPr>
        <w:pStyle w:val="Prrafodelista"/>
        <w:numPr>
          <w:ilvl w:val="1"/>
          <w:numId w:val="8"/>
        </w:numPr>
        <w:spacing w:after="0" w:line="360" w:lineRule="auto"/>
        <w:ind w:left="0" w:firstLine="709"/>
        <w:jc w:val="both"/>
        <w:rPr>
          <w:rFonts w:ascii="Times New Roman" w:hAnsi="Times New Roman" w:cs="Times New Roman"/>
          <w:sz w:val="24"/>
          <w:szCs w:val="24"/>
        </w:rPr>
      </w:pPr>
      <w:r w:rsidRPr="00EC4C93">
        <w:rPr>
          <w:rFonts w:ascii="Times New Roman" w:hAnsi="Times New Roman" w:cs="Times New Roman"/>
          <w:sz w:val="24"/>
          <w:szCs w:val="24"/>
        </w:rPr>
        <w:t>Escala 1: Alta capacidad de trabajo y rendimiento</w:t>
      </w:r>
      <w:r w:rsidR="00785166">
        <w:rPr>
          <w:rFonts w:ascii="Times New Roman" w:hAnsi="Times New Roman" w:cs="Times New Roman"/>
          <w:sz w:val="24"/>
          <w:szCs w:val="24"/>
        </w:rPr>
        <w:t>.</w:t>
      </w:r>
      <w:r w:rsidRPr="00EC4C93">
        <w:rPr>
          <w:rFonts w:ascii="Times New Roman" w:hAnsi="Times New Roman" w:cs="Times New Roman"/>
          <w:sz w:val="24"/>
          <w:szCs w:val="24"/>
        </w:rPr>
        <w:t xml:space="preserve"> </w:t>
      </w:r>
      <w:r w:rsidR="00785166">
        <w:rPr>
          <w:rFonts w:ascii="Times New Roman" w:hAnsi="Times New Roman" w:cs="Times New Roman"/>
          <w:sz w:val="24"/>
          <w:szCs w:val="24"/>
        </w:rPr>
        <w:t>L</w:t>
      </w:r>
      <w:r w:rsidR="00785166" w:rsidRPr="00EC4C93">
        <w:rPr>
          <w:rFonts w:ascii="Times New Roman" w:hAnsi="Times New Roman" w:cs="Times New Roman"/>
          <w:sz w:val="24"/>
          <w:szCs w:val="24"/>
        </w:rPr>
        <w:t xml:space="preserve">os </w:t>
      </w:r>
      <w:r w:rsidR="00785166">
        <w:rPr>
          <w:rFonts w:ascii="Times New Roman" w:hAnsi="Times New Roman" w:cs="Times New Roman"/>
          <w:sz w:val="24"/>
          <w:szCs w:val="24"/>
        </w:rPr>
        <w:t>í</w:t>
      </w:r>
      <w:r w:rsidRPr="00EC4C93">
        <w:rPr>
          <w:rFonts w:ascii="Times New Roman" w:hAnsi="Times New Roman" w:cs="Times New Roman"/>
          <w:sz w:val="24"/>
          <w:szCs w:val="24"/>
        </w:rPr>
        <w:t xml:space="preserve">tems en esta escala tienen un valor de </w:t>
      </w:r>
      <w:r w:rsidR="00785166">
        <w:rPr>
          <w:rFonts w:ascii="Times New Roman" w:hAnsi="Times New Roman" w:cs="Times New Roman"/>
          <w:sz w:val="24"/>
          <w:szCs w:val="24"/>
        </w:rPr>
        <w:t>uno</w:t>
      </w:r>
      <w:r w:rsidRPr="00EC4C93">
        <w:rPr>
          <w:rFonts w:ascii="Times New Roman" w:hAnsi="Times New Roman" w:cs="Times New Roman"/>
          <w:sz w:val="24"/>
          <w:szCs w:val="24"/>
        </w:rPr>
        <w:t xml:space="preserve"> en caso de que los alumnos respondan</w:t>
      </w:r>
      <w:r w:rsidR="00785166">
        <w:rPr>
          <w:rFonts w:ascii="Times New Roman" w:hAnsi="Times New Roman" w:cs="Times New Roman"/>
          <w:sz w:val="24"/>
          <w:szCs w:val="24"/>
        </w:rPr>
        <w:t xml:space="preserve"> “S</w:t>
      </w:r>
      <w:r w:rsidR="00785166" w:rsidRPr="00EC4C93">
        <w:rPr>
          <w:rFonts w:ascii="Times New Roman" w:hAnsi="Times New Roman" w:cs="Times New Roman"/>
          <w:sz w:val="24"/>
          <w:szCs w:val="24"/>
        </w:rPr>
        <w:t>í</w:t>
      </w:r>
      <w:r w:rsidRPr="00EC4C93">
        <w:rPr>
          <w:rFonts w:ascii="Times New Roman" w:hAnsi="Times New Roman" w:cs="Times New Roman"/>
          <w:sz w:val="24"/>
          <w:szCs w:val="24"/>
        </w:rPr>
        <w:t>”</w:t>
      </w:r>
      <w:r w:rsidR="00785166">
        <w:rPr>
          <w:rFonts w:ascii="Times New Roman" w:hAnsi="Times New Roman" w:cs="Times New Roman"/>
          <w:sz w:val="24"/>
          <w:szCs w:val="24"/>
        </w:rPr>
        <w:t>,</w:t>
      </w:r>
      <w:r w:rsidRPr="00EC4C93">
        <w:rPr>
          <w:rFonts w:ascii="Times New Roman" w:hAnsi="Times New Roman" w:cs="Times New Roman"/>
          <w:sz w:val="24"/>
          <w:szCs w:val="24"/>
        </w:rPr>
        <w:t xml:space="preserve"> entre estos </w:t>
      </w:r>
      <w:r w:rsidR="00292F5C">
        <w:rPr>
          <w:rFonts w:ascii="Times New Roman" w:hAnsi="Times New Roman" w:cs="Times New Roman"/>
          <w:sz w:val="24"/>
          <w:szCs w:val="24"/>
        </w:rPr>
        <w:t>í</w:t>
      </w:r>
      <w:r w:rsidRPr="00EC4C93">
        <w:rPr>
          <w:rFonts w:ascii="Times New Roman" w:hAnsi="Times New Roman" w:cs="Times New Roman"/>
          <w:sz w:val="24"/>
          <w:szCs w:val="24"/>
        </w:rPr>
        <w:t>tems se encuentran 13,</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16,</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27,</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29,</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31,</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41, 42,</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47,</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57,</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58,</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65,</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 xml:space="preserve">69, 71. En esta misma escala encontramos que los </w:t>
      </w:r>
      <w:r w:rsidR="00292F5C">
        <w:rPr>
          <w:rFonts w:ascii="Times New Roman" w:hAnsi="Times New Roman" w:cs="Times New Roman"/>
          <w:sz w:val="24"/>
          <w:szCs w:val="24"/>
        </w:rPr>
        <w:t>ítems</w:t>
      </w:r>
      <w:r w:rsidRPr="00EC4C93">
        <w:rPr>
          <w:rFonts w:ascii="Times New Roman" w:hAnsi="Times New Roman" w:cs="Times New Roman"/>
          <w:sz w:val="24"/>
          <w:szCs w:val="24"/>
        </w:rPr>
        <w:t xml:space="preserve"> 39 y 52</w:t>
      </w:r>
      <w:r w:rsidR="00785166">
        <w:rPr>
          <w:rFonts w:ascii="Times New Roman" w:hAnsi="Times New Roman" w:cs="Times New Roman"/>
          <w:sz w:val="24"/>
          <w:szCs w:val="24"/>
        </w:rPr>
        <w:t>, sin embargo,</w:t>
      </w:r>
      <w:r w:rsidRPr="00EC4C93">
        <w:rPr>
          <w:rFonts w:ascii="Times New Roman" w:hAnsi="Times New Roman" w:cs="Times New Roman"/>
          <w:sz w:val="24"/>
          <w:szCs w:val="24"/>
        </w:rPr>
        <w:t xml:space="preserve"> tienen valor de </w:t>
      </w:r>
      <w:r w:rsidR="00785166">
        <w:rPr>
          <w:rFonts w:ascii="Times New Roman" w:hAnsi="Times New Roman" w:cs="Times New Roman"/>
          <w:sz w:val="24"/>
          <w:szCs w:val="24"/>
        </w:rPr>
        <w:t>uno</w:t>
      </w:r>
      <w:r w:rsidRPr="00EC4C93">
        <w:rPr>
          <w:rFonts w:ascii="Times New Roman" w:hAnsi="Times New Roman" w:cs="Times New Roman"/>
          <w:sz w:val="24"/>
          <w:szCs w:val="24"/>
        </w:rPr>
        <w:t xml:space="preserve"> en caso de que la respuesta sea “No”.</w:t>
      </w:r>
    </w:p>
    <w:p w14:paraId="786B1714" w14:textId="5E860BB2" w:rsidR="00094D02" w:rsidRPr="00EC4C93" w:rsidRDefault="00094D02" w:rsidP="00EC4C93">
      <w:pPr>
        <w:pStyle w:val="Prrafodelista"/>
        <w:numPr>
          <w:ilvl w:val="1"/>
          <w:numId w:val="8"/>
        </w:numPr>
        <w:spacing w:after="0" w:line="360" w:lineRule="auto"/>
        <w:ind w:left="0" w:firstLine="709"/>
        <w:jc w:val="both"/>
        <w:rPr>
          <w:rFonts w:ascii="Times New Roman" w:hAnsi="Times New Roman" w:cs="Times New Roman"/>
          <w:sz w:val="24"/>
          <w:szCs w:val="24"/>
        </w:rPr>
      </w:pPr>
      <w:r w:rsidRPr="00EC4C93">
        <w:rPr>
          <w:rFonts w:ascii="Times New Roman" w:hAnsi="Times New Roman" w:cs="Times New Roman"/>
          <w:sz w:val="24"/>
          <w:szCs w:val="24"/>
        </w:rPr>
        <w:t>Escala 2:</w:t>
      </w:r>
      <w:r w:rsidR="00A9002E">
        <w:rPr>
          <w:rFonts w:ascii="Times New Roman" w:hAnsi="Times New Roman" w:cs="Times New Roman"/>
          <w:sz w:val="24"/>
          <w:szCs w:val="24"/>
        </w:rPr>
        <w:t xml:space="preserve"> </w:t>
      </w:r>
      <w:r w:rsidRPr="00EC4C93">
        <w:rPr>
          <w:rFonts w:ascii="Times New Roman" w:hAnsi="Times New Roman" w:cs="Times New Roman"/>
          <w:sz w:val="24"/>
          <w:szCs w:val="24"/>
        </w:rPr>
        <w:t xml:space="preserve">Motivación intrínseca. En esta los </w:t>
      </w:r>
      <w:r w:rsidR="00292F5C">
        <w:rPr>
          <w:rFonts w:ascii="Times New Roman" w:hAnsi="Times New Roman" w:cs="Times New Roman"/>
          <w:sz w:val="24"/>
          <w:szCs w:val="24"/>
        </w:rPr>
        <w:t>ítems</w:t>
      </w:r>
      <w:r w:rsidRPr="00EC4C93">
        <w:rPr>
          <w:rFonts w:ascii="Times New Roman" w:hAnsi="Times New Roman" w:cs="Times New Roman"/>
          <w:sz w:val="24"/>
          <w:szCs w:val="24"/>
        </w:rPr>
        <w:t xml:space="preserve"> 6,</w:t>
      </w:r>
      <w:r w:rsidR="0046566D">
        <w:rPr>
          <w:rFonts w:ascii="Times New Roman" w:hAnsi="Times New Roman" w:cs="Times New Roman"/>
          <w:sz w:val="24"/>
          <w:szCs w:val="24"/>
        </w:rPr>
        <w:t xml:space="preserve"> </w:t>
      </w:r>
      <w:r w:rsidRPr="00EC4C93">
        <w:rPr>
          <w:rFonts w:ascii="Times New Roman" w:hAnsi="Times New Roman" w:cs="Times New Roman"/>
          <w:sz w:val="24"/>
          <w:szCs w:val="24"/>
        </w:rPr>
        <w:t>14,</w:t>
      </w:r>
      <w:r w:rsidR="0046566D">
        <w:rPr>
          <w:rFonts w:ascii="Times New Roman" w:hAnsi="Times New Roman" w:cs="Times New Roman"/>
          <w:sz w:val="24"/>
          <w:szCs w:val="24"/>
        </w:rPr>
        <w:t xml:space="preserve"> </w:t>
      </w:r>
      <w:r w:rsidRPr="00EC4C93">
        <w:rPr>
          <w:rFonts w:ascii="Times New Roman" w:hAnsi="Times New Roman" w:cs="Times New Roman"/>
          <w:sz w:val="24"/>
          <w:szCs w:val="24"/>
        </w:rPr>
        <w:t>15,</w:t>
      </w:r>
      <w:r w:rsidR="0046566D">
        <w:rPr>
          <w:rFonts w:ascii="Times New Roman" w:hAnsi="Times New Roman" w:cs="Times New Roman"/>
          <w:sz w:val="24"/>
          <w:szCs w:val="24"/>
        </w:rPr>
        <w:t xml:space="preserve"> </w:t>
      </w:r>
      <w:r w:rsidRPr="00EC4C93">
        <w:rPr>
          <w:rFonts w:ascii="Times New Roman" w:hAnsi="Times New Roman" w:cs="Times New Roman"/>
          <w:sz w:val="24"/>
          <w:szCs w:val="24"/>
        </w:rPr>
        <w:t>19,</w:t>
      </w:r>
      <w:r w:rsidR="0046566D">
        <w:rPr>
          <w:rFonts w:ascii="Times New Roman" w:hAnsi="Times New Roman" w:cs="Times New Roman"/>
          <w:sz w:val="24"/>
          <w:szCs w:val="24"/>
        </w:rPr>
        <w:t xml:space="preserve"> </w:t>
      </w:r>
      <w:r w:rsidRPr="00EC4C93">
        <w:rPr>
          <w:rFonts w:ascii="Times New Roman" w:hAnsi="Times New Roman" w:cs="Times New Roman"/>
          <w:sz w:val="24"/>
          <w:szCs w:val="24"/>
        </w:rPr>
        <w:t>38,</w:t>
      </w:r>
      <w:r w:rsidR="0046566D">
        <w:rPr>
          <w:rFonts w:ascii="Times New Roman" w:hAnsi="Times New Roman" w:cs="Times New Roman"/>
          <w:sz w:val="24"/>
          <w:szCs w:val="24"/>
        </w:rPr>
        <w:t xml:space="preserve"> </w:t>
      </w:r>
      <w:r w:rsidRPr="00EC4C93">
        <w:rPr>
          <w:rFonts w:ascii="Times New Roman" w:hAnsi="Times New Roman" w:cs="Times New Roman"/>
          <w:sz w:val="24"/>
          <w:szCs w:val="24"/>
        </w:rPr>
        <w:t>46, 51,</w:t>
      </w:r>
      <w:r w:rsidR="0046566D">
        <w:rPr>
          <w:rFonts w:ascii="Times New Roman" w:hAnsi="Times New Roman" w:cs="Times New Roman"/>
          <w:sz w:val="24"/>
          <w:szCs w:val="24"/>
        </w:rPr>
        <w:t xml:space="preserve"> </w:t>
      </w:r>
      <w:r w:rsidRPr="00EC4C93">
        <w:rPr>
          <w:rFonts w:ascii="Times New Roman" w:hAnsi="Times New Roman" w:cs="Times New Roman"/>
          <w:sz w:val="24"/>
          <w:szCs w:val="24"/>
        </w:rPr>
        <w:t xml:space="preserve">68, y 73 se puntúan con valor de </w:t>
      </w:r>
      <w:r w:rsidR="00785166">
        <w:rPr>
          <w:rFonts w:ascii="Times New Roman" w:hAnsi="Times New Roman" w:cs="Times New Roman"/>
          <w:sz w:val="24"/>
          <w:szCs w:val="24"/>
        </w:rPr>
        <w:t>uno</w:t>
      </w:r>
      <w:r w:rsidR="0046566D">
        <w:rPr>
          <w:rFonts w:ascii="Times New Roman" w:hAnsi="Times New Roman" w:cs="Times New Roman"/>
          <w:sz w:val="24"/>
          <w:szCs w:val="24"/>
        </w:rPr>
        <w:t xml:space="preserve"> </w:t>
      </w:r>
      <w:r w:rsidRPr="00EC4C93">
        <w:rPr>
          <w:rFonts w:ascii="Times New Roman" w:hAnsi="Times New Roman" w:cs="Times New Roman"/>
          <w:sz w:val="24"/>
          <w:szCs w:val="24"/>
        </w:rPr>
        <w:t>si la respuesta es “</w:t>
      </w:r>
      <w:r w:rsidR="0046566D">
        <w:rPr>
          <w:rFonts w:ascii="Times New Roman" w:hAnsi="Times New Roman" w:cs="Times New Roman"/>
          <w:sz w:val="24"/>
          <w:szCs w:val="24"/>
        </w:rPr>
        <w:t>S</w:t>
      </w:r>
      <w:r w:rsidR="0046566D" w:rsidRPr="00EC4C93">
        <w:rPr>
          <w:rFonts w:ascii="Times New Roman" w:hAnsi="Times New Roman" w:cs="Times New Roman"/>
          <w:sz w:val="24"/>
          <w:szCs w:val="24"/>
        </w:rPr>
        <w:t>í</w:t>
      </w:r>
      <w:r w:rsidRPr="00EC4C93">
        <w:rPr>
          <w:rFonts w:ascii="Times New Roman" w:hAnsi="Times New Roman" w:cs="Times New Roman"/>
          <w:sz w:val="24"/>
          <w:szCs w:val="24"/>
        </w:rPr>
        <w:t>”</w:t>
      </w:r>
      <w:r w:rsidR="00E75B00">
        <w:rPr>
          <w:rFonts w:ascii="Times New Roman" w:hAnsi="Times New Roman" w:cs="Times New Roman"/>
          <w:sz w:val="24"/>
          <w:szCs w:val="24"/>
        </w:rPr>
        <w:t>;</w:t>
      </w:r>
      <w:r w:rsidRPr="00EC4C93">
        <w:rPr>
          <w:rFonts w:ascii="Times New Roman" w:hAnsi="Times New Roman" w:cs="Times New Roman"/>
          <w:sz w:val="24"/>
          <w:szCs w:val="24"/>
        </w:rPr>
        <w:t xml:space="preserve"> </w:t>
      </w:r>
      <w:r w:rsidR="00E75B00">
        <w:rPr>
          <w:rFonts w:ascii="Times New Roman" w:hAnsi="Times New Roman" w:cs="Times New Roman"/>
          <w:sz w:val="24"/>
          <w:szCs w:val="24"/>
        </w:rPr>
        <w:t xml:space="preserve">en </w:t>
      </w:r>
      <w:r w:rsidRPr="00EC4C93">
        <w:rPr>
          <w:rFonts w:ascii="Times New Roman" w:hAnsi="Times New Roman" w:cs="Times New Roman"/>
          <w:sz w:val="24"/>
          <w:szCs w:val="24"/>
        </w:rPr>
        <w:t xml:space="preserve">los </w:t>
      </w:r>
      <w:r w:rsidR="00292F5C">
        <w:rPr>
          <w:rFonts w:ascii="Times New Roman" w:hAnsi="Times New Roman" w:cs="Times New Roman"/>
          <w:sz w:val="24"/>
          <w:szCs w:val="24"/>
        </w:rPr>
        <w:t>ítems</w:t>
      </w:r>
      <w:r w:rsidRPr="00EC4C93">
        <w:rPr>
          <w:rFonts w:ascii="Times New Roman" w:hAnsi="Times New Roman" w:cs="Times New Roman"/>
          <w:sz w:val="24"/>
          <w:szCs w:val="24"/>
        </w:rPr>
        <w:t xml:space="preserve"> 2,</w:t>
      </w:r>
      <w:r w:rsidR="0046566D">
        <w:rPr>
          <w:rFonts w:ascii="Times New Roman" w:hAnsi="Times New Roman" w:cs="Times New Roman"/>
          <w:sz w:val="24"/>
          <w:szCs w:val="24"/>
        </w:rPr>
        <w:t xml:space="preserve"> </w:t>
      </w:r>
      <w:r w:rsidRPr="00EC4C93">
        <w:rPr>
          <w:rFonts w:ascii="Times New Roman" w:hAnsi="Times New Roman" w:cs="Times New Roman"/>
          <w:sz w:val="24"/>
          <w:szCs w:val="24"/>
        </w:rPr>
        <w:t>7,</w:t>
      </w:r>
      <w:r w:rsidR="0046566D">
        <w:rPr>
          <w:rFonts w:ascii="Times New Roman" w:hAnsi="Times New Roman" w:cs="Times New Roman"/>
          <w:sz w:val="24"/>
          <w:szCs w:val="24"/>
        </w:rPr>
        <w:t xml:space="preserve"> </w:t>
      </w:r>
      <w:r w:rsidRPr="00EC4C93">
        <w:rPr>
          <w:rFonts w:ascii="Times New Roman" w:hAnsi="Times New Roman" w:cs="Times New Roman"/>
          <w:sz w:val="24"/>
          <w:szCs w:val="24"/>
        </w:rPr>
        <w:t>9,</w:t>
      </w:r>
      <w:r w:rsidR="0046566D">
        <w:rPr>
          <w:rFonts w:ascii="Times New Roman" w:hAnsi="Times New Roman" w:cs="Times New Roman"/>
          <w:sz w:val="24"/>
          <w:szCs w:val="24"/>
        </w:rPr>
        <w:t xml:space="preserve"> </w:t>
      </w:r>
      <w:r w:rsidRPr="00EC4C93">
        <w:rPr>
          <w:rFonts w:ascii="Times New Roman" w:hAnsi="Times New Roman" w:cs="Times New Roman"/>
          <w:sz w:val="24"/>
          <w:szCs w:val="24"/>
        </w:rPr>
        <w:t>11, 21,</w:t>
      </w:r>
      <w:r w:rsidR="0046566D">
        <w:rPr>
          <w:rFonts w:ascii="Times New Roman" w:hAnsi="Times New Roman" w:cs="Times New Roman"/>
          <w:sz w:val="24"/>
          <w:szCs w:val="24"/>
        </w:rPr>
        <w:t xml:space="preserve"> </w:t>
      </w:r>
      <w:r w:rsidRPr="00EC4C93">
        <w:rPr>
          <w:rFonts w:ascii="Times New Roman" w:hAnsi="Times New Roman" w:cs="Times New Roman"/>
          <w:sz w:val="24"/>
          <w:szCs w:val="24"/>
        </w:rPr>
        <w:t xml:space="preserve">25 y 50 el valor es </w:t>
      </w:r>
      <w:r w:rsidR="00785166">
        <w:rPr>
          <w:rFonts w:ascii="Times New Roman" w:hAnsi="Times New Roman" w:cs="Times New Roman"/>
          <w:sz w:val="24"/>
          <w:szCs w:val="24"/>
        </w:rPr>
        <w:t>uno</w:t>
      </w:r>
      <w:r w:rsidRPr="00EC4C93">
        <w:rPr>
          <w:rFonts w:ascii="Times New Roman" w:hAnsi="Times New Roman" w:cs="Times New Roman"/>
          <w:sz w:val="24"/>
          <w:szCs w:val="24"/>
        </w:rPr>
        <w:t xml:space="preserve"> si la re</w:t>
      </w:r>
      <w:r w:rsidR="007C5D81">
        <w:rPr>
          <w:rFonts w:ascii="Times New Roman" w:hAnsi="Times New Roman" w:cs="Times New Roman"/>
          <w:sz w:val="24"/>
          <w:szCs w:val="24"/>
        </w:rPr>
        <w:t>s</w:t>
      </w:r>
      <w:r w:rsidRPr="00EC4C93">
        <w:rPr>
          <w:rFonts w:ascii="Times New Roman" w:hAnsi="Times New Roman" w:cs="Times New Roman"/>
          <w:sz w:val="24"/>
          <w:szCs w:val="24"/>
        </w:rPr>
        <w:t>puesta obtenida es “No”.</w:t>
      </w:r>
    </w:p>
    <w:p w14:paraId="3F615260" w14:textId="04F29406" w:rsidR="00094D02" w:rsidRPr="00EC4C93" w:rsidRDefault="00094D02" w:rsidP="00EC4C93">
      <w:pPr>
        <w:pStyle w:val="Prrafodelista"/>
        <w:numPr>
          <w:ilvl w:val="1"/>
          <w:numId w:val="8"/>
        </w:numPr>
        <w:spacing w:after="0" w:line="360" w:lineRule="auto"/>
        <w:ind w:left="0" w:firstLine="709"/>
        <w:jc w:val="both"/>
        <w:rPr>
          <w:rFonts w:ascii="Times New Roman" w:hAnsi="Times New Roman" w:cs="Times New Roman"/>
          <w:sz w:val="24"/>
          <w:szCs w:val="24"/>
        </w:rPr>
      </w:pPr>
      <w:r w:rsidRPr="00EC4C93">
        <w:rPr>
          <w:rFonts w:ascii="Times New Roman" w:hAnsi="Times New Roman" w:cs="Times New Roman"/>
          <w:sz w:val="24"/>
          <w:szCs w:val="24"/>
        </w:rPr>
        <w:t xml:space="preserve">Escala 3: Ambición. Los </w:t>
      </w:r>
      <w:r w:rsidR="00292F5C">
        <w:rPr>
          <w:rFonts w:ascii="Times New Roman" w:hAnsi="Times New Roman" w:cs="Times New Roman"/>
          <w:sz w:val="24"/>
          <w:szCs w:val="24"/>
        </w:rPr>
        <w:t>ítems</w:t>
      </w:r>
      <w:r w:rsidRPr="00EC4C93">
        <w:rPr>
          <w:rFonts w:ascii="Times New Roman" w:hAnsi="Times New Roman" w:cs="Times New Roman"/>
          <w:sz w:val="24"/>
          <w:szCs w:val="24"/>
        </w:rPr>
        <w:t xml:space="preserve"> 10,12,17,28,32,43,55,56,61,63,70,72, y 74. Tienen un valor de </w:t>
      </w:r>
      <w:r w:rsidR="00785166">
        <w:rPr>
          <w:rFonts w:ascii="Times New Roman" w:hAnsi="Times New Roman" w:cs="Times New Roman"/>
          <w:sz w:val="24"/>
          <w:szCs w:val="24"/>
        </w:rPr>
        <w:t>uno</w:t>
      </w:r>
      <w:r w:rsidRPr="00EC4C93">
        <w:rPr>
          <w:rFonts w:ascii="Times New Roman" w:hAnsi="Times New Roman" w:cs="Times New Roman"/>
          <w:sz w:val="24"/>
          <w:szCs w:val="24"/>
        </w:rPr>
        <w:t xml:space="preserve"> si la respuesta obtenida es “</w:t>
      </w:r>
      <w:r w:rsidR="00785166">
        <w:rPr>
          <w:rFonts w:ascii="Times New Roman" w:hAnsi="Times New Roman" w:cs="Times New Roman"/>
          <w:sz w:val="24"/>
          <w:szCs w:val="24"/>
        </w:rPr>
        <w:t>S</w:t>
      </w:r>
      <w:r w:rsidR="00785166" w:rsidRPr="00EC4C93">
        <w:rPr>
          <w:rFonts w:ascii="Times New Roman" w:hAnsi="Times New Roman" w:cs="Times New Roman"/>
          <w:sz w:val="24"/>
          <w:szCs w:val="24"/>
        </w:rPr>
        <w:t>í</w:t>
      </w:r>
      <w:r w:rsidRPr="00EC4C93">
        <w:rPr>
          <w:rFonts w:ascii="Times New Roman" w:hAnsi="Times New Roman" w:cs="Times New Roman"/>
          <w:sz w:val="24"/>
          <w:szCs w:val="24"/>
        </w:rPr>
        <w:t>”.</w:t>
      </w:r>
    </w:p>
    <w:p w14:paraId="13A20D50" w14:textId="56D4E6BD" w:rsidR="00094D02" w:rsidRPr="00EC4C93" w:rsidRDefault="00094D02" w:rsidP="00EC4C93">
      <w:pPr>
        <w:pStyle w:val="Prrafodelista"/>
        <w:numPr>
          <w:ilvl w:val="1"/>
          <w:numId w:val="8"/>
        </w:numPr>
        <w:spacing w:after="0" w:line="360" w:lineRule="auto"/>
        <w:ind w:left="0" w:firstLine="709"/>
        <w:jc w:val="both"/>
        <w:rPr>
          <w:rFonts w:ascii="Times New Roman" w:hAnsi="Times New Roman" w:cs="Times New Roman"/>
          <w:sz w:val="24"/>
          <w:szCs w:val="24"/>
        </w:rPr>
      </w:pPr>
      <w:r w:rsidRPr="00EC4C93">
        <w:rPr>
          <w:rFonts w:ascii="Times New Roman" w:hAnsi="Times New Roman" w:cs="Times New Roman"/>
          <w:sz w:val="24"/>
          <w:szCs w:val="24"/>
        </w:rPr>
        <w:t xml:space="preserve">Escala 4: Ansiedad inhibidora del rendimiento. Los </w:t>
      </w:r>
      <w:r w:rsidR="00292F5C">
        <w:rPr>
          <w:rFonts w:ascii="Times New Roman" w:hAnsi="Times New Roman" w:cs="Times New Roman"/>
          <w:sz w:val="24"/>
          <w:szCs w:val="24"/>
        </w:rPr>
        <w:t>Ítems</w:t>
      </w:r>
      <w:r w:rsidRPr="00EC4C93">
        <w:rPr>
          <w:rFonts w:ascii="Times New Roman" w:hAnsi="Times New Roman" w:cs="Times New Roman"/>
          <w:sz w:val="24"/>
          <w:szCs w:val="24"/>
        </w:rPr>
        <w:t xml:space="preserve"> 1,</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4,</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5,</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8,</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20,</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24,</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26,</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30, 33,</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35,</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 xml:space="preserve">36 y 44 tienen un valor de </w:t>
      </w:r>
      <w:r w:rsidR="00785166">
        <w:rPr>
          <w:rFonts w:ascii="Times New Roman" w:hAnsi="Times New Roman" w:cs="Times New Roman"/>
          <w:sz w:val="24"/>
          <w:szCs w:val="24"/>
        </w:rPr>
        <w:t>uno</w:t>
      </w:r>
      <w:r w:rsidRPr="00EC4C93">
        <w:rPr>
          <w:rFonts w:ascii="Times New Roman" w:hAnsi="Times New Roman" w:cs="Times New Roman"/>
          <w:sz w:val="24"/>
          <w:szCs w:val="24"/>
        </w:rPr>
        <w:t xml:space="preserve"> en caso de que la respuesta sea “Sí”.</w:t>
      </w:r>
    </w:p>
    <w:p w14:paraId="4AE560C5" w14:textId="12BA744C" w:rsidR="00094D02" w:rsidRPr="00EC4C93" w:rsidRDefault="00094D02" w:rsidP="00EC4C93">
      <w:pPr>
        <w:pStyle w:val="Prrafodelista"/>
        <w:numPr>
          <w:ilvl w:val="1"/>
          <w:numId w:val="8"/>
        </w:numPr>
        <w:spacing w:after="0" w:line="360" w:lineRule="auto"/>
        <w:ind w:left="0" w:firstLine="709"/>
        <w:jc w:val="both"/>
        <w:rPr>
          <w:rFonts w:ascii="Times New Roman" w:hAnsi="Times New Roman" w:cs="Times New Roman"/>
          <w:sz w:val="24"/>
          <w:szCs w:val="24"/>
        </w:rPr>
      </w:pPr>
      <w:r w:rsidRPr="00EC4C93">
        <w:rPr>
          <w:rFonts w:ascii="Times New Roman" w:hAnsi="Times New Roman" w:cs="Times New Roman"/>
          <w:sz w:val="24"/>
          <w:szCs w:val="24"/>
        </w:rPr>
        <w:t xml:space="preserve">Escala 5: Ansiedad facilitadora del rendimiento. Los </w:t>
      </w:r>
      <w:r w:rsidR="00292F5C">
        <w:rPr>
          <w:rFonts w:ascii="Times New Roman" w:hAnsi="Times New Roman" w:cs="Times New Roman"/>
          <w:sz w:val="24"/>
          <w:szCs w:val="24"/>
        </w:rPr>
        <w:t>ítems</w:t>
      </w:r>
      <w:r w:rsidRPr="00EC4C93">
        <w:rPr>
          <w:rFonts w:ascii="Times New Roman" w:hAnsi="Times New Roman" w:cs="Times New Roman"/>
          <w:sz w:val="24"/>
          <w:szCs w:val="24"/>
        </w:rPr>
        <w:t xml:space="preserve"> 18,2</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2,</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34,</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37,</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45,</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49,</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53, 54,</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59,</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60,</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62. Tiene valor de 1 si la respuesta obtenida es “</w:t>
      </w:r>
      <w:r w:rsidR="00785166">
        <w:rPr>
          <w:rFonts w:ascii="Times New Roman" w:hAnsi="Times New Roman" w:cs="Times New Roman"/>
          <w:sz w:val="24"/>
          <w:szCs w:val="24"/>
        </w:rPr>
        <w:t>S</w:t>
      </w:r>
      <w:r w:rsidR="00785166" w:rsidRPr="00EC4C93">
        <w:rPr>
          <w:rFonts w:ascii="Times New Roman" w:hAnsi="Times New Roman" w:cs="Times New Roman"/>
          <w:sz w:val="24"/>
          <w:szCs w:val="24"/>
        </w:rPr>
        <w:t>í</w:t>
      </w:r>
      <w:r w:rsidRPr="00EC4C93">
        <w:rPr>
          <w:rFonts w:ascii="Times New Roman" w:hAnsi="Times New Roman" w:cs="Times New Roman"/>
          <w:sz w:val="24"/>
          <w:szCs w:val="24"/>
        </w:rPr>
        <w:t>”.</w:t>
      </w:r>
    </w:p>
    <w:p w14:paraId="5CBE53EF" w14:textId="4E4245C1" w:rsidR="00006FD7" w:rsidRDefault="00094D02" w:rsidP="00EC4C93">
      <w:pPr>
        <w:pStyle w:val="Prrafodelista"/>
        <w:numPr>
          <w:ilvl w:val="1"/>
          <w:numId w:val="8"/>
        </w:numPr>
        <w:spacing w:after="0" w:line="360" w:lineRule="auto"/>
        <w:ind w:left="0" w:firstLine="709"/>
        <w:jc w:val="both"/>
        <w:rPr>
          <w:rFonts w:ascii="Times New Roman" w:hAnsi="Times New Roman" w:cs="Times New Roman"/>
          <w:sz w:val="24"/>
          <w:szCs w:val="24"/>
        </w:rPr>
      </w:pPr>
      <w:r w:rsidRPr="00E75B00">
        <w:rPr>
          <w:rFonts w:ascii="Times New Roman" w:hAnsi="Times New Roman" w:cs="Times New Roman"/>
          <w:sz w:val="24"/>
          <w:szCs w:val="24"/>
          <w:lang w:val="it-IT"/>
        </w:rPr>
        <w:t>Escala 6: Vagancia</w:t>
      </w:r>
      <w:r w:rsidR="00E75B00" w:rsidRPr="00062664">
        <w:rPr>
          <w:rFonts w:ascii="Times New Roman" w:hAnsi="Times New Roman" w:cs="Times New Roman"/>
          <w:sz w:val="24"/>
          <w:szCs w:val="24"/>
          <w:lang w:val="it-IT"/>
        </w:rPr>
        <w:t xml:space="preserve"> </w:t>
      </w:r>
      <w:r w:rsidR="00E75B00" w:rsidRPr="00EC4C93">
        <w:rPr>
          <w:rFonts w:ascii="Times New Roman" w:hAnsi="Times New Roman" w:cs="Times New Roman"/>
          <w:sz w:val="24"/>
          <w:szCs w:val="24"/>
          <w:lang w:val="it-IT"/>
        </w:rPr>
        <w:t>(</w:t>
      </w:r>
      <w:r w:rsidR="00E75B00">
        <w:rPr>
          <w:rFonts w:ascii="Times New Roman" w:hAnsi="Times New Roman" w:cs="Times New Roman"/>
          <w:sz w:val="24"/>
          <w:szCs w:val="24"/>
          <w:lang w:val="it-IT"/>
        </w:rPr>
        <w:t>c</w:t>
      </w:r>
      <w:r w:rsidR="00E75B00" w:rsidRPr="00EC4C93">
        <w:rPr>
          <w:rFonts w:ascii="Times New Roman" w:hAnsi="Times New Roman" w:cs="Times New Roman"/>
          <w:sz w:val="24"/>
          <w:szCs w:val="24"/>
          <w:lang w:val="it-IT"/>
        </w:rPr>
        <w:t>on peso negativo)</w:t>
      </w:r>
      <w:r w:rsidRPr="00E75B00">
        <w:rPr>
          <w:rFonts w:ascii="Times New Roman" w:hAnsi="Times New Roman" w:cs="Times New Roman"/>
          <w:sz w:val="24"/>
          <w:szCs w:val="24"/>
          <w:lang w:val="it-IT"/>
        </w:rPr>
        <w:t xml:space="preserve">. </w:t>
      </w:r>
      <w:r w:rsidRPr="00EC4C93">
        <w:rPr>
          <w:rFonts w:ascii="Times New Roman" w:hAnsi="Times New Roman" w:cs="Times New Roman"/>
          <w:sz w:val="24"/>
          <w:szCs w:val="24"/>
        </w:rPr>
        <w:t xml:space="preserve">Los </w:t>
      </w:r>
      <w:r w:rsidR="00292F5C">
        <w:rPr>
          <w:rFonts w:ascii="Times New Roman" w:hAnsi="Times New Roman" w:cs="Times New Roman"/>
          <w:sz w:val="24"/>
          <w:szCs w:val="24"/>
        </w:rPr>
        <w:t>ítems</w:t>
      </w:r>
      <w:r w:rsidRPr="00EC4C93">
        <w:rPr>
          <w:rFonts w:ascii="Times New Roman" w:hAnsi="Times New Roman" w:cs="Times New Roman"/>
          <w:sz w:val="24"/>
          <w:szCs w:val="24"/>
        </w:rPr>
        <w:t xml:space="preserve"> 3,</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9,</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23,</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39,</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40,</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48,</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52, 64,</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 xml:space="preserve">66 y 67 </w:t>
      </w:r>
      <w:r w:rsidR="00785166">
        <w:rPr>
          <w:rFonts w:ascii="Times New Roman" w:hAnsi="Times New Roman" w:cs="Times New Roman"/>
          <w:sz w:val="24"/>
          <w:szCs w:val="24"/>
        </w:rPr>
        <w:t>t</w:t>
      </w:r>
      <w:r w:rsidRPr="00EC4C93">
        <w:rPr>
          <w:rFonts w:ascii="Times New Roman" w:hAnsi="Times New Roman" w:cs="Times New Roman"/>
          <w:sz w:val="24"/>
          <w:szCs w:val="24"/>
        </w:rPr>
        <w:t>ienen valor de 1</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si la respuesta es “S</w:t>
      </w:r>
      <w:r w:rsidR="00785166">
        <w:rPr>
          <w:rFonts w:ascii="Times New Roman" w:hAnsi="Times New Roman" w:cs="Times New Roman"/>
          <w:sz w:val="24"/>
          <w:szCs w:val="24"/>
        </w:rPr>
        <w:t>í</w:t>
      </w:r>
      <w:r w:rsidRPr="00EC4C93">
        <w:rPr>
          <w:rFonts w:ascii="Times New Roman" w:hAnsi="Times New Roman" w:cs="Times New Roman"/>
          <w:sz w:val="24"/>
          <w:szCs w:val="24"/>
        </w:rPr>
        <w:t xml:space="preserve">”. Sin embargo, los </w:t>
      </w:r>
      <w:r w:rsidR="00292F5C">
        <w:rPr>
          <w:rFonts w:ascii="Times New Roman" w:hAnsi="Times New Roman" w:cs="Times New Roman"/>
          <w:sz w:val="24"/>
          <w:szCs w:val="24"/>
        </w:rPr>
        <w:t>ítems</w:t>
      </w:r>
      <w:r w:rsidRPr="00EC4C93">
        <w:rPr>
          <w:rFonts w:ascii="Times New Roman" w:hAnsi="Times New Roman" w:cs="Times New Roman"/>
          <w:sz w:val="24"/>
          <w:szCs w:val="24"/>
        </w:rPr>
        <w:t xml:space="preserve"> 53 y 62 tienen valor de 1</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 xml:space="preserve">en caso de que la respuesta </w:t>
      </w:r>
      <w:r w:rsidR="00785166">
        <w:rPr>
          <w:rFonts w:ascii="Times New Roman" w:hAnsi="Times New Roman" w:cs="Times New Roman"/>
          <w:sz w:val="24"/>
          <w:szCs w:val="24"/>
        </w:rPr>
        <w:t>sea</w:t>
      </w:r>
      <w:r w:rsidR="00785166" w:rsidRPr="00EC4C93">
        <w:rPr>
          <w:rFonts w:ascii="Times New Roman" w:hAnsi="Times New Roman" w:cs="Times New Roman"/>
          <w:sz w:val="24"/>
          <w:szCs w:val="24"/>
        </w:rPr>
        <w:t xml:space="preserve"> </w:t>
      </w:r>
      <w:r w:rsidRPr="00EC4C93">
        <w:rPr>
          <w:rFonts w:ascii="Times New Roman" w:hAnsi="Times New Roman" w:cs="Times New Roman"/>
          <w:sz w:val="24"/>
          <w:szCs w:val="24"/>
        </w:rPr>
        <w:t>“No”.</w:t>
      </w:r>
    </w:p>
    <w:p w14:paraId="7A89CF43" w14:textId="000FD844" w:rsidR="0019204E" w:rsidRDefault="0019204E" w:rsidP="00062664">
      <w:pPr>
        <w:pStyle w:val="Prrafodelista"/>
        <w:spacing w:after="0" w:line="360" w:lineRule="auto"/>
        <w:ind w:left="709"/>
        <w:jc w:val="both"/>
        <w:rPr>
          <w:rFonts w:ascii="Times New Roman" w:hAnsi="Times New Roman" w:cs="Times New Roman"/>
          <w:sz w:val="24"/>
          <w:szCs w:val="24"/>
        </w:rPr>
      </w:pPr>
    </w:p>
    <w:p w14:paraId="7AE85A3A" w14:textId="3EDA65BF" w:rsidR="00DD51F3" w:rsidRDefault="00DD51F3" w:rsidP="00062664">
      <w:pPr>
        <w:pStyle w:val="Prrafodelista"/>
        <w:spacing w:after="0" w:line="360" w:lineRule="auto"/>
        <w:ind w:left="709"/>
        <w:jc w:val="both"/>
        <w:rPr>
          <w:rFonts w:ascii="Times New Roman" w:hAnsi="Times New Roman" w:cs="Times New Roman"/>
          <w:sz w:val="24"/>
          <w:szCs w:val="24"/>
        </w:rPr>
      </w:pPr>
    </w:p>
    <w:p w14:paraId="5B7E2F9F" w14:textId="12F5BB6F" w:rsidR="00DD51F3" w:rsidRDefault="00DD51F3" w:rsidP="00062664">
      <w:pPr>
        <w:pStyle w:val="Prrafodelista"/>
        <w:spacing w:after="0" w:line="360" w:lineRule="auto"/>
        <w:ind w:left="709"/>
        <w:jc w:val="both"/>
        <w:rPr>
          <w:rFonts w:ascii="Times New Roman" w:hAnsi="Times New Roman" w:cs="Times New Roman"/>
          <w:sz w:val="24"/>
          <w:szCs w:val="24"/>
        </w:rPr>
      </w:pPr>
    </w:p>
    <w:p w14:paraId="78244E8A" w14:textId="23E5ED56" w:rsidR="00DD51F3" w:rsidRDefault="00DD51F3" w:rsidP="00062664">
      <w:pPr>
        <w:pStyle w:val="Prrafodelista"/>
        <w:spacing w:after="0" w:line="360" w:lineRule="auto"/>
        <w:ind w:left="709"/>
        <w:jc w:val="both"/>
        <w:rPr>
          <w:rFonts w:ascii="Times New Roman" w:hAnsi="Times New Roman" w:cs="Times New Roman"/>
          <w:sz w:val="24"/>
          <w:szCs w:val="24"/>
        </w:rPr>
      </w:pPr>
    </w:p>
    <w:p w14:paraId="46CEB09E" w14:textId="025A75F8" w:rsidR="00DD51F3" w:rsidRDefault="00DD51F3" w:rsidP="00062664">
      <w:pPr>
        <w:pStyle w:val="Prrafodelista"/>
        <w:spacing w:after="0" w:line="360" w:lineRule="auto"/>
        <w:ind w:left="709"/>
        <w:jc w:val="both"/>
        <w:rPr>
          <w:rFonts w:ascii="Times New Roman" w:hAnsi="Times New Roman" w:cs="Times New Roman"/>
          <w:sz w:val="24"/>
          <w:szCs w:val="24"/>
        </w:rPr>
      </w:pPr>
    </w:p>
    <w:p w14:paraId="636C5307" w14:textId="4DBA2CA1" w:rsidR="00DD51F3" w:rsidRDefault="00DD51F3" w:rsidP="00062664">
      <w:pPr>
        <w:pStyle w:val="Prrafodelista"/>
        <w:spacing w:after="0" w:line="360" w:lineRule="auto"/>
        <w:ind w:left="709"/>
        <w:jc w:val="both"/>
        <w:rPr>
          <w:rFonts w:ascii="Times New Roman" w:hAnsi="Times New Roman" w:cs="Times New Roman"/>
          <w:sz w:val="24"/>
          <w:szCs w:val="24"/>
        </w:rPr>
      </w:pPr>
    </w:p>
    <w:p w14:paraId="7A4EFB58" w14:textId="430D5D86" w:rsidR="00DD51F3" w:rsidRDefault="00DD51F3" w:rsidP="00062664">
      <w:pPr>
        <w:pStyle w:val="Prrafodelista"/>
        <w:spacing w:after="0" w:line="360" w:lineRule="auto"/>
        <w:ind w:left="709"/>
        <w:jc w:val="both"/>
        <w:rPr>
          <w:rFonts w:ascii="Times New Roman" w:hAnsi="Times New Roman" w:cs="Times New Roman"/>
          <w:sz w:val="24"/>
          <w:szCs w:val="24"/>
        </w:rPr>
      </w:pPr>
    </w:p>
    <w:p w14:paraId="72C9AF93" w14:textId="3E6188B2" w:rsidR="00DD51F3" w:rsidRDefault="00DD51F3" w:rsidP="00062664">
      <w:pPr>
        <w:pStyle w:val="Prrafodelista"/>
        <w:spacing w:after="0" w:line="360" w:lineRule="auto"/>
        <w:ind w:left="709"/>
        <w:jc w:val="both"/>
        <w:rPr>
          <w:rFonts w:ascii="Times New Roman" w:hAnsi="Times New Roman" w:cs="Times New Roman"/>
          <w:sz w:val="24"/>
          <w:szCs w:val="24"/>
        </w:rPr>
      </w:pPr>
    </w:p>
    <w:p w14:paraId="3EC5FCE4" w14:textId="4C8383B4" w:rsidR="00DD51F3" w:rsidRDefault="00DD51F3" w:rsidP="00062664">
      <w:pPr>
        <w:pStyle w:val="Prrafodelista"/>
        <w:spacing w:after="0" w:line="360" w:lineRule="auto"/>
        <w:ind w:left="709"/>
        <w:jc w:val="both"/>
        <w:rPr>
          <w:rFonts w:ascii="Times New Roman" w:hAnsi="Times New Roman" w:cs="Times New Roman"/>
          <w:sz w:val="24"/>
          <w:szCs w:val="24"/>
        </w:rPr>
      </w:pPr>
    </w:p>
    <w:p w14:paraId="6C60782A" w14:textId="4BEED30D" w:rsidR="00DD51F3" w:rsidRDefault="00DD51F3" w:rsidP="00062664">
      <w:pPr>
        <w:pStyle w:val="Prrafodelista"/>
        <w:spacing w:after="0" w:line="360" w:lineRule="auto"/>
        <w:ind w:left="709"/>
        <w:jc w:val="both"/>
        <w:rPr>
          <w:rFonts w:ascii="Times New Roman" w:hAnsi="Times New Roman" w:cs="Times New Roman"/>
          <w:sz w:val="24"/>
          <w:szCs w:val="24"/>
        </w:rPr>
      </w:pPr>
    </w:p>
    <w:p w14:paraId="242373DD" w14:textId="7F20AC77" w:rsidR="00DD51F3" w:rsidRDefault="00DD51F3" w:rsidP="00062664">
      <w:pPr>
        <w:pStyle w:val="Prrafodelista"/>
        <w:spacing w:after="0" w:line="360" w:lineRule="auto"/>
        <w:ind w:left="709"/>
        <w:jc w:val="both"/>
        <w:rPr>
          <w:rFonts w:ascii="Times New Roman" w:hAnsi="Times New Roman" w:cs="Times New Roman"/>
          <w:sz w:val="24"/>
          <w:szCs w:val="24"/>
        </w:rPr>
      </w:pPr>
    </w:p>
    <w:p w14:paraId="23854080" w14:textId="4A083E4C" w:rsidR="00DD51F3" w:rsidRDefault="00DD51F3" w:rsidP="00062664">
      <w:pPr>
        <w:pStyle w:val="Prrafodelista"/>
        <w:spacing w:after="0" w:line="360" w:lineRule="auto"/>
        <w:ind w:left="709"/>
        <w:jc w:val="both"/>
        <w:rPr>
          <w:rFonts w:ascii="Times New Roman" w:hAnsi="Times New Roman" w:cs="Times New Roman"/>
          <w:sz w:val="24"/>
          <w:szCs w:val="24"/>
        </w:rPr>
      </w:pPr>
    </w:p>
    <w:p w14:paraId="394AD49C" w14:textId="06CB26D6" w:rsidR="00DD51F3" w:rsidRDefault="00DD51F3" w:rsidP="00062664">
      <w:pPr>
        <w:pStyle w:val="Prrafodelista"/>
        <w:spacing w:after="0" w:line="360" w:lineRule="auto"/>
        <w:ind w:left="709"/>
        <w:jc w:val="both"/>
        <w:rPr>
          <w:rFonts w:ascii="Times New Roman" w:hAnsi="Times New Roman" w:cs="Times New Roman"/>
          <w:sz w:val="24"/>
          <w:szCs w:val="24"/>
        </w:rPr>
      </w:pPr>
    </w:p>
    <w:p w14:paraId="3A9DA221" w14:textId="4C61A348" w:rsidR="00DD51F3" w:rsidRDefault="00DD51F3" w:rsidP="00062664">
      <w:pPr>
        <w:pStyle w:val="Prrafodelista"/>
        <w:spacing w:after="0" w:line="360" w:lineRule="auto"/>
        <w:ind w:left="709"/>
        <w:jc w:val="both"/>
        <w:rPr>
          <w:rFonts w:ascii="Times New Roman" w:hAnsi="Times New Roman" w:cs="Times New Roman"/>
          <w:sz w:val="24"/>
          <w:szCs w:val="24"/>
        </w:rPr>
      </w:pPr>
    </w:p>
    <w:p w14:paraId="58C1CC15" w14:textId="77777777" w:rsidR="00DD51F3" w:rsidRPr="00EC4C93" w:rsidRDefault="00DD51F3" w:rsidP="00062664">
      <w:pPr>
        <w:pStyle w:val="Prrafodelista"/>
        <w:spacing w:after="0" w:line="360" w:lineRule="auto"/>
        <w:ind w:left="709"/>
        <w:jc w:val="both"/>
        <w:rPr>
          <w:rFonts w:ascii="Times New Roman" w:hAnsi="Times New Roman" w:cs="Times New Roman"/>
          <w:sz w:val="24"/>
          <w:szCs w:val="24"/>
        </w:rPr>
      </w:pPr>
    </w:p>
    <w:p w14:paraId="0CA6E705" w14:textId="77777777" w:rsidR="008E5086" w:rsidRPr="00BD1FFC" w:rsidRDefault="008E5086" w:rsidP="00062664">
      <w:pPr>
        <w:spacing w:after="0" w:line="360" w:lineRule="auto"/>
        <w:jc w:val="center"/>
        <w:rPr>
          <w:rFonts w:ascii="Times New Roman" w:eastAsia="Calibri" w:hAnsi="Times New Roman" w:cs="Times New Roman"/>
          <w:b/>
          <w:sz w:val="32"/>
          <w:szCs w:val="24"/>
          <w:lang w:val="es-MX"/>
        </w:rPr>
      </w:pPr>
      <w:r w:rsidRPr="007C5D81">
        <w:rPr>
          <w:rFonts w:ascii="Times New Roman" w:eastAsia="Calibri" w:hAnsi="Times New Roman" w:cs="Times New Roman"/>
          <w:b/>
          <w:sz w:val="32"/>
          <w:szCs w:val="24"/>
          <w:lang w:val="es-MX"/>
        </w:rPr>
        <w:lastRenderedPageBreak/>
        <w:t>Resultados</w:t>
      </w:r>
    </w:p>
    <w:p w14:paraId="79F97392" w14:textId="77777777" w:rsidR="006F4295" w:rsidRPr="00BD1FFC" w:rsidRDefault="006F4295" w:rsidP="00062664">
      <w:pPr>
        <w:spacing w:after="0" w:line="360" w:lineRule="auto"/>
        <w:jc w:val="center"/>
        <w:rPr>
          <w:rFonts w:ascii="Times New Roman" w:eastAsia="Calibri" w:hAnsi="Times New Roman" w:cs="Times New Roman"/>
          <w:b/>
          <w:sz w:val="28"/>
          <w:szCs w:val="24"/>
          <w:lang w:val="es-MX"/>
        </w:rPr>
      </w:pPr>
      <w:r w:rsidRPr="00BD1FFC">
        <w:rPr>
          <w:rFonts w:ascii="Times New Roman" w:eastAsia="Calibri" w:hAnsi="Times New Roman" w:cs="Times New Roman"/>
          <w:b/>
          <w:sz w:val="28"/>
          <w:szCs w:val="24"/>
          <w:lang w:val="es-MX"/>
        </w:rPr>
        <w:t>Motivación por el aprendizaje</w:t>
      </w:r>
    </w:p>
    <w:p w14:paraId="13CC9540" w14:textId="77777777" w:rsidR="0019204E" w:rsidRPr="00062664" w:rsidRDefault="0019204E" w:rsidP="0019204E">
      <w:pPr>
        <w:spacing w:after="0" w:line="360" w:lineRule="auto"/>
        <w:jc w:val="center"/>
        <w:rPr>
          <w:rFonts w:ascii="Times New Roman" w:hAnsi="Times New Roman" w:cs="Times New Roman"/>
          <w:b/>
          <w:sz w:val="24"/>
          <w:szCs w:val="24"/>
          <w:lang w:val="es-MX"/>
        </w:rPr>
      </w:pPr>
    </w:p>
    <w:p w14:paraId="71D39030" w14:textId="5B81BE85" w:rsidR="00006FD7" w:rsidRPr="0019204E" w:rsidRDefault="00006FD7" w:rsidP="0019204E">
      <w:pPr>
        <w:spacing w:after="0" w:line="360" w:lineRule="auto"/>
        <w:jc w:val="center"/>
        <w:rPr>
          <w:rFonts w:ascii="Times New Roman" w:hAnsi="Times New Roman" w:cs="Times New Roman"/>
          <w:i/>
          <w:sz w:val="24"/>
          <w:szCs w:val="24"/>
          <w:lang w:val="es-MX"/>
        </w:rPr>
      </w:pPr>
      <w:r w:rsidRPr="0019204E">
        <w:rPr>
          <w:rFonts w:ascii="Times New Roman" w:hAnsi="Times New Roman" w:cs="Times New Roman"/>
          <w:b/>
          <w:sz w:val="24"/>
          <w:szCs w:val="24"/>
          <w:lang w:val="es-MX"/>
        </w:rPr>
        <w:t xml:space="preserve">Figura </w:t>
      </w:r>
      <w:r w:rsidR="00CB4074" w:rsidRPr="0019204E">
        <w:rPr>
          <w:rFonts w:ascii="Times New Roman" w:hAnsi="Times New Roman" w:cs="Times New Roman"/>
          <w:b/>
          <w:sz w:val="24"/>
          <w:szCs w:val="24"/>
          <w:lang w:val="es-MX"/>
        </w:rPr>
        <w:t>2</w:t>
      </w:r>
      <w:r w:rsidRPr="0019204E">
        <w:rPr>
          <w:rFonts w:ascii="Times New Roman" w:hAnsi="Times New Roman" w:cs="Times New Roman"/>
          <w:b/>
          <w:sz w:val="24"/>
          <w:szCs w:val="24"/>
          <w:lang w:val="es-MX"/>
        </w:rPr>
        <w:t xml:space="preserve">. </w:t>
      </w:r>
      <w:r w:rsidRPr="0019204E">
        <w:rPr>
          <w:rFonts w:ascii="Times New Roman" w:hAnsi="Times New Roman" w:cs="Times New Roman"/>
          <w:iCs/>
          <w:sz w:val="24"/>
          <w:szCs w:val="24"/>
          <w:lang w:val="es-MX"/>
        </w:rPr>
        <w:t>Alta capacidad de trabajo y rendimiento</w:t>
      </w:r>
    </w:p>
    <w:p w14:paraId="5C4F6DDB" w14:textId="77777777" w:rsidR="00006FD7" w:rsidRDefault="00006FD7" w:rsidP="00062664">
      <w:pPr>
        <w:spacing w:after="0" w:line="360" w:lineRule="auto"/>
        <w:jc w:val="center"/>
        <w:rPr>
          <w:rFonts w:ascii="Times New Roman" w:hAnsi="Times New Roman" w:cs="Times New Roman"/>
          <w:sz w:val="24"/>
          <w:szCs w:val="24"/>
        </w:rPr>
      </w:pPr>
      <w:r w:rsidRPr="008E5086">
        <w:rPr>
          <w:rFonts w:ascii="Times New Roman" w:hAnsi="Times New Roman" w:cs="Times New Roman"/>
          <w:noProof/>
          <w:sz w:val="24"/>
          <w:szCs w:val="24"/>
          <w:lang w:val="es-MX" w:eastAsia="es-MX"/>
        </w:rPr>
        <w:drawing>
          <wp:inline distT="0" distB="0" distL="0" distR="0" wp14:anchorId="068683DD" wp14:editId="717D7A4B">
            <wp:extent cx="4940300" cy="2753833"/>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087" t="10744" r="12772" b="9816"/>
                    <a:stretch/>
                  </pic:blipFill>
                  <pic:spPr bwMode="auto">
                    <a:xfrm>
                      <a:off x="0" y="0"/>
                      <a:ext cx="4958675" cy="2764076"/>
                    </a:xfrm>
                    <a:prstGeom prst="rect">
                      <a:avLst/>
                    </a:prstGeom>
                    <a:ln>
                      <a:noFill/>
                    </a:ln>
                    <a:extLst>
                      <a:ext uri="{53640926-AAD7-44D8-BBD7-CCE9431645EC}">
                        <a14:shadowObscured xmlns:a14="http://schemas.microsoft.com/office/drawing/2010/main"/>
                      </a:ext>
                    </a:extLst>
                  </pic:spPr>
                </pic:pic>
              </a:graphicData>
            </a:graphic>
          </wp:inline>
        </w:drawing>
      </w:r>
    </w:p>
    <w:p w14:paraId="6E366477" w14:textId="77777777" w:rsidR="00F92CA4" w:rsidRDefault="00F92CA4" w:rsidP="00D34EDC">
      <w:pPr>
        <w:spacing w:after="0" w:line="360" w:lineRule="auto"/>
        <w:jc w:val="center"/>
        <w:rPr>
          <w:rFonts w:ascii="Times New Roman" w:hAnsi="Times New Roman" w:cs="Times New Roman"/>
          <w:sz w:val="24"/>
          <w:szCs w:val="24"/>
          <w:shd w:val="clear" w:color="auto" w:fill="FFFFFF"/>
          <w:lang w:val="es-MX"/>
        </w:rPr>
      </w:pPr>
      <w:r>
        <w:rPr>
          <w:rFonts w:ascii="Times New Roman" w:hAnsi="Times New Roman" w:cs="Times New Roman"/>
          <w:sz w:val="24"/>
          <w:szCs w:val="24"/>
          <w:shd w:val="clear" w:color="auto" w:fill="FFFFFF"/>
          <w:lang w:val="es-MX"/>
        </w:rPr>
        <w:t>Fuente: Elaboración propia</w:t>
      </w:r>
    </w:p>
    <w:p w14:paraId="37B91760" w14:textId="4F5DF2B8" w:rsidR="00006FD7" w:rsidRPr="00062664" w:rsidRDefault="00006FD7" w:rsidP="0026606D">
      <w:pPr>
        <w:shd w:val="clear" w:color="auto" w:fill="FFFFFF"/>
        <w:spacing w:after="0" w:line="360" w:lineRule="auto"/>
        <w:ind w:firstLine="708"/>
        <w:jc w:val="both"/>
        <w:rPr>
          <w:rFonts w:ascii="Times New Roman" w:hAnsi="Times New Roman" w:cs="Times New Roman"/>
          <w:sz w:val="24"/>
          <w:szCs w:val="24"/>
          <w:lang w:val="es-MX"/>
        </w:rPr>
      </w:pPr>
      <w:r w:rsidRPr="0019204E">
        <w:rPr>
          <w:rFonts w:ascii="Times New Roman" w:hAnsi="Times New Roman" w:cs="Times New Roman"/>
          <w:sz w:val="24"/>
          <w:szCs w:val="24"/>
          <w:lang w:val="es-MX"/>
        </w:rPr>
        <w:t xml:space="preserve">En </w:t>
      </w:r>
      <w:r w:rsidR="0026606D">
        <w:rPr>
          <w:rFonts w:ascii="Times New Roman" w:hAnsi="Times New Roman" w:cs="Times New Roman"/>
          <w:sz w:val="24"/>
          <w:szCs w:val="24"/>
          <w:lang w:val="es-MX"/>
        </w:rPr>
        <w:t>la</w:t>
      </w:r>
      <w:r w:rsidR="0026606D" w:rsidRPr="0019204E">
        <w:rPr>
          <w:rFonts w:ascii="Times New Roman" w:hAnsi="Times New Roman" w:cs="Times New Roman"/>
          <w:sz w:val="24"/>
          <w:szCs w:val="24"/>
          <w:lang w:val="es-MX"/>
        </w:rPr>
        <w:t xml:space="preserve"> </w:t>
      </w:r>
      <w:r w:rsidR="0026606D">
        <w:rPr>
          <w:rFonts w:ascii="Times New Roman" w:hAnsi="Times New Roman" w:cs="Times New Roman"/>
          <w:sz w:val="24"/>
          <w:szCs w:val="24"/>
          <w:lang w:val="es-MX"/>
        </w:rPr>
        <w:t>figura 2</w:t>
      </w:r>
      <w:r w:rsidRPr="0019204E">
        <w:rPr>
          <w:rFonts w:ascii="Times New Roman" w:hAnsi="Times New Roman" w:cs="Times New Roman"/>
          <w:sz w:val="24"/>
          <w:szCs w:val="24"/>
          <w:lang w:val="es-MX"/>
        </w:rPr>
        <w:t xml:space="preserve">, el color azul representa </w:t>
      </w:r>
      <w:r w:rsidR="0026606D">
        <w:rPr>
          <w:rFonts w:ascii="Times New Roman" w:hAnsi="Times New Roman" w:cs="Times New Roman"/>
          <w:sz w:val="24"/>
          <w:szCs w:val="24"/>
          <w:lang w:val="es-MX"/>
        </w:rPr>
        <w:t xml:space="preserve">el </w:t>
      </w:r>
      <w:r w:rsidRPr="0019204E">
        <w:rPr>
          <w:rFonts w:ascii="Times New Roman" w:hAnsi="Times New Roman" w:cs="Times New Roman"/>
          <w:sz w:val="24"/>
          <w:szCs w:val="24"/>
          <w:lang w:val="es-MX"/>
        </w:rPr>
        <w:t xml:space="preserve">valor </w:t>
      </w:r>
      <w:r w:rsidR="0026606D">
        <w:rPr>
          <w:rFonts w:ascii="Times New Roman" w:hAnsi="Times New Roman" w:cs="Times New Roman"/>
          <w:sz w:val="24"/>
          <w:szCs w:val="24"/>
          <w:lang w:val="es-MX"/>
        </w:rPr>
        <w:t>de cero,</w:t>
      </w:r>
      <w:r w:rsidRPr="0019204E">
        <w:rPr>
          <w:rFonts w:ascii="Times New Roman" w:hAnsi="Times New Roman" w:cs="Times New Roman"/>
          <w:sz w:val="24"/>
          <w:szCs w:val="24"/>
          <w:lang w:val="es-MX"/>
        </w:rPr>
        <w:t xml:space="preserve"> es decir, negativo</w:t>
      </w:r>
      <w:r w:rsidR="0026606D">
        <w:rPr>
          <w:rFonts w:ascii="Times New Roman" w:hAnsi="Times New Roman" w:cs="Times New Roman"/>
          <w:sz w:val="24"/>
          <w:szCs w:val="24"/>
          <w:lang w:val="es-MX"/>
        </w:rPr>
        <w:t>,</w:t>
      </w:r>
      <w:r w:rsidRPr="0019204E">
        <w:rPr>
          <w:rFonts w:ascii="Times New Roman" w:hAnsi="Times New Roman" w:cs="Times New Roman"/>
          <w:sz w:val="24"/>
          <w:szCs w:val="24"/>
          <w:lang w:val="es-MX"/>
        </w:rPr>
        <w:t xml:space="preserve"> y el color verde representa </w:t>
      </w:r>
      <w:r w:rsidR="0023421B">
        <w:rPr>
          <w:rFonts w:ascii="Times New Roman" w:hAnsi="Times New Roman" w:cs="Times New Roman"/>
          <w:sz w:val="24"/>
          <w:szCs w:val="24"/>
          <w:lang w:val="es-MX"/>
        </w:rPr>
        <w:t xml:space="preserve">el </w:t>
      </w:r>
      <w:r w:rsidRPr="0019204E">
        <w:rPr>
          <w:rFonts w:ascii="Times New Roman" w:hAnsi="Times New Roman" w:cs="Times New Roman"/>
          <w:sz w:val="24"/>
          <w:szCs w:val="24"/>
          <w:lang w:val="es-MX"/>
        </w:rPr>
        <w:t xml:space="preserve">valor </w:t>
      </w:r>
      <w:r w:rsidR="0023421B">
        <w:rPr>
          <w:rFonts w:ascii="Times New Roman" w:hAnsi="Times New Roman" w:cs="Times New Roman"/>
          <w:sz w:val="24"/>
          <w:szCs w:val="24"/>
          <w:lang w:val="es-MX"/>
        </w:rPr>
        <w:t xml:space="preserve">de </w:t>
      </w:r>
      <w:r w:rsidR="0026606D">
        <w:rPr>
          <w:rFonts w:ascii="Times New Roman" w:hAnsi="Times New Roman" w:cs="Times New Roman"/>
          <w:sz w:val="24"/>
          <w:szCs w:val="24"/>
          <w:lang w:val="es-MX"/>
        </w:rPr>
        <w:t>uno. Así,</w:t>
      </w:r>
      <w:r w:rsidR="0026606D" w:rsidRPr="0019204E">
        <w:rPr>
          <w:rFonts w:ascii="Times New Roman" w:hAnsi="Times New Roman" w:cs="Times New Roman"/>
          <w:sz w:val="24"/>
          <w:szCs w:val="24"/>
          <w:lang w:val="es-MX"/>
        </w:rPr>
        <w:t xml:space="preserve"> </w:t>
      </w:r>
      <w:r w:rsidRPr="0019204E">
        <w:rPr>
          <w:rFonts w:ascii="Times New Roman" w:hAnsi="Times New Roman" w:cs="Times New Roman"/>
          <w:sz w:val="24"/>
          <w:szCs w:val="24"/>
          <w:lang w:val="es-MX"/>
        </w:rPr>
        <w:t>se puede observar que en el</w:t>
      </w:r>
      <w:r w:rsidR="00A9002E">
        <w:rPr>
          <w:rFonts w:ascii="Times New Roman" w:hAnsi="Times New Roman" w:cs="Times New Roman"/>
          <w:sz w:val="24"/>
          <w:szCs w:val="24"/>
          <w:lang w:val="es-MX"/>
        </w:rPr>
        <w:t xml:space="preserve"> </w:t>
      </w:r>
      <w:r w:rsidRPr="0019204E">
        <w:rPr>
          <w:rFonts w:ascii="Times New Roman" w:hAnsi="Times New Roman" w:cs="Times New Roman"/>
          <w:sz w:val="24"/>
          <w:szCs w:val="24"/>
          <w:lang w:val="es-MX"/>
        </w:rPr>
        <w:t>ítem 13 “</w:t>
      </w:r>
      <w:r w:rsidR="0026606D">
        <w:rPr>
          <w:rFonts w:ascii="Times New Roman" w:eastAsia="Times New Roman" w:hAnsi="Times New Roman" w:cs="Times New Roman"/>
          <w:sz w:val="24"/>
          <w:szCs w:val="24"/>
          <w:lang w:val="es-MX" w:eastAsia="es-MX"/>
        </w:rPr>
        <w:t>N</w:t>
      </w:r>
      <w:r w:rsidR="0026606D" w:rsidRPr="0019204E">
        <w:rPr>
          <w:rFonts w:ascii="Times New Roman" w:eastAsia="Times New Roman" w:hAnsi="Times New Roman" w:cs="Times New Roman"/>
          <w:sz w:val="24"/>
          <w:szCs w:val="24"/>
          <w:lang w:val="es-MX" w:eastAsia="es-MX"/>
        </w:rPr>
        <w:t xml:space="preserve">ormalmente </w:t>
      </w:r>
      <w:r w:rsidRPr="0019204E">
        <w:rPr>
          <w:rFonts w:ascii="Times New Roman" w:eastAsia="Times New Roman" w:hAnsi="Times New Roman" w:cs="Times New Roman"/>
          <w:sz w:val="24"/>
          <w:szCs w:val="24"/>
          <w:lang w:val="es-MX" w:eastAsia="es-MX"/>
        </w:rPr>
        <w:t xml:space="preserve">trabajo más duro que </w:t>
      </w:r>
      <w:r w:rsidR="0026606D">
        <w:rPr>
          <w:rFonts w:ascii="Times New Roman" w:eastAsia="Times New Roman" w:hAnsi="Times New Roman" w:cs="Times New Roman"/>
          <w:sz w:val="24"/>
          <w:szCs w:val="24"/>
          <w:lang w:val="es-MX" w:eastAsia="es-MX"/>
        </w:rPr>
        <w:t>mis</w:t>
      </w:r>
      <w:r w:rsidR="0026606D" w:rsidRPr="0019204E">
        <w:rPr>
          <w:rFonts w:ascii="Times New Roman" w:eastAsia="Times New Roman" w:hAnsi="Times New Roman" w:cs="Times New Roman"/>
          <w:sz w:val="24"/>
          <w:szCs w:val="24"/>
          <w:lang w:val="es-MX" w:eastAsia="es-MX"/>
        </w:rPr>
        <w:t xml:space="preserve"> </w:t>
      </w:r>
      <w:r w:rsidRPr="0019204E">
        <w:rPr>
          <w:rFonts w:ascii="Times New Roman" w:eastAsia="Times New Roman" w:hAnsi="Times New Roman" w:cs="Times New Roman"/>
          <w:sz w:val="24"/>
          <w:szCs w:val="24"/>
          <w:lang w:val="es-MX" w:eastAsia="es-MX"/>
        </w:rPr>
        <w:t>compañeros”</w:t>
      </w:r>
      <w:r w:rsidR="0026606D">
        <w:rPr>
          <w:rFonts w:ascii="Times New Roman" w:eastAsia="Times New Roman" w:hAnsi="Times New Roman" w:cs="Times New Roman"/>
          <w:sz w:val="24"/>
          <w:szCs w:val="24"/>
          <w:lang w:val="es-MX" w:eastAsia="es-MX"/>
        </w:rPr>
        <w:t>,</w:t>
      </w:r>
      <w:r w:rsidRPr="0019204E">
        <w:rPr>
          <w:rFonts w:ascii="Times New Roman" w:hAnsi="Times New Roman" w:cs="Times New Roman"/>
          <w:sz w:val="24"/>
          <w:szCs w:val="24"/>
          <w:lang w:val="es-MX"/>
        </w:rPr>
        <w:t xml:space="preserve"> 80</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de los estudiantes manifiestan respuesta positiva (1)</w:t>
      </w:r>
      <w:r w:rsidRPr="0019204E">
        <w:rPr>
          <w:rFonts w:ascii="Times New Roman" w:eastAsia="Times New Roman" w:hAnsi="Times New Roman" w:cs="Times New Roman"/>
          <w:sz w:val="24"/>
          <w:szCs w:val="24"/>
          <w:lang w:val="es-MX" w:eastAsia="es-MX"/>
        </w:rPr>
        <w:t>,</w:t>
      </w:r>
      <w:r w:rsidRPr="0019204E">
        <w:rPr>
          <w:rFonts w:ascii="Times New Roman" w:hAnsi="Times New Roman" w:cs="Times New Roman"/>
          <w:sz w:val="24"/>
          <w:szCs w:val="24"/>
          <w:lang w:val="es-MX"/>
        </w:rPr>
        <w:t xml:space="preserve"> mientras </w:t>
      </w:r>
      <w:r w:rsidR="0026606D">
        <w:rPr>
          <w:rFonts w:ascii="Times New Roman" w:hAnsi="Times New Roman" w:cs="Times New Roman"/>
          <w:sz w:val="24"/>
          <w:szCs w:val="24"/>
          <w:lang w:val="es-MX"/>
        </w:rPr>
        <w:t xml:space="preserve">que el </w:t>
      </w:r>
      <w:r w:rsidR="0026606D" w:rsidRPr="0019204E">
        <w:rPr>
          <w:rFonts w:ascii="Times New Roman" w:hAnsi="Times New Roman" w:cs="Times New Roman"/>
          <w:sz w:val="24"/>
          <w:szCs w:val="24"/>
          <w:lang w:val="es-MX"/>
        </w:rPr>
        <w:t>restante</w:t>
      </w:r>
      <w:r w:rsidR="0026606D">
        <w:rPr>
          <w:rFonts w:ascii="Times New Roman" w:hAnsi="Times New Roman" w:cs="Times New Roman"/>
          <w:sz w:val="24"/>
          <w:szCs w:val="24"/>
          <w:lang w:val="es-MX"/>
        </w:rPr>
        <w:t>,</w:t>
      </w:r>
      <w:r w:rsidR="0026606D" w:rsidRPr="0019204E">
        <w:rPr>
          <w:rFonts w:ascii="Times New Roman" w:hAnsi="Times New Roman" w:cs="Times New Roman"/>
          <w:sz w:val="24"/>
          <w:szCs w:val="24"/>
          <w:lang w:val="es-MX"/>
        </w:rPr>
        <w:t xml:space="preserve"> </w:t>
      </w:r>
      <w:r w:rsidRPr="0019204E">
        <w:rPr>
          <w:rFonts w:ascii="Times New Roman" w:hAnsi="Times New Roman" w:cs="Times New Roman"/>
          <w:sz w:val="24"/>
          <w:szCs w:val="24"/>
          <w:lang w:val="es-MX"/>
        </w:rPr>
        <w:t>20</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respondió </w:t>
      </w:r>
      <w:r w:rsidR="0026606D" w:rsidRPr="0019204E">
        <w:rPr>
          <w:rFonts w:ascii="Times New Roman" w:hAnsi="Times New Roman" w:cs="Times New Roman"/>
          <w:sz w:val="24"/>
          <w:szCs w:val="24"/>
          <w:lang w:val="es-MX"/>
        </w:rPr>
        <w:t>negativ</w:t>
      </w:r>
      <w:r w:rsidR="0026606D">
        <w:rPr>
          <w:rFonts w:ascii="Times New Roman" w:hAnsi="Times New Roman" w:cs="Times New Roman"/>
          <w:sz w:val="24"/>
          <w:szCs w:val="24"/>
          <w:lang w:val="es-MX"/>
        </w:rPr>
        <w:t>amente</w:t>
      </w:r>
      <w:r w:rsidR="0026606D" w:rsidRPr="0019204E">
        <w:rPr>
          <w:rFonts w:ascii="Times New Roman" w:hAnsi="Times New Roman" w:cs="Times New Roman"/>
          <w:sz w:val="24"/>
          <w:szCs w:val="24"/>
          <w:lang w:val="es-MX"/>
        </w:rPr>
        <w:t xml:space="preserve"> </w:t>
      </w:r>
      <w:r w:rsidRPr="0019204E">
        <w:rPr>
          <w:rFonts w:ascii="Times New Roman" w:hAnsi="Times New Roman" w:cs="Times New Roman"/>
          <w:sz w:val="24"/>
          <w:szCs w:val="24"/>
          <w:lang w:val="es-MX"/>
        </w:rPr>
        <w:t>(0</w:t>
      </w:r>
      <w:r w:rsidR="0026606D" w:rsidRPr="0019204E">
        <w:rPr>
          <w:rFonts w:ascii="Times New Roman" w:hAnsi="Times New Roman" w:cs="Times New Roman"/>
          <w:sz w:val="24"/>
          <w:szCs w:val="24"/>
          <w:lang w:val="es-MX"/>
        </w:rPr>
        <w:t>)</w:t>
      </w:r>
      <w:r w:rsidR="0026606D">
        <w:rPr>
          <w:rFonts w:ascii="Times New Roman" w:hAnsi="Times New Roman" w:cs="Times New Roman"/>
          <w:sz w:val="24"/>
          <w:szCs w:val="24"/>
          <w:lang w:val="es-MX"/>
        </w:rPr>
        <w:t>. En el</w:t>
      </w:r>
      <w:r w:rsidR="0026606D" w:rsidRPr="0019204E">
        <w:rPr>
          <w:rFonts w:ascii="Times New Roman" w:hAnsi="Times New Roman" w:cs="Times New Roman"/>
          <w:sz w:val="24"/>
          <w:szCs w:val="24"/>
          <w:lang w:val="es-MX"/>
        </w:rPr>
        <w:t xml:space="preserve"> </w:t>
      </w:r>
      <w:r w:rsidRPr="0019204E">
        <w:rPr>
          <w:rFonts w:ascii="Times New Roman" w:hAnsi="Times New Roman" w:cs="Times New Roman"/>
          <w:sz w:val="24"/>
          <w:szCs w:val="24"/>
          <w:lang w:val="es-MX"/>
        </w:rPr>
        <w:t>ítem 16 ”</w:t>
      </w:r>
      <w:r w:rsidRPr="0019204E">
        <w:rPr>
          <w:rFonts w:ascii="Times New Roman" w:eastAsia="Times New Roman" w:hAnsi="Times New Roman" w:cs="Times New Roman"/>
          <w:sz w:val="24"/>
          <w:szCs w:val="24"/>
          <w:lang w:val="es-MX" w:eastAsia="es-MX"/>
        </w:rPr>
        <w:t>Frecuentemente tomo a la vez demasiado trabajo”</w:t>
      </w:r>
      <w:r w:rsidR="0026606D">
        <w:rPr>
          <w:rFonts w:ascii="Times New Roman" w:eastAsia="Times New Roman" w:hAnsi="Times New Roman" w:cs="Times New Roman"/>
          <w:sz w:val="24"/>
          <w:szCs w:val="24"/>
          <w:lang w:val="es-MX" w:eastAsia="es-MX"/>
        </w:rPr>
        <w:t>,</w:t>
      </w:r>
      <w:r w:rsidR="00A9002E">
        <w:rPr>
          <w:rFonts w:ascii="Times New Roman" w:eastAsia="Times New Roman" w:hAnsi="Times New Roman" w:cs="Times New Roman"/>
          <w:sz w:val="24"/>
          <w:szCs w:val="24"/>
          <w:lang w:val="es-MX" w:eastAsia="es-MX"/>
        </w:rPr>
        <w:t xml:space="preserve"> </w:t>
      </w:r>
      <w:r w:rsidRPr="0019204E">
        <w:rPr>
          <w:rFonts w:ascii="Times New Roman" w:hAnsi="Times New Roman" w:cs="Times New Roman"/>
          <w:sz w:val="24"/>
          <w:szCs w:val="24"/>
          <w:lang w:val="es-MX"/>
        </w:rPr>
        <w:t>72</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de los estudiantes respondieron </w:t>
      </w:r>
      <w:r w:rsidR="0026606D">
        <w:rPr>
          <w:rFonts w:ascii="Times New Roman" w:hAnsi="Times New Roman" w:cs="Times New Roman"/>
          <w:sz w:val="24"/>
          <w:szCs w:val="24"/>
          <w:lang w:val="es-MX"/>
        </w:rPr>
        <w:t>uno</w:t>
      </w:r>
      <w:r w:rsidRPr="0019204E">
        <w:rPr>
          <w:rFonts w:ascii="Times New Roman" w:hAnsi="Times New Roman" w:cs="Times New Roman"/>
          <w:sz w:val="24"/>
          <w:szCs w:val="24"/>
          <w:lang w:val="es-MX"/>
        </w:rPr>
        <w:t>, 28</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w:t>
      </w:r>
      <w:r w:rsidR="0026606D">
        <w:rPr>
          <w:rFonts w:ascii="Times New Roman" w:hAnsi="Times New Roman" w:cs="Times New Roman"/>
          <w:sz w:val="24"/>
          <w:szCs w:val="24"/>
          <w:lang w:val="es-MX"/>
        </w:rPr>
        <w:t>cero</w:t>
      </w:r>
      <w:r w:rsidRPr="0019204E">
        <w:rPr>
          <w:rFonts w:ascii="Times New Roman" w:hAnsi="Times New Roman" w:cs="Times New Roman"/>
          <w:sz w:val="24"/>
          <w:szCs w:val="24"/>
          <w:lang w:val="es-MX"/>
        </w:rPr>
        <w:t>;</w:t>
      </w:r>
      <w:r w:rsidR="00A9002E">
        <w:rPr>
          <w:rFonts w:ascii="Times New Roman" w:hAnsi="Times New Roman" w:cs="Times New Roman"/>
          <w:sz w:val="24"/>
          <w:szCs w:val="24"/>
          <w:lang w:val="es-MX"/>
        </w:rPr>
        <w:t xml:space="preserve"> </w:t>
      </w:r>
      <w:r w:rsidR="0026606D">
        <w:rPr>
          <w:rFonts w:ascii="Times New Roman" w:hAnsi="Times New Roman" w:cs="Times New Roman"/>
          <w:sz w:val="24"/>
          <w:szCs w:val="24"/>
          <w:lang w:val="es-MX"/>
        </w:rPr>
        <w:t xml:space="preserve">en el </w:t>
      </w:r>
      <w:r w:rsidRPr="0019204E">
        <w:rPr>
          <w:rFonts w:ascii="Times New Roman" w:hAnsi="Times New Roman" w:cs="Times New Roman"/>
          <w:sz w:val="24"/>
          <w:szCs w:val="24"/>
          <w:lang w:val="es-MX"/>
        </w:rPr>
        <w:t>ítem 27 “</w:t>
      </w:r>
      <w:r w:rsidRPr="0019204E">
        <w:rPr>
          <w:rFonts w:ascii="Times New Roman" w:eastAsia="Times New Roman" w:hAnsi="Times New Roman" w:cs="Times New Roman"/>
          <w:sz w:val="24"/>
          <w:szCs w:val="24"/>
          <w:lang w:val="es-MX" w:eastAsia="es-MX"/>
        </w:rPr>
        <w:t>Cuando trabajo en colaboración con otros, frecuentemente rindo más que ellos”</w:t>
      </w:r>
      <w:r w:rsidR="0026606D">
        <w:rPr>
          <w:rFonts w:ascii="Times New Roman" w:eastAsia="Times New Roman" w:hAnsi="Times New Roman" w:cs="Times New Roman"/>
          <w:sz w:val="24"/>
          <w:szCs w:val="24"/>
          <w:lang w:val="es-MX" w:eastAsia="es-MX"/>
        </w:rPr>
        <w:t>,</w:t>
      </w:r>
      <w:r w:rsidRPr="0019204E">
        <w:rPr>
          <w:rFonts w:ascii="Times New Roman" w:eastAsia="Times New Roman" w:hAnsi="Times New Roman" w:cs="Times New Roman"/>
          <w:sz w:val="24"/>
          <w:szCs w:val="24"/>
          <w:lang w:val="es-MX" w:eastAsia="es-MX"/>
        </w:rPr>
        <w:t xml:space="preserve"> </w:t>
      </w:r>
      <w:r w:rsidRPr="0019204E">
        <w:rPr>
          <w:rFonts w:ascii="Times New Roman" w:hAnsi="Times New Roman" w:cs="Times New Roman"/>
          <w:sz w:val="24"/>
          <w:szCs w:val="24"/>
          <w:lang w:val="es-MX"/>
        </w:rPr>
        <w:t>60</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respondió </w:t>
      </w:r>
      <w:r w:rsidR="0026606D">
        <w:rPr>
          <w:rFonts w:ascii="Times New Roman" w:hAnsi="Times New Roman" w:cs="Times New Roman"/>
          <w:sz w:val="24"/>
          <w:szCs w:val="24"/>
          <w:lang w:val="es-MX"/>
        </w:rPr>
        <w:t>uno</w:t>
      </w:r>
      <w:r w:rsidRPr="0019204E">
        <w:rPr>
          <w:rFonts w:ascii="Times New Roman" w:hAnsi="Times New Roman" w:cs="Times New Roman"/>
          <w:sz w:val="24"/>
          <w:szCs w:val="24"/>
          <w:lang w:val="es-MX"/>
        </w:rPr>
        <w:t>, 40</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w:t>
      </w:r>
      <w:r w:rsidR="0026606D">
        <w:rPr>
          <w:rFonts w:ascii="Times New Roman" w:hAnsi="Times New Roman" w:cs="Times New Roman"/>
          <w:sz w:val="24"/>
          <w:szCs w:val="24"/>
          <w:lang w:val="es-MX"/>
        </w:rPr>
        <w:t>cero; en el</w:t>
      </w:r>
      <w:r w:rsidRPr="0019204E">
        <w:rPr>
          <w:rFonts w:ascii="Times New Roman" w:hAnsi="Times New Roman" w:cs="Times New Roman"/>
          <w:sz w:val="24"/>
          <w:szCs w:val="24"/>
          <w:lang w:val="es-MX"/>
        </w:rPr>
        <w:t xml:space="preserve"> ítem 29 “</w:t>
      </w:r>
      <w:r w:rsidRPr="0019204E">
        <w:rPr>
          <w:rFonts w:ascii="Times New Roman" w:eastAsia="Times New Roman" w:hAnsi="Times New Roman" w:cs="Times New Roman"/>
          <w:sz w:val="24"/>
          <w:szCs w:val="24"/>
          <w:lang w:val="es-MX" w:eastAsia="es-MX"/>
        </w:rPr>
        <w:t xml:space="preserve">Alguna vez me hago cargo de tanto trabajo que no tengo tiempo ni para dormir”, </w:t>
      </w:r>
      <w:r w:rsidRPr="0019204E">
        <w:rPr>
          <w:rFonts w:ascii="Times New Roman" w:hAnsi="Times New Roman" w:cs="Times New Roman"/>
          <w:sz w:val="24"/>
          <w:szCs w:val="24"/>
          <w:lang w:val="es-MX"/>
        </w:rPr>
        <w:t>65</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respondió </w:t>
      </w:r>
      <w:r w:rsidR="0026606D">
        <w:rPr>
          <w:rFonts w:ascii="Times New Roman" w:hAnsi="Times New Roman" w:cs="Times New Roman"/>
          <w:sz w:val="24"/>
          <w:szCs w:val="24"/>
          <w:lang w:val="es-MX"/>
        </w:rPr>
        <w:t>uno</w:t>
      </w:r>
      <w:r w:rsidRPr="0019204E">
        <w:rPr>
          <w:rFonts w:ascii="Times New Roman" w:hAnsi="Times New Roman" w:cs="Times New Roman"/>
          <w:sz w:val="24"/>
          <w:szCs w:val="24"/>
          <w:lang w:val="es-MX"/>
        </w:rPr>
        <w:t>, 35</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w:t>
      </w:r>
      <w:r w:rsidR="0026606D">
        <w:rPr>
          <w:rFonts w:ascii="Times New Roman" w:hAnsi="Times New Roman" w:cs="Times New Roman"/>
          <w:sz w:val="24"/>
          <w:szCs w:val="24"/>
          <w:lang w:val="es-MX"/>
        </w:rPr>
        <w:t>cero</w:t>
      </w:r>
      <w:r w:rsidRPr="0019204E">
        <w:rPr>
          <w:rFonts w:ascii="Times New Roman" w:hAnsi="Times New Roman" w:cs="Times New Roman"/>
          <w:sz w:val="24"/>
          <w:szCs w:val="24"/>
          <w:lang w:val="es-MX"/>
        </w:rPr>
        <w:t xml:space="preserve">; </w:t>
      </w:r>
      <w:r w:rsidR="0026606D">
        <w:rPr>
          <w:rFonts w:ascii="Times New Roman" w:hAnsi="Times New Roman" w:cs="Times New Roman"/>
          <w:sz w:val="24"/>
          <w:szCs w:val="24"/>
          <w:lang w:val="es-MX"/>
        </w:rPr>
        <w:t xml:space="preserve">en el </w:t>
      </w:r>
      <w:r w:rsidRPr="0019204E">
        <w:rPr>
          <w:rFonts w:ascii="Times New Roman" w:hAnsi="Times New Roman" w:cs="Times New Roman"/>
          <w:sz w:val="24"/>
          <w:szCs w:val="24"/>
          <w:lang w:val="es-MX"/>
        </w:rPr>
        <w:t>ítem 31”</w:t>
      </w:r>
      <w:r w:rsidRPr="0019204E">
        <w:rPr>
          <w:rFonts w:ascii="Times New Roman" w:eastAsia="Times New Roman" w:hAnsi="Times New Roman" w:cs="Times New Roman"/>
          <w:sz w:val="24"/>
          <w:szCs w:val="24"/>
          <w:lang w:val="es-MX" w:eastAsia="es-MX"/>
        </w:rPr>
        <w:t xml:space="preserve"> No sé por qué, pero la verdad es que trabajo más que los demás”</w:t>
      </w:r>
      <w:r w:rsidR="0026606D">
        <w:rPr>
          <w:rFonts w:ascii="Times New Roman" w:eastAsia="Times New Roman" w:hAnsi="Times New Roman" w:cs="Times New Roman"/>
          <w:sz w:val="24"/>
          <w:szCs w:val="24"/>
          <w:lang w:val="es-MX" w:eastAsia="es-MX"/>
        </w:rPr>
        <w:t>,</w:t>
      </w:r>
      <w:r w:rsidRPr="0019204E">
        <w:rPr>
          <w:rFonts w:ascii="Times New Roman" w:eastAsia="Times New Roman" w:hAnsi="Times New Roman" w:cs="Times New Roman"/>
          <w:sz w:val="24"/>
          <w:szCs w:val="24"/>
          <w:lang w:val="es-MX" w:eastAsia="es-MX"/>
        </w:rPr>
        <w:t xml:space="preserve"> 40</w:t>
      </w:r>
      <w:r w:rsidR="0026606D">
        <w:rPr>
          <w:rFonts w:ascii="Times New Roman" w:eastAsia="Times New Roman" w:hAnsi="Times New Roman" w:cs="Times New Roman"/>
          <w:sz w:val="24"/>
          <w:szCs w:val="24"/>
          <w:lang w:val="es-MX" w:eastAsia="es-MX"/>
        </w:rPr>
        <w:t> </w:t>
      </w:r>
      <w:r w:rsidRPr="0019204E">
        <w:rPr>
          <w:rFonts w:ascii="Times New Roman" w:eastAsia="Times New Roman" w:hAnsi="Times New Roman" w:cs="Times New Roman"/>
          <w:sz w:val="24"/>
          <w:szCs w:val="24"/>
          <w:lang w:val="es-MX" w:eastAsia="es-MX"/>
        </w:rPr>
        <w:t xml:space="preserve">% respondió </w:t>
      </w:r>
      <w:r w:rsidR="0026606D">
        <w:rPr>
          <w:rFonts w:ascii="Times New Roman" w:eastAsia="Times New Roman" w:hAnsi="Times New Roman" w:cs="Times New Roman"/>
          <w:sz w:val="24"/>
          <w:szCs w:val="24"/>
          <w:lang w:val="es-MX" w:eastAsia="es-MX"/>
        </w:rPr>
        <w:t>uno</w:t>
      </w:r>
      <w:r w:rsidRPr="0019204E">
        <w:rPr>
          <w:rFonts w:ascii="Times New Roman" w:eastAsia="Times New Roman" w:hAnsi="Times New Roman" w:cs="Times New Roman"/>
          <w:sz w:val="24"/>
          <w:szCs w:val="24"/>
          <w:lang w:val="es-MX" w:eastAsia="es-MX"/>
        </w:rPr>
        <w:t>, 60</w:t>
      </w:r>
      <w:r w:rsidR="0026606D">
        <w:rPr>
          <w:rFonts w:ascii="Times New Roman" w:eastAsia="Times New Roman" w:hAnsi="Times New Roman" w:cs="Times New Roman"/>
          <w:sz w:val="24"/>
          <w:szCs w:val="24"/>
          <w:lang w:val="es-MX" w:eastAsia="es-MX"/>
        </w:rPr>
        <w:t> </w:t>
      </w:r>
      <w:r w:rsidRPr="0019204E">
        <w:rPr>
          <w:rFonts w:ascii="Times New Roman" w:eastAsia="Times New Roman" w:hAnsi="Times New Roman" w:cs="Times New Roman"/>
          <w:sz w:val="24"/>
          <w:szCs w:val="24"/>
          <w:lang w:val="es-MX" w:eastAsia="es-MX"/>
        </w:rPr>
        <w:t xml:space="preserve">% respondió </w:t>
      </w:r>
      <w:r w:rsidR="0026606D">
        <w:rPr>
          <w:rFonts w:ascii="Times New Roman" w:eastAsia="Times New Roman" w:hAnsi="Times New Roman" w:cs="Times New Roman"/>
          <w:sz w:val="24"/>
          <w:szCs w:val="24"/>
          <w:lang w:val="es-MX" w:eastAsia="es-MX"/>
        </w:rPr>
        <w:t>cero</w:t>
      </w:r>
      <w:r w:rsidRPr="0019204E">
        <w:rPr>
          <w:rFonts w:ascii="Times New Roman" w:eastAsia="Times New Roman" w:hAnsi="Times New Roman" w:cs="Times New Roman"/>
          <w:sz w:val="24"/>
          <w:szCs w:val="24"/>
          <w:lang w:val="es-MX" w:eastAsia="es-MX"/>
        </w:rPr>
        <w:t xml:space="preserve">; </w:t>
      </w:r>
      <w:r w:rsidR="0026606D">
        <w:rPr>
          <w:rFonts w:ascii="Times New Roman" w:eastAsia="Times New Roman" w:hAnsi="Times New Roman" w:cs="Times New Roman"/>
          <w:sz w:val="24"/>
          <w:szCs w:val="24"/>
          <w:lang w:val="es-MX" w:eastAsia="es-MX"/>
        </w:rPr>
        <w:t xml:space="preserve">en el </w:t>
      </w:r>
      <w:r w:rsidRPr="0019204E">
        <w:rPr>
          <w:rFonts w:ascii="Times New Roman" w:hAnsi="Times New Roman" w:cs="Times New Roman"/>
          <w:sz w:val="24"/>
          <w:szCs w:val="24"/>
          <w:lang w:val="es-MX"/>
        </w:rPr>
        <w:t>ítem 41</w:t>
      </w:r>
      <w:r w:rsidR="0026606D">
        <w:rPr>
          <w:rFonts w:ascii="Times New Roman" w:hAnsi="Times New Roman" w:cs="Times New Roman"/>
          <w:sz w:val="24"/>
          <w:szCs w:val="24"/>
          <w:lang w:val="es-MX"/>
        </w:rPr>
        <w:t xml:space="preserve"> “</w:t>
      </w:r>
      <w:r w:rsidRPr="0019204E">
        <w:rPr>
          <w:rFonts w:ascii="Times New Roman" w:eastAsia="Times New Roman" w:hAnsi="Times New Roman" w:cs="Times New Roman"/>
          <w:sz w:val="24"/>
          <w:szCs w:val="24"/>
          <w:lang w:val="es-MX" w:eastAsia="es-MX"/>
        </w:rPr>
        <w:t>Los demás encuentran que yo trabajo demasiado”</w:t>
      </w:r>
      <w:r w:rsidR="0026606D">
        <w:rPr>
          <w:rFonts w:ascii="Times New Roman" w:eastAsia="Times New Roman" w:hAnsi="Times New Roman" w:cs="Times New Roman"/>
          <w:sz w:val="24"/>
          <w:szCs w:val="24"/>
          <w:lang w:val="es-MX" w:eastAsia="es-MX"/>
        </w:rPr>
        <w:t>,</w:t>
      </w:r>
      <w:r w:rsidRPr="0019204E">
        <w:rPr>
          <w:rFonts w:ascii="Times New Roman" w:eastAsia="Times New Roman" w:hAnsi="Times New Roman" w:cs="Times New Roman"/>
          <w:sz w:val="24"/>
          <w:szCs w:val="24"/>
          <w:lang w:val="es-MX" w:eastAsia="es-MX"/>
        </w:rPr>
        <w:t xml:space="preserve"> 32</w:t>
      </w:r>
      <w:r w:rsidR="0026606D">
        <w:rPr>
          <w:rFonts w:ascii="Times New Roman" w:eastAsia="Times New Roman" w:hAnsi="Times New Roman" w:cs="Times New Roman"/>
          <w:sz w:val="24"/>
          <w:szCs w:val="24"/>
          <w:lang w:val="es-MX" w:eastAsia="es-MX"/>
        </w:rPr>
        <w:t> </w:t>
      </w:r>
      <w:r w:rsidRPr="0019204E">
        <w:rPr>
          <w:rFonts w:ascii="Times New Roman" w:eastAsia="Times New Roman" w:hAnsi="Times New Roman" w:cs="Times New Roman"/>
          <w:sz w:val="24"/>
          <w:szCs w:val="24"/>
          <w:lang w:val="es-MX" w:eastAsia="es-MX"/>
        </w:rPr>
        <w:t xml:space="preserve">% respondió </w:t>
      </w:r>
      <w:r w:rsidR="0026606D">
        <w:rPr>
          <w:rFonts w:ascii="Times New Roman" w:eastAsia="Times New Roman" w:hAnsi="Times New Roman" w:cs="Times New Roman"/>
          <w:sz w:val="24"/>
          <w:szCs w:val="24"/>
          <w:lang w:val="es-MX" w:eastAsia="es-MX"/>
        </w:rPr>
        <w:t>uno</w:t>
      </w:r>
      <w:r w:rsidRPr="0019204E">
        <w:rPr>
          <w:rFonts w:ascii="Times New Roman" w:eastAsia="Times New Roman" w:hAnsi="Times New Roman" w:cs="Times New Roman"/>
          <w:sz w:val="24"/>
          <w:szCs w:val="24"/>
          <w:lang w:val="es-MX" w:eastAsia="es-MX"/>
        </w:rPr>
        <w:t>, 68</w:t>
      </w:r>
      <w:r w:rsidR="0026606D">
        <w:rPr>
          <w:rFonts w:ascii="Times New Roman" w:eastAsia="Times New Roman" w:hAnsi="Times New Roman" w:cs="Times New Roman"/>
          <w:sz w:val="24"/>
          <w:szCs w:val="24"/>
          <w:lang w:val="es-MX" w:eastAsia="es-MX"/>
        </w:rPr>
        <w:t> </w:t>
      </w:r>
      <w:r w:rsidRPr="0019204E">
        <w:rPr>
          <w:rFonts w:ascii="Times New Roman" w:eastAsia="Times New Roman" w:hAnsi="Times New Roman" w:cs="Times New Roman"/>
          <w:sz w:val="24"/>
          <w:szCs w:val="24"/>
          <w:lang w:val="es-MX" w:eastAsia="es-MX"/>
        </w:rPr>
        <w:t xml:space="preserve">% respondió </w:t>
      </w:r>
      <w:r w:rsidR="0026606D">
        <w:rPr>
          <w:rFonts w:ascii="Times New Roman" w:eastAsia="Times New Roman" w:hAnsi="Times New Roman" w:cs="Times New Roman"/>
          <w:sz w:val="24"/>
          <w:szCs w:val="24"/>
          <w:lang w:val="es-MX" w:eastAsia="es-MX"/>
        </w:rPr>
        <w:t>cero</w:t>
      </w:r>
      <w:r w:rsidRPr="0019204E">
        <w:rPr>
          <w:rFonts w:ascii="Times New Roman" w:eastAsia="Times New Roman" w:hAnsi="Times New Roman" w:cs="Times New Roman"/>
          <w:sz w:val="24"/>
          <w:szCs w:val="24"/>
          <w:lang w:val="es-MX" w:eastAsia="es-MX"/>
        </w:rPr>
        <w:t>;</w:t>
      </w:r>
      <w:r w:rsidR="00A9002E">
        <w:rPr>
          <w:rFonts w:ascii="Times New Roman" w:eastAsia="Times New Roman" w:hAnsi="Times New Roman" w:cs="Times New Roman"/>
          <w:sz w:val="24"/>
          <w:szCs w:val="24"/>
          <w:lang w:val="es-MX" w:eastAsia="es-MX"/>
        </w:rPr>
        <w:t xml:space="preserve"> </w:t>
      </w:r>
      <w:r w:rsidR="0026606D">
        <w:rPr>
          <w:rFonts w:ascii="Times New Roman" w:eastAsia="Times New Roman" w:hAnsi="Times New Roman" w:cs="Times New Roman"/>
          <w:sz w:val="24"/>
          <w:szCs w:val="24"/>
          <w:lang w:val="es-MX" w:eastAsia="es-MX"/>
        </w:rPr>
        <w:t xml:space="preserve">en el </w:t>
      </w:r>
      <w:r w:rsidRPr="0019204E">
        <w:rPr>
          <w:rFonts w:ascii="Times New Roman" w:hAnsi="Times New Roman" w:cs="Times New Roman"/>
          <w:sz w:val="24"/>
          <w:szCs w:val="24"/>
          <w:lang w:val="es-MX"/>
        </w:rPr>
        <w:t>ítem 42 “</w:t>
      </w:r>
      <w:r w:rsidRPr="0019204E">
        <w:rPr>
          <w:rFonts w:ascii="Times New Roman" w:eastAsia="Times New Roman" w:hAnsi="Times New Roman" w:cs="Times New Roman"/>
          <w:sz w:val="24"/>
          <w:szCs w:val="24"/>
          <w:lang w:val="es-MX" w:eastAsia="es-MX"/>
        </w:rPr>
        <w:t xml:space="preserve">Aunque no sé muy bien la razón, lo cierto es que siempre ando más ocupado que mis compañeros”, </w:t>
      </w:r>
      <w:r w:rsidRPr="0019204E">
        <w:rPr>
          <w:rFonts w:ascii="Times New Roman" w:hAnsi="Times New Roman" w:cs="Times New Roman"/>
          <w:sz w:val="24"/>
          <w:szCs w:val="24"/>
          <w:lang w:val="es-MX"/>
        </w:rPr>
        <w:t>90</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respondió </w:t>
      </w:r>
      <w:r w:rsidR="0026606D">
        <w:rPr>
          <w:rFonts w:ascii="Times New Roman" w:hAnsi="Times New Roman" w:cs="Times New Roman"/>
          <w:sz w:val="24"/>
          <w:szCs w:val="24"/>
          <w:lang w:val="es-MX"/>
        </w:rPr>
        <w:t>uno</w:t>
      </w:r>
      <w:r w:rsidRPr="0019204E">
        <w:rPr>
          <w:rFonts w:ascii="Times New Roman" w:hAnsi="Times New Roman" w:cs="Times New Roman"/>
          <w:sz w:val="24"/>
          <w:szCs w:val="24"/>
          <w:lang w:val="es-MX"/>
        </w:rPr>
        <w:t>, 10</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w:t>
      </w:r>
      <w:r w:rsidR="0026606D">
        <w:rPr>
          <w:rFonts w:ascii="Times New Roman" w:hAnsi="Times New Roman" w:cs="Times New Roman"/>
          <w:sz w:val="24"/>
          <w:szCs w:val="24"/>
          <w:lang w:val="es-MX"/>
        </w:rPr>
        <w:t>cero</w:t>
      </w:r>
      <w:r w:rsidRPr="0019204E">
        <w:rPr>
          <w:rFonts w:ascii="Times New Roman" w:hAnsi="Times New Roman" w:cs="Times New Roman"/>
          <w:sz w:val="24"/>
          <w:szCs w:val="24"/>
          <w:lang w:val="es-MX"/>
        </w:rPr>
        <w:t>;</w:t>
      </w:r>
      <w:r w:rsidR="0026606D">
        <w:rPr>
          <w:rFonts w:ascii="Times New Roman" w:hAnsi="Times New Roman" w:cs="Times New Roman"/>
          <w:sz w:val="24"/>
          <w:szCs w:val="24"/>
          <w:lang w:val="es-MX"/>
        </w:rPr>
        <w:t xml:space="preserve"> respecto al</w:t>
      </w:r>
      <w:r w:rsidRPr="0019204E">
        <w:rPr>
          <w:rFonts w:ascii="Times New Roman" w:hAnsi="Times New Roman" w:cs="Times New Roman"/>
          <w:sz w:val="24"/>
          <w:szCs w:val="24"/>
          <w:lang w:val="es-MX"/>
        </w:rPr>
        <w:t xml:space="preserve"> ítem 47 “</w:t>
      </w:r>
      <w:r w:rsidRPr="0019204E">
        <w:rPr>
          <w:rFonts w:ascii="Times New Roman" w:eastAsia="Times New Roman" w:hAnsi="Times New Roman" w:cs="Times New Roman"/>
          <w:sz w:val="24"/>
          <w:szCs w:val="24"/>
          <w:lang w:val="es-MX" w:eastAsia="es-MX"/>
        </w:rPr>
        <w:t>El trabajo ocupa demasiado tiempo en mi vida”</w:t>
      </w:r>
      <w:r w:rsidR="0026606D">
        <w:rPr>
          <w:rFonts w:ascii="Times New Roman" w:eastAsia="Times New Roman" w:hAnsi="Times New Roman" w:cs="Times New Roman"/>
          <w:sz w:val="24"/>
          <w:szCs w:val="24"/>
          <w:lang w:val="es-MX" w:eastAsia="es-MX"/>
        </w:rPr>
        <w:t>,</w:t>
      </w:r>
      <w:r w:rsidRPr="0019204E">
        <w:rPr>
          <w:rFonts w:ascii="Times New Roman" w:hAnsi="Times New Roman" w:cs="Times New Roman"/>
          <w:sz w:val="24"/>
          <w:szCs w:val="24"/>
          <w:lang w:val="es-MX"/>
        </w:rPr>
        <w:t xml:space="preserve"> 92</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respondió </w:t>
      </w:r>
      <w:r w:rsidR="0026606D">
        <w:rPr>
          <w:rFonts w:ascii="Times New Roman" w:hAnsi="Times New Roman" w:cs="Times New Roman"/>
          <w:sz w:val="24"/>
          <w:szCs w:val="24"/>
          <w:lang w:val="es-MX"/>
        </w:rPr>
        <w:t>uno</w:t>
      </w:r>
      <w:r w:rsidRPr="0019204E">
        <w:rPr>
          <w:rFonts w:ascii="Times New Roman" w:hAnsi="Times New Roman" w:cs="Times New Roman"/>
          <w:sz w:val="24"/>
          <w:szCs w:val="24"/>
          <w:lang w:val="es-MX"/>
        </w:rPr>
        <w:t>, 8</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w:t>
      </w:r>
      <w:r w:rsidR="0026606D">
        <w:rPr>
          <w:rFonts w:ascii="Times New Roman" w:hAnsi="Times New Roman" w:cs="Times New Roman"/>
          <w:sz w:val="24"/>
          <w:szCs w:val="24"/>
          <w:lang w:val="es-MX"/>
        </w:rPr>
        <w:t>cero</w:t>
      </w:r>
      <w:r w:rsidRPr="0019204E">
        <w:rPr>
          <w:rFonts w:ascii="Times New Roman" w:hAnsi="Times New Roman" w:cs="Times New Roman"/>
          <w:sz w:val="24"/>
          <w:szCs w:val="24"/>
          <w:lang w:val="es-MX"/>
        </w:rPr>
        <w:t xml:space="preserve">; </w:t>
      </w:r>
      <w:r w:rsidR="0026606D">
        <w:rPr>
          <w:rFonts w:ascii="Times New Roman" w:hAnsi="Times New Roman" w:cs="Times New Roman"/>
          <w:sz w:val="24"/>
          <w:szCs w:val="24"/>
          <w:lang w:val="es-MX"/>
        </w:rPr>
        <w:t xml:space="preserve">en el </w:t>
      </w:r>
      <w:r w:rsidRPr="0019204E">
        <w:rPr>
          <w:rFonts w:ascii="Times New Roman" w:hAnsi="Times New Roman" w:cs="Times New Roman"/>
          <w:sz w:val="24"/>
          <w:szCs w:val="24"/>
          <w:lang w:val="es-MX"/>
        </w:rPr>
        <w:t>ítem 57 “</w:t>
      </w:r>
      <w:r w:rsidRPr="0019204E">
        <w:rPr>
          <w:rFonts w:ascii="Times New Roman" w:eastAsia="Times New Roman" w:hAnsi="Times New Roman" w:cs="Times New Roman"/>
          <w:sz w:val="24"/>
          <w:szCs w:val="24"/>
          <w:lang w:val="es-MX" w:eastAsia="es-MX"/>
        </w:rPr>
        <w:t>Con frecuencia me responsabilizo de más tareas de las que normalmente se pueden abarcar”,</w:t>
      </w:r>
      <w:r w:rsidR="00A9002E">
        <w:rPr>
          <w:rFonts w:ascii="Times New Roman" w:eastAsia="Times New Roman" w:hAnsi="Times New Roman" w:cs="Times New Roman"/>
          <w:sz w:val="24"/>
          <w:szCs w:val="24"/>
          <w:lang w:val="es-MX" w:eastAsia="es-MX"/>
        </w:rPr>
        <w:t xml:space="preserve"> </w:t>
      </w:r>
      <w:r w:rsidRPr="0019204E">
        <w:rPr>
          <w:rFonts w:ascii="Times New Roman" w:hAnsi="Times New Roman" w:cs="Times New Roman"/>
          <w:sz w:val="24"/>
          <w:szCs w:val="24"/>
          <w:lang w:val="es-MX"/>
        </w:rPr>
        <w:t>62</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w:t>
      </w:r>
      <w:r w:rsidR="00A9002E">
        <w:rPr>
          <w:rFonts w:ascii="Times New Roman" w:hAnsi="Times New Roman" w:cs="Times New Roman"/>
          <w:sz w:val="24"/>
          <w:szCs w:val="24"/>
          <w:lang w:val="es-MX"/>
        </w:rPr>
        <w:t xml:space="preserve"> </w:t>
      </w:r>
      <w:r w:rsidRPr="0019204E">
        <w:rPr>
          <w:rFonts w:ascii="Times New Roman" w:hAnsi="Times New Roman" w:cs="Times New Roman"/>
          <w:sz w:val="24"/>
          <w:szCs w:val="24"/>
          <w:lang w:val="es-MX"/>
        </w:rPr>
        <w:t xml:space="preserve">respondió </w:t>
      </w:r>
      <w:r w:rsidR="0026606D">
        <w:rPr>
          <w:rFonts w:ascii="Times New Roman" w:hAnsi="Times New Roman" w:cs="Times New Roman"/>
          <w:sz w:val="24"/>
          <w:szCs w:val="24"/>
          <w:lang w:val="es-MX"/>
        </w:rPr>
        <w:t>uno</w:t>
      </w:r>
      <w:r w:rsidRPr="0019204E">
        <w:rPr>
          <w:rFonts w:ascii="Times New Roman" w:hAnsi="Times New Roman" w:cs="Times New Roman"/>
          <w:sz w:val="24"/>
          <w:szCs w:val="24"/>
          <w:lang w:val="es-MX"/>
        </w:rPr>
        <w:t>, 38</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w:t>
      </w:r>
      <w:r w:rsidR="0026606D">
        <w:rPr>
          <w:rFonts w:ascii="Times New Roman" w:hAnsi="Times New Roman" w:cs="Times New Roman"/>
          <w:sz w:val="24"/>
          <w:szCs w:val="24"/>
          <w:lang w:val="es-MX"/>
        </w:rPr>
        <w:t>cero</w:t>
      </w:r>
      <w:r w:rsidRPr="0019204E">
        <w:rPr>
          <w:rFonts w:ascii="Times New Roman" w:hAnsi="Times New Roman" w:cs="Times New Roman"/>
          <w:sz w:val="24"/>
          <w:szCs w:val="24"/>
          <w:lang w:val="es-MX"/>
        </w:rPr>
        <w:t>;</w:t>
      </w:r>
      <w:r w:rsidR="00A9002E">
        <w:rPr>
          <w:rFonts w:ascii="Times New Roman" w:hAnsi="Times New Roman" w:cs="Times New Roman"/>
          <w:sz w:val="24"/>
          <w:szCs w:val="24"/>
          <w:lang w:val="es-MX"/>
        </w:rPr>
        <w:t xml:space="preserve"> </w:t>
      </w:r>
      <w:r w:rsidR="0026606D">
        <w:rPr>
          <w:rFonts w:ascii="Times New Roman" w:hAnsi="Times New Roman" w:cs="Times New Roman"/>
          <w:sz w:val="24"/>
          <w:szCs w:val="24"/>
          <w:lang w:val="es-MX"/>
        </w:rPr>
        <w:t xml:space="preserve">en cuanto al </w:t>
      </w:r>
      <w:r w:rsidRPr="0019204E">
        <w:rPr>
          <w:rFonts w:ascii="Times New Roman" w:hAnsi="Times New Roman" w:cs="Times New Roman"/>
          <w:sz w:val="24"/>
          <w:szCs w:val="24"/>
          <w:lang w:val="es-MX"/>
        </w:rPr>
        <w:t>ítem 58</w:t>
      </w:r>
      <w:r w:rsidR="00A9002E">
        <w:rPr>
          <w:rFonts w:ascii="Times New Roman" w:hAnsi="Times New Roman" w:cs="Times New Roman"/>
          <w:sz w:val="24"/>
          <w:szCs w:val="24"/>
          <w:lang w:val="es-MX"/>
        </w:rPr>
        <w:t xml:space="preserve"> </w:t>
      </w:r>
      <w:r w:rsidRPr="0019204E">
        <w:rPr>
          <w:rFonts w:ascii="Times New Roman" w:hAnsi="Times New Roman" w:cs="Times New Roman"/>
          <w:sz w:val="24"/>
          <w:szCs w:val="24"/>
          <w:lang w:val="es-MX"/>
        </w:rPr>
        <w:t>“</w:t>
      </w:r>
      <w:r w:rsidRPr="0019204E">
        <w:rPr>
          <w:rFonts w:ascii="Times New Roman" w:eastAsia="Times New Roman" w:hAnsi="Times New Roman" w:cs="Times New Roman"/>
          <w:sz w:val="24"/>
          <w:szCs w:val="24"/>
          <w:lang w:val="es-MX" w:eastAsia="es-MX"/>
        </w:rPr>
        <w:t>No sé cómo me las arreglo, pero mis ocupaciones no me dejan un rato”</w:t>
      </w:r>
      <w:r w:rsidR="0026606D">
        <w:rPr>
          <w:rFonts w:ascii="Times New Roman" w:eastAsia="Times New Roman" w:hAnsi="Times New Roman" w:cs="Times New Roman"/>
          <w:sz w:val="24"/>
          <w:szCs w:val="24"/>
          <w:lang w:val="es-MX" w:eastAsia="es-MX"/>
        </w:rPr>
        <w:t>,</w:t>
      </w:r>
      <w:r w:rsidRPr="0019204E">
        <w:rPr>
          <w:rFonts w:ascii="Times New Roman" w:eastAsia="Times New Roman" w:hAnsi="Times New Roman" w:cs="Times New Roman"/>
          <w:sz w:val="24"/>
          <w:szCs w:val="24"/>
          <w:lang w:val="es-MX" w:eastAsia="es-MX"/>
        </w:rPr>
        <w:t xml:space="preserve"> </w:t>
      </w:r>
      <w:r w:rsidRPr="0019204E">
        <w:rPr>
          <w:rFonts w:ascii="Times New Roman" w:hAnsi="Times New Roman" w:cs="Times New Roman"/>
          <w:sz w:val="24"/>
          <w:szCs w:val="24"/>
          <w:lang w:val="es-MX"/>
        </w:rPr>
        <w:t>58</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respondió </w:t>
      </w:r>
      <w:r w:rsidR="0026606D">
        <w:rPr>
          <w:rFonts w:ascii="Times New Roman" w:hAnsi="Times New Roman" w:cs="Times New Roman"/>
          <w:sz w:val="24"/>
          <w:szCs w:val="24"/>
          <w:lang w:val="es-MX"/>
        </w:rPr>
        <w:t>uno</w:t>
      </w:r>
      <w:r w:rsidRPr="0019204E">
        <w:rPr>
          <w:rFonts w:ascii="Times New Roman" w:hAnsi="Times New Roman" w:cs="Times New Roman"/>
          <w:sz w:val="24"/>
          <w:szCs w:val="24"/>
          <w:lang w:val="es-MX"/>
        </w:rPr>
        <w:t>,</w:t>
      </w:r>
      <w:r w:rsidR="00A9002E">
        <w:rPr>
          <w:rFonts w:ascii="Times New Roman" w:hAnsi="Times New Roman" w:cs="Times New Roman"/>
          <w:sz w:val="24"/>
          <w:szCs w:val="24"/>
          <w:lang w:val="es-MX"/>
        </w:rPr>
        <w:t xml:space="preserve"> </w:t>
      </w:r>
      <w:r w:rsidRPr="0019204E">
        <w:rPr>
          <w:rFonts w:ascii="Times New Roman" w:hAnsi="Times New Roman" w:cs="Times New Roman"/>
          <w:sz w:val="24"/>
          <w:szCs w:val="24"/>
          <w:lang w:val="es-MX"/>
        </w:rPr>
        <w:t>42</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w:t>
      </w:r>
      <w:r w:rsidR="0026606D">
        <w:rPr>
          <w:rFonts w:ascii="Times New Roman" w:hAnsi="Times New Roman" w:cs="Times New Roman"/>
          <w:sz w:val="24"/>
          <w:szCs w:val="24"/>
          <w:lang w:val="es-MX"/>
        </w:rPr>
        <w:t>cero</w:t>
      </w:r>
      <w:r w:rsidRPr="0019204E">
        <w:rPr>
          <w:rFonts w:ascii="Times New Roman" w:hAnsi="Times New Roman" w:cs="Times New Roman"/>
          <w:sz w:val="24"/>
          <w:szCs w:val="24"/>
          <w:lang w:val="es-MX"/>
        </w:rPr>
        <w:t xml:space="preserve">; </w:t>
      </w:r>
      <w:r w:rsidR="0026606D">
        <w:rPr>
          <w:rFonts w:ascii="Times New Roman" w:hAnsi="Times New Roman" w:cs="Times New Roman"/>
          <w:sz w:val="24"/>
          <w:szCs w:val="24"/>
          <w:lang w:val="es-MX"/>
        </w:rPr>
        <w:t xml:space="preserve">en el </w:t>
      </w:r>
      <w:r w:rsidRPr="0019204E">
        <w:rPr>
          <w:rFonts w:ascii="Times New Roman" w:hAnsi="Times New Roman" w:cs="Times New Roman"/>
          <w:sz w:val="24"/>
          <w:szCs w:val="24"/>
          <w:lang w:val="es-MX"/>
        </w:rPr>
        <w:t>ítem 65 “</w:t>
      </w:r>
      <w:r w:rsidRPr="0019204E">
        <w:rPr>
          <w:rFonts w:ascii="Times New Roman" w:eastAsia="Times New Roman" w:hAnsi="Times New Roman" w:cs="Times New Roman"/>
          <w:sz w:val="24"/>
          <w:szCs w:val="24"/>
          <w:lang w:val="es-MX" w:eastAsia="es-MX"/>
        </w:rPr>
        <w:t>Soy una persona que trabaja demasiado”</w:t>
      </w:r>
      <w:r w:rsidR="0026606D">
        <w:rPr>
          <w:rFonts w:ascii="Times New Roman" w:eastAsia="Times New Roman" w:hAnsi="Times New Roman" w:cs="Times New Roman"/>
          <w:sz w:val="24"/>
          <w:szCs w:val="24"/>
          <w:lang w:val="es-MX" w:eastAsia="es-MX"/>
        </w:rPr>
        <w:t>,</w:t>
      </w:r>
      <w:r w:rsidRPr="0019204E">
        <w:rPr>
          <w:rFonts w:ascii="Times New Roman" w:eastAsia="Times New Roman" w:hAnsi="Times New Roman" w:cs="Times New Roman"/>
          <w:sz w:val="24"/>
          <w:szCs w:val="24"/>
          <w:lang w:val="es-MX" w:eastAsia="es-MX"/>
        </w:rPr>
        <w:t xml:space="preserve"> </w:t>
      </w:r>
      <w:r w:rsidRPr="0019204E">
        <w:rPr>
          <w:rFonts w:ascii="Times New Roman" w:hAnsi="Times New Roman" w:cs="Times New Roman"/>
          <w:sz w:val="24"/>
          <w:szCs w:val="24"/>
          <w:lang w:val="es-MX"/>
        </w:rPr>
        <w:t>60</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respondió </w:t>
      </w:r>
      <w:r w:rsidR="0026606D">
        <w:rPr>
          <w:rFonts w:ascii="Times New Roman" w:hAnsi="Times New Roman" w:cs="Times New Roman"/>
          <w:sz w:val="24"/>
          <w:szCs w:val="24"/>
          <w:lang w:val="es-MX"/>
        </w:rPr>
        <w:t>uno</w:t>
      </w:r>
      <w:r w:rsidRPr="0019204E">
        <w:rPr>
          <w:rFonts w:ascii="Times New Roman" w:hAnsi="Times New Roman" w:cs="Times New Roman"/>
          <w:sz w:val="24"/>
          <w:szCs w:val="24"/>
          <w:lang w:val="es-MX"/>
        </w:rPr>
        <w:t>, 40</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respondió </w:t>
      </w:r>
      <w:r w:rsidR="0026606D">
        <w:rPr>
          <w:rFonts w:ascii="Times New Roman" w:hAnsi="Times New Roman" w:cs="Times New Roman"/>
          <w:sz w:val="24"/>
          <w:szCs w:val="24"/>
          <w:lang w:val="es-MX"/>
        </w:rPr>
        <w:t>cero</w:t>
      </w:r>
      <w:r w:rsidRPr="0019204E">
        <w:rPr>
          <w:rFonts w:ascii="Times New Roman" w:hAnsi="Times New Roman" w:cs="Times New Roman"/>
          <w:sz w:val="24"/>
          <w:szCs w:val="24"/>
          <w:lang w:val="es-MX"/>
        </w:rPr>
        <w:t>;</w:t>
      </w:r>
      <w:r w:rsidR="00A9002E">
        <w:rPr>
          <w:rFonts w:ascii="Times New Roman" w:hAnsi="Times New Roman" w:cs="Times New Roman"/>
          <w:sz w:val="24"/>
          <w:szCs w:val="24"/>
          <w:lang w:val="es-MX"/>
        </w:rPr>
        <w:t xml:space="preserve"> </w:t>
      </w:r>
      <w:r w:rsidR="0026606D">
        <w:rPr>
          <w:rFonts w:ascii="Times New Roman" w:hAnsi="Times New Roman" w:cs="Times New Roman"/>
          <w:sz w:val="24"/>
          <w:szCs w:val="24"/>
          <w:lang w:val="es-MX"/>
        </w:rPr>
        <w:t xml:space="preserve">en el </w:t>
      </w:r>
      <w:r w:rsidRPr="0019204E">
        <w:rPr>
          <w:rFonts w:ascii="Times New Roman" w:hAnsi="Times New Roman" w:cs="Times New Roman"/>
          <w:sz w:val="24"/>
          <w:szCs w:val="24"/>
          <w:lang w:val="es-MX"/>
        </w:rPr>
        <w:t>ítem 69</w:t>
      </w:r>
      <w:r w:rsidR="00A9002E">
        <w:rPr>
          <w:rFonts w:ascii="Times New Roman" w:hAnsi="Times New Roman" w:cs="Times New Roman"/>
          <w:sz w:val="24"/>
          <w:szCs w:val="24"/>
          <w:lang w:val="es-MX"/>
        </w:rPr>
        <w:t xml:space="preserve"> </w:t>
      </w:r>
      <w:r w:rsidRPr="0019204E">
        <w:rPr>
          <w:rFonts w:ascii="Times New Roman" w:hAnsi="Times New Roman" w:cs="Times New Roman"/>
          <w:sz w:val="24"/>
          <w:szCs w:val="24"/>
          <w:lang w:val="es-MX"/>
        </w:rPr>
        <w:t>“</w:t>
      </w:r>
      <w:r w:rsidRPr="0019204E">
        <w:rPr>
          <w:rFonts w:ascii="Times New Roman" w:eastAsia="Times New Roman" w:hAnsi="Times New Roman" w:cs="Times New Roman"/>
          <w:sz w:val="24"/>
          <w:szCs w:val="24"/>
          <w:lang w:val="es-MX" w:eastAsia="es-MX"/>
        </w:rPr>
        <w:t xml:space="preserve">Creo que mi capacidad de trabajo </w:t>
      </w:r>
      <w:r w:rsidRPr="0019204E">
        <w:rPr>
          <w:rFonts w:ascii="Times New Roman" w:eastAsia="Times New Roman" w:hAnsi="Times New Roman" w:cs="Times New Roman"/>
          <w:sz w:val="24"/>
          <w:szCs w:val="24"/>
          <w:lang w:val="es-MX" w:eastAsia="es-MX"/>
        </w:rPr>
        <w:lastRenderedPageBreak/>
        <w:t>es mayor de lo normal”</w:t>
      </w:r>
      <w:r w:rsidR="0026606D">
        <w:rPr>
          <w:rFonts w:ascii="Times New Roman" w:eastAsia="Times New Roman" w:hAnsi="Times New Roman" w:cs="Times New Roman"/>
          <w:sz w:val="24"/>
          <w:szCs w:val="24"/>
          <w:lang w:val="es-MX" w:eastAsia="es-MX"/>
        </w:rPr>
        <w:t>,</w:t>
      </w:r>
      <w:r w:rsidRPr="0019204E">
        <w:rPr>
          <w:rFonts w:ascii="Times New Roman" w:eastAsia="Times New Roman" w:hAnsi="Times New Roman" w:cs="Times New Roman"/>
          <w:sz w:val="24"/>
          <w:szCs w:val="24"/>
          <w:lang w:val="es-MX" w:eastAsia="es-MX"/>
        </w:rPr>
        <w:t xml:space="preserve"> </w:t>
      </w:r>
      <w:r w:rsidRPr="0019204E">
        <w:rPr>
          <w:rFonts w:ascii="Times New Roman" w:hAnsi="Times New Roman" w:cs="Times New Roman"/>
          <w:sz w:val="24"/>
          <w:szCs w:val="24"/>
          <w:lang w:val="es-MX"/>
        </w:rPr>
        <w:t>55</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respondió </w:t>
      </w:r>
      <w:r w:rsidR="0026606D">
        <w:rPr>
          <w:rFonts w:ascii="Times New Roman" w:hAnsi="Times New Roman" w:cs="Times New Roman"/>
          <w:sz w:val="24"/>
          <w:szCs w:val="24"/>
          <w:lang w:val="es-MX"/>
        </w:rPr>
        <w:t>uno</w:t>
      </w:r>
      <w:r w:rsidRPr="0019204E">
        <w:rPr>
          <w:rFonts w:ascii="Times New Roman" w:hAnsi="Times New Roman" w:cs="Times New Roman"/>
          <w:sz w:val="24"/>
          <w:szCs w:val="24"/>
          <w:lang w:val="es-MX"/>
        </w:rPr>
        <w:t>, 45</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w:t>
      </w:r>
      <w:r w:rsidR="00A9002E">
        <w:rPr>
          <w:rFonts w:ascii="Times New Roman" w:hAnsi="Times New Roman" w:cs="Times New Roman"/>
          <w:sz w:val="24"/>
          <w:szCs w:val="24"/>
          <w:lang w:val="es-MX"/>
        </w:rPr>
        <w:t xml:space="preserve"> </w:t>
      </w:r>
      <w:r w:rsidRPr="0019204E">
        <w:rPr>
          <w:rFonts w:ascii="Times New Roman" w:hAnsi="Times New Roman" w:cs="Times New Roman"/>
          <w:sz w:val="24"/>
          <w:szCs w:val="24"/>
          <w:lang w:val="es-MX"/>
        </w:rPr>
        <w:t>eligió 0;</w:t>
      </w:r>
      <w:r w:rsidR="00A9002E">
        <w:rPr>
          <w:rFonts w:ascii="Times New Roman" w:hAnsi="Times New Roman" w:cs="Times New Roman"/>
          <w:sz w:val="24"/>
          <w:szCs w:val="24"/>
          <w:lang w:val="es-MX"/>
        </w:rPr>
        <w:t xml:space="preserve"> </w:t>
      </w:r>
      <w:r w:rsidR="0026606D">
        <w:rPr>
          <w:rFonts w:ascii="Times New Roman" w:hAnsi="Times New Roman" w:cs="Times New Roman"/>
          <w:sz w:val="24"/>
          <w:szCs w:val="24"/>
          <w:lang w:val="es-MX"/>
        </w:rPr>
        <w:t xml:space="preserve">mientras que en el </w:t>
      </w:r>
      <w:r w:rsidRPr="0019204E">
        <w:rPr>
          <w:rFonts w:ascii="Times New Roman" w:hAnsi="Times New Roman" w:cs="Times New Roman"/>
          <w:sz w:val="24"/>
          <w:szCs w:val="24"/>
          <w:lang w:val="es-MX"/>
        </w:rPr>
        <w:t>ítem 71 “</w:t>
      </w:r>
      <w:r w:rsidRPr="0019204E">
        <w:rPr>
          <w:rFonts w:ascii="Times New Roman" w:eastAsia="Times New Roman" w:hAnsi="Times New Roman" w:cs="Times New Roman"/>
          <w:sz w:val="24"/>
          <w:szCs w:val="24"/>
          <w:lang w:val="es-MX" w:eastAsia="es-MX"/>
        </w:rPr>
        <w:t>La verdad es que si alguien me busca, lo más probable será que me encuentre trabajando o estudiando”,</w:t>
      </w:r>
      <w:r w:rsidR="00A9002E">
        <w:rPr>
          <w:rFonts w:ascii="Times New Roman" w:eastAsia="Times New Roman" w:hAnsi="Times New Roman" w:cs="Times New Roman"/>
          <w:sz w:val="24"/>
          <w:szCs w:val="24"/>
          <w:lang w:val="es-MX" w:eastAsia="es-MX"/>
        </w:rPr>
        <w:t xml:space="preserve"> </w:t>
      </w:r>
      <w:r w:rsidRPr="0019204E">
        <w:rPr>
          <w:rFonts w:ascii="Times New Roman" w:hAnsi="Times New Roman" w:cs="Times New Roman"/>
          <w:sz w:val="24"/>
          <w:szCs w:val="24"/>
          <w:lang w:val="es-MX"/>
        </w:rPr>
        <w:t>75</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w:t>
      </w:r>
      <w:r w:rsidR="00A9002E">
        <w:rPr>
          <w:rFonts w:ascii="Times New Roman" w:hAnsi="Times New Roman" w:cs="Times New Roman"/>
          <w:sz w:val="24"/>
          <w:szCs w:val="24"/>
          <w:lang w:val="es-MX"/>
        </w:rPr>
        <w:t xml:space="preserve"> </w:t>
      </w:r>
      <w:r w:rsidRPr="0019204E">
        <w:rPr>
          <w:rFonts w:ascii="Times New Roman" w:hAnsi="Times New Roman" w:cs="Times New Roman"/>
          <w:sz w:val="24"/>
          <w:szCs w:val="24"/>
          <w:lang w:val="es-MX"/>
        </w:rPr>
        <w:t xml:space="preserve">respondió </w:t>
      </w:r>
      <w:r w:rsidR="0026606D">
        <w:rPr>
          <w:rFonts w:ascii="Times New Roman" w:hAnsi="Times New Roman" w:cs="Times New Roman"/>
          <w:sz w:val="24"/>
          <w:szCs w:val="24"/>
          <w:lang w:val="es-MX"/>
        </w:rPr>
        <w:t>uno</w:t>
      </w:r>
      <w:r w:rsidRPr="0019204E">
        <w:rPr>
          <w:rFonts w:ascii="Times New Roman" w:hAnsi="Times New Roman" w:cs="Times New Roman"/>
          <w:sz w:val="24"/>
          <w:szCs w:val="24"/>
          <w:lang w:val="es-MX"/>
        </w:rPr>
        <w:t>, 25</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w:t>
      </w:r>
      <w:r w:rsidR="0026606D">
        <w:rPr>
          <w:rFonts w:ascii="Times New Roman" w:hAnsi="Times New Roman" w:cs="Times New Roman"/>
          <w:sz w:val="24"/>
          <w:szCs w:val="24"/>
          <w:lang w:val="es-MX"/>
        </w:rPr>
        <w:t>cero; en el</w:t>
      </w:r>
      <w:r w:rsidRPr="0019204E">
        <w:rPr>
          <w:rFonts w:ascii="Times New Roman" w:eastAsia="Times New Roman" w:hAnsi="Times New Roman" w:cs="Times New Roman"/>
          <w:sz w:val="24"/>
          <w:szCs w:val="24"/>
          <w:lang w:val="es-MX" w:eastAsia="es-MX"/>
        </w:rPr>
        <w:t xml:space="preserve"> </w:t>
      </w:r>
      <w:r w:rsidRPr="0019204E">
        <w:rPr>
          <w:rFonts w:ascii="Times New Roman" w:hAnsi="Times New Roman" w:cs="Times New Roman"/>
          <w:sz w:val="24"/>
          <w:szCs w:val="24"/>
          <w:lang w:val="es-MX"/>
        </w:rPr>
        <w:t>ítem 39 “</w:t>
      </w:r>
      <w:r w:rsidRPr="0019204E">
        <w:rPr>
          <w:rFonts w:ascii="Times New Roman" w:eastAsia="Times New Roman" w:hAnsi="Times New Roman" w:cs="Times New Roman"/>
          <w:sz w:val="24"/>
          <w:szCs w:val="24"/>
          <w:lang w:val="es-MX" w:eastAsia="es-MX"/>
        </w:rPr>
        <w:t>Mis amigos dicen alguna vez que soy un vago”, 99</w:t>
      </w:r>
      <w:r w:rsidR="0026606D">
        <w:rPr>
          <w:rFonts w:ascii="Times New Roman" w:eastAsia="Times New Roman" w:hAnsi="Times New Roman" w:cs="Times New Roman"/>
          <w:sz w:val="24"/>
          <w:szCs w:val="24"/>
          <w:lang w:val="es-MX" w:eastAsia="es-MX"/>
        </w:rPr>
        <w:t> </w:t>
      </w:r>
      <w:r w:rsidRPr="0019204E">
        <w:rPr>
          <w:rFonts w:ascii="Times New Roman" w:eastAsia="Times New Roman" w:hAnsi="Times New Roman" w:cs="Times New Roman"/>
          <w:sz w:val="24"/>
          <w:szCs w:val="24"/>
          <w:lang w:val="es-MX" w:eastAsia="es-MX"/>
        </w:rPr>
        <w:t xml:space="preserve">% respondió </w:t>
      </w:r>
      <w:r w:rsidR="0026606D">
        <w:rPr>
          <w:rFonts w:ascii="Times New Roman" w:eastAsia="Times New Roman" w:hAnsi="Times New Roman" w:cs="Times New Roman"/>
          <w:sz w:val="24"/>
          <w:szCs w:val="24"/>
          <w:lang w:val="es-MX" w:eastAsia="es-MX"/>
        </w:rPr>
        <w:t>cero</w:t>
      </w:r>
      <w:r w:rsidRPr="0019204E">
        <w:rPr>
          <w:rFonts w:ascii="Times New Roman" w:eastAsia="Times New Roman" w:hAnsi="Times New Roman" w:cs="Times New Roman"/>
          <w:sz w:val="24"/>
          <w:szCs w:val="24"/>
          <w:lang w:val="es-MX" w:eastAsia="es-MX"/>
        </w:rPr>
        <w:t>, 1</w:t>
      </w:r>
      <w:r w:rsidR="0026606D">
        <w:rPr>
          <w:rFonts w:ascii="Times New Roman" w:eastAsia="Times New Roman" w:hAnsi="Times New Roman" w:cs="Times New Roman"/>
          <w:sz w:val="24"/>
          <w:szCs w:val="24"/>
          <w:lang w:val="es-MX" w:eastAsia="es-MX"/>
        </w:rPr>
        <w:t> </w:t>
      </w:r>
      <w:r w:rsidRPr="0019204E">
        <w:rPr>
          <w:rFonts w:ascii="Times New Roman" w:eastAsia="Times New Roman" w:hAnsi="Times New Roman" w:cs="Times New Roman"/>
          <w:sz w:val="24"/>
          <w:szCs w:val="24"/>
          <w:lang w:val="es-MX" w:eastAsia="es-MX"/>
        </w:rPr>
        <w:t xml:space="preserve">% </w:t>
      </w:r>
      <w:r w:rsidR="0026606D">
        <w:rPr>
          <w:rFonts w:ascii="Times New Roman" w:eastAsia="Times New Roman" w:hAnsi="Times New Roman" w:cs="Times New Roman"/>
          <w:sz w:val="24"/>
          <w:szCs w:val="24"/>
          <w:lang w:val="es-MX" w:eastAsia="es-MX"/>
        </w:rPr>
        <w:t>uno</w:t>
      </w:r>
      <w:r w:rsidRPr="0019204E">
        <w:rPr>
          <w:rFonts w:ascii="Times New Roman" w:eastAsia="Times New Roman" w:hAnsi="Times New Roman" w:cs="Times New Roman"/>
          <w:sz w:val="24"/>
          <w:szCs w:val="24"/>
          <w:lang w:val="es-MX" w:eastAsia="es-MX"/>
        </w:rPr>
        <w:t>;</w:t>
      </w:r>
      <w:r w:rsidRPr="0019204E">
        <w:rPr>
          <w:rFonts w:ascii="Times New Roman" w:hAnsi="Times New Roman" w:cs="Times New Roman"/>
          <w:sz w:val="24"/>
          <w:szCs w:val="24"/>
          <w:lang w:val="es-MX"/>
        </w:rPr>
        <w:t xml:space="preserve"> </w:t>
      </w:r>
      <w:r w:rsidR="00C267F3">
        <w:rPr>
          <w:rFonts w:ascii="Times New Roman" w:hAnsi="Times New Roman" w:cs="Times New Roman"/>
          <w:sz w:val="24"/>
          <w:szCs w:val="24"/>
          <w:lang w:val="es-MX"/>
        </w:rPr>
        <w:t>por último, en el ítem</w:t>
      </w:r>
      <w:r w:rsidRPr="0019204E">
        <w:rPr>
          <w:rFonts w:ascii="Times New Roman" w:hAnsi="Times New Roman" w:cs="Times New Roman"/>
          <w:sz w:val="24"/>
          <w:szCs w:val="24"/>
          <w:lang w:val="es-MX"/>
        </w:rPr>
        <w:t xml:space="preserve"> 52 “</w:t>
      </w:r>
      <w:r w:rsidRPr="0019204E">
        <w:rPr>
          <w:rFonts w:ascii="Times New Roman" w:eastAsia="Times New Roman" w:hAnsi="Times New Roman" w:cs="Times New Roman"/>
          <w:sz w:val="24"/>
          <w:szCs w:val="24"/>
          <w:lang w:val="es-MX" w:eastAsia="es-MX"/>
        </w:rPr>
        <w:t>Yo me calificaría a mí mismo como vago”, 88</w:t>
      </w:r>
      <w:r w:rsidR="00C267F3">
        <w:rPr>
          <w:rFonts w:ascii="Times New Roman" w:eastAsia="Times New Roman" w:hAnsi="Times New Roman" w:cs="Times New Roman"/>
          <w:sz w:val="24"/>
          <w:szCs w:val="24"/>
          <w:lang w:val="es-MX" w:eastAsia="es-MX"/>
        </w:rPr>
        <w:t> </w:t>
      </w:r>
      <w:r w:rsidRPr="0019204E">
        <w:rPr>
          <w:rFonts w:ascii="Times New Roman" w:eastAsia="Times New Roman" w:hAnsi="Times New Roman" w:cs="Times New Roman"/>
          <w:sz w:val="24"/>
          <w:szCs w:val="24"/>
          <w:lang w:val="es-MX" w:eastAsia="es-MX"/>
        </w:rPr>
        <w:t xml:space="preserve">% respondió </w:t>
      </w:r>
      <w:r w:rsidR="00C267F3">
        <w:rPr>
          <w:rFonts w:ascii="Times New Roman" w:eastAsia="Times New Roman" w:hAnsi="Times New Roman" w:cs="Times New Roman"/>
          <w:sz w:val="24"/>
          <w:szCs w:val="24"/>
          <w:lang w:val="es-MX" w:eastAsia="es-MX"/>
        </w:rPr>
        <w:t xml:space="preserve">cero, </w:t>
      </w:r>
      <w:r w:rsidRPr="0019204E">
        <w:rPr>
          <w:rFonts w:ascii="Times New Roman" w:eastAsia="Times New Roman" w:hAnsi="Times New Roman" w:cs="Times New Roman"/>
          <w:sz w:val="24"/>
          <w:szCs w:val="24"/>
          <w:lang w:val="es-MX" w:eastAsia="es-MX"/>
        </w:rPr>
        <w:t>12</w:t>
      </w:r>
      <w:r w:rsidR="00C267F3">
        <w:rPr>
          <w:rFonts w:ascii="Times New Roman" w:eastAsia="Times New Roman" w:hAnsi="Times New Roman" w:cs="Times New Roman"/>
          <w:sz w:val="24"/>
          <w:szCs w:val="24"/>
          <w:lang w:val="es-MX" w:eastAsia="es-MX"/>
        </w:rPr>
        <w:t> </w:t>
      </w:r>
      <w:r w:rsidRPr="0019204E">
        <w:rPr>
          <w:rFonts w:ascii="Times New Roman" w:eastAsia="Times New Roman" w:hAnsi="Times New Roman" w:cs="Times New Roman"/>
          <w:sz w:val="24"/>
          <w:szCs w:val="24"/>
          <w:lang w:val="es-MX" w:eastAsia="es-MX"/>
        </w:rPr>
        <w:t xml:space="preserve">% </w:t>
      </w:r>
      <w:r w:rsidR="00C267F3">
        <w:rPr>
          <w:rFonts w:ascii="Times New Roman" w:eastAsia="Times New Roman" w:hAnsi="Times New Roman" w:cs="Times New Roman"/>
          <w:sz w:val="24"/>
          <w:szCs w:val="24"/>
          <w:lang w:val="es-MX" w:eastAsia="es-MX"/>
        </w:rPr>
        <w:t>uno</w:t>
      </w:r>
      <w:r w:rsidRPr="0019204E">
        <w:rPr>
          <w:rFonts w:ascii="Times New Roman" w:eastAsia="Times New Roman" w:hAnsi="Times New Roman" w:cs="Times New Roman"/>
          <w:sz w:val="24"/>
          <w:szCs w:val="24"/>
          <w:lang w:val="es-MX" w:eastAsia="es-MX"/>
        </w:rPr>
        <w:t>.</w:t>
      </w:r>
      <w:r w:rsidR="00A9002E">
        <w:rPr>
          <w:rFonts w:ascii="Times New Roman" w:eastAsia="Times New Roman" w:hAnsi="Times New Roman" w:cs="Times New Roman"/>
          <w:sz w:val="24"/>
          <w:szCs w:val="24"/>
          <w:lang w:val="es-MX" w:eastAsia="es-MX"/>
        </w:rPr>
        <w:t xml:space="preserve"> </w:t>
      </w:r>
      <w:r w:rsidR="00C267F3">
        <w:rPr>
          <w:rFonts w:ascii="Times New Roman" w:eastAsia="Times New Roman" w:hAnsi="Times New Roman" w:cs="Times New Roman"/>
          <w:sz w:val="24"/>
          <w:szCs w:val="24"/>
          <w:lang w:val="es-MX" w:eastAsia="es-MX"/>
        </w:rPr>
        <w:t>A</w:t>
      </w:r>
      <w:r w:rsidRPr="0019204E">
        <w:rPr>
          <w:rFonts w:ascii="Times New Roman" w:eastAsia="Times New Roman" w:hAnsi="Times New Roman" w:cs="Times New Roman"/>
          <w:sz w:val="24"/>
          <w:szCs w:val="24"/>
          <w:lang w:val="es-MX" w:eastAsia="es-MX"/>
        </w:rPr>
        <w:t xml:space="preserve"> través del análisis de la figura 2, se encontró que los estudiantes de la </w:t>
      </w:r>
      <w:r w:rsidR="00C267F3">
        <w:rPr>
          <w:rFonts w:ascii="Times New Roman" w:eastAsia="Times New Roman" w:hAnsi="Times New Roman" w:cs="Times New Roman"/>
          <w:sz w:val="24"/>
          <w:szCs w:val="24"/>
          <w:lang w:val="es-MX" w:eastAsia="es-MX"/>
        </w:rPr>
        <w:t>l</w:t>
      </w:r>
      <w:r w:rsidRPr="0019204E">
        <w:rPr>
          <w:rFonts w:ascii="Times New Roman" w:eastAsia="Times New Roman" w:hAnsi="Times New Roman" w:cs="Times New Roman"/>
          <w:sz w:val="24"/>
          <w:szCs w:val="24"/>
          <w:lang w:val="es-MX" w:eastAsia="es-MX"/>
        </w:rPr>
        <w:t>icenciatura en Idiomas tienen una alta capacidad de rendimiento en las actividades que se les encomienda, sobre todo lo hacen con dedicación y esmero.</w:t>
      </w:r>
    </w:p>
    <w:p w14:paraId="41F9B3E9" w14:textId="77777777" w:rsidR="0019204E" w:rsidRPr="0019204E" w:rsidRDefault="0019204E" w:rsidP="0019204E">
      <w:pPr>
        <w:shd w:val="clear" w:color="auto" w:fill="FFFFFF"/>
        <w:spacing w:after="0" w:line="360" w:lineRule="auto"/>
        <w:ind w:firstLine="708"/>
        <w:jc w:val="both"/>
        <w:rPr>
          <w:rFonts w:ascii="Times New Roman" w:eastAsia="Times New Roman" w:hAnsi="Times New Roman" w:cs="Times New Roman"/>
          <w:sz w:val="24"/>
          <w:szCs w:val="24"/>
          <w:lang w:val="es-MX" w:eastAsia="es-MX"/>
        </w:rPr>
      </w:pPr>
    </w:p>
    <w:p w14:paraId="52C29850" w14:textId="77777777" w:rsidR="00167FFD" w:rsidRPr="0019204E" w:rsidRDefault="00167FFD" w:rsidP="0019204E">
      <w:pPr>
        <w:spacing w:after="0" w:line="360" w:lineRule="auto"/>
        <w:jc w:val="center"/>
        <w:rPr>
          <w:rFonts w:ascii="Times New Roman" w:hAnsi="Times New Roman" w:cs="Times New Roman"/>
          <w:iCs/>
          <w:sz w:val="24"/>
          <w:szCs w:val="24"/>
          <w:lang w:val="es-MX"/>
        </w:rPr>
      </w:pPr>
      <w:r w:rsidRPr="008E5086">
        <w:rPr>
          <w:rFonts w:ascii="Times New Roman" w:hAnsi="Times New Roman" w:cs="Times New Roman"/>
          <w:b/>
          <w:sz w:val="24"/>
          <w:szCs w:val="24"/>
          <w:lang w:val="es-MX"/>
        </w:rPr>
        <w:t xml:space="preserve">Figura </w:t>
      </w:r>
      <w:r w:rsidR="00CB4074">
        <w:rPr>
          <w:rFonts w:ascii="Times New Roman" w:hAnsi="Times New Roman" w:cs="Times New Roman"/>
          <w:b/>
          <w:sz w:val="24"/>
          <w:szCs w:val="24"/>
          <w:lang w:val="es-MX"/>
        </w:rPr>
        <w:t>3</w:t>
      </w:r>
      <w:r w:rsidRPr="008E5086">
        <w:rPr>
          <w:rFonts w:ascii="Times New Roman" w:hAnsi="Times New Roman" w:cs="Times New Roman"/>
          <w:sz w:val="24"/>
          <w:szCs w:val="24"/>
          <w:lang w:val="es-MX"/>
        </w:rPr>
        <w:t xml:space="preserve">. </w:t>
      </w:r>
      <w:r w:rsidR="00220831" w:rsidRPr="0019204E">
        <w:rPr>
          <w:rFonts w:ascii="Times New Roman" w:hAnsi="Times New Roman" w:cs="Times New Roman"/>
          <w:b/>
          <w:iCs/>
          <w:noProof/>
          <w:sz w:val="24"/>
          <w:szCs w:val="24"/>
          <w:lang w:val="es-MX" w:eastAsia="es-MX"/>
        </w:rPr>
        <w:drawing>
          <wp:anchor distT="0" distB="0" distL="114300" distR="114300" simplePos="0" relativeHeight="251663360" behindDoc="0" locked="0" layoutInCell="1" allowOverlap="1" wp14:anchorId="7C8A2041" wp14:editId="5A044E9B">
            <wp:simplePos x="0" y="0"/>
            <wp:positionH relativeFrom="margin">
              <wp:align>left</wp:align>
            </wp:positionH>
            <wp:positionV relativeFrom="paragraph">
              <wp:posOffset>287124</wp:posOffset>
            </wp:positionV>
            <wp:extent cx="5649595" cy="2619375"/>
            <wp:effectExtent l="0" t="0" r="8255" b="952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7466" t="18596" r="12662" b="10247"/>
                    <a:stretch/>
                  </pic:blipFill>
                  <pic:spPr bwMode="auto">
                    <a:xfrm>
                      <a:off x="0" y="0"/>
                      <a:ext cx="5649595" cy="2619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9204E">
        <w:rPr>
          <w:rFonts w:ascii="Times New Roman" w:hAnsi="Times New Roman" w:cs="Times New Roman"/>
          <w:iCs/>
          <w:sz w:val="24"/>
          <w:szCs w:val="24"/>
          <w:lang w:val="es-MX"/>
        </w:rPr>
        <w:t>Motivación intrínseca</w:t>
      </w:r>
    </w:p>
    <w:p w14:paraId="0E5A181F" w14:textId="77777777" w:rsidR="00F92CA4" w:rsidRDefault="00F92CA4" w:rsidP="00D34EDC">
      <w:pPr>
        <w:spacing w:after="0" w:line="360" w:lineRule="auto"/>
        <w:jc w:val="center"/>
        <w:rPr>
          <w:rFonts w:ascii="Times New Roman" w:hAnsi="Times New Roman" w:cs="Times New Roman"/>
          <w:sz w:val="24"/>
          <w:szCs w:val="24"/>
          <w:shd w:val="clear" w:color="auto" w:fill="FFFFFF"/>
          <w:lang w:val="es-MX"/>
        </w:rPr>
      </w:pPr>
      <w:r>
        <w:rPr>
          <w:rFonts w:ascii="Times New Roman" w:hAnsi="Times New Roman" w:cs="Times New Roman"/>
          <w:sz w:val="24"/>
          <w:szCs w:val="24"/>
          <w:shd w:val="clear" w:color="auto" w:fill="FFFFFF"/>
          <w:lang w:val="es-MX"/>
        </w:rPr>
        <w:t>Fuente: Elaboración propia</w:t>
      </w:r>
    </w:p>
    <w:p w14:paraId="315C15AF" w14:textId="7C7CE857" w:rsidR="00167FFD" w:rsidRDefault="00167FFD" w:rsidP="0019204E">
      <w:pPr>
        <w:shd w:val="clear" w:color="auto" w:fill="FFFFFF"/>
        <w:spacing w:after="0" w:line="360" w:lineRule="auto"/>
        <w:ind w:firstLine="708"/>
        <w:jc w:val="both"/>
        <w:rPr>
          <w:rFonts w:ascii="Times New Roman" w:hAnsi="Times New Roman" w:cs="Times New Roman"/>
          <w:sz w:val="24"/>
          <w:szCs w:val="24"/>
          <w:lang w:val="es-MX"/>
        </w:rPr>
      </w:pPr>
      <w:r w:rsidRPr="00F65A57">
        <w:rPr>
          <w:rFonts w:ascii="Times New Roman" w:hAnsi="Times New Roman" w:cs="Times New Roman"/>
          <w:sz w:val="24"/>
          <w:szCs w:val="24"/>
          <w:lang w:val="es-MX"/>
        </w:rPr>
        <w:t xml:space="preserve">En la figura </w:t>
      </w:r>
      <w:r w:rsidR="00C267F3">
        <w:rPr>
          <w:rFonts w:ascii="Times New Roman" w:hAnsi="Times New Roman" w:cs="Times New Roman"/>
          <w:sz w:val="24"/>
          <w:szCs w:val="24"/>
          <w:lang w:val="es-MX"/>
        </w:rPr>
        <w:t>3</w:t>
      </w:r>
      <w:r w:rsidR="00C267F3" w:rsidRPr="00F65A57">
        <w:rPr>
          <w:rFonts w:ascii="Times New Roman" w:hAnsi="Times New Roman" w:cs="Times New Roman"/>
          <w:sz w:val="24"/>
          <w:szCs w:val="24"/>
          <w:lang w:val="es-MX"/>
        </w:rPr>
        <w:t xml:space="preserve"> </w:t>
      </w:r>
      <w:r w:rsidRPr="00F65A57">
        <w:rPr>
          <w:rFonts w:ascii="Times New Roman" w:hAnsi="Times New Roman" w:cs="Times New Roman"/>
          <w:sz w:val="24"/>
          <w:szCs w:val="24"/>
          <w:lang w:val="es-MX"/>
        </w:rPr>
        <w:t xml:space="preserve">el color verde equivale a </w:t>
      </w:r>
      <w:r w:rsidR="00C267F3">
        <w:rPr>
          <w:rFonts w:ascii="Times New Roman" w:hAnsi="Times New Roman" w:cs="Times New Roman"/>
          <w:sz w:val="24"/>
          <w:szCs w:val="24"/>
          <w:lang w:val="es-MX"/>
        </w:rPr>
        <w:t>uno</w:t>
      </w:r>
      <w:r w:rsidR="00C267F3" w:rsidRPr="00F65A57">
        <w:rPr>
          <w:rFonts w:ascii="Times New Roman" w:hAnsi="Times New Roman" w:cs="Times New Roman"/>
          <w:sz w:val="24"/>
          <w:szCs w:val="24"/>
          <w:lang w:val="es-MX"/>
        </w:rPr>
        <w:t xml:space="preserve"> </w:t>
      </w:r>
      <w:r w:rsidRPr="00F65A57">
        <w:rPr>
          <w:rFonts w:ascii="Times New Roman" w:hAnsi="Times New Roman" w:cs="Times New Roman"/>
          <w:sz w:val="24"/>
          <w:szCs w:val="24"/>
          <w:lang w:val="es-MX"/>
        </w:rPr>
        <w:t>(</w:t>
      </w:r>
      <w:r w:rsidR="003E7268">
        <w:rPr>
          <w:rFonts w:ascii="Times New Roman" w:hAnsi="Times New Roman" w:cs="Times New Roman"/>
          <w:sz w:val="24"/>
          <w:szCs w:val="24"/>
          <w:lang w:val="es-MX"/>
        </w:rPr>
        <w:t>“S</w:t>
      </w:r>
      <w:r w:rsidR="00C267F3">
        <w:rPr>
          <w:rFonts w:ascii="Times New Roman" w:hAnsi="Times New Roman" w:cs="Times New Roman"/>
          <w:sz w:val="24"/>
          <w:szCs w:val="24"/>
          <w:lang w:val="es-MX"/>
        </w:rPr>
        <w:t>í</w:t>
      </w:r>
      <w:r w:rsidR="003E7268">
        <w:rPr>
          <w:rFonts w:ascii="Times New Roman" w:hAnsi="Times New Roman" w:cs="Times New Roman"/>
          <w:sz w:val="24"/>
          <w:szCs w:val="24"/>
          <w:lang w:val="es-MX"/>
        </w:rPr>
        <w:t>”</w:t>
      </w:r>
      <w:r w:rsidRPr="00F65A57">
        <w:rPr>
          <w:rFonts w:ascii="Times New Roman" w:hAnsi="Times New Roman" w:cs="Times New Roman"/>
          <w:sz w:val="24"/>
          <w:szCs w:val="24"/>
          <w:lang w:val="es-MX"/>
        </w:rPr>
        <w:t xml:space="preserve">, positivo), el color azul equivale </w:t>
      </w:r>
      <w:r w:rsidR="00C267F3">
        <w:rPr>
          <w:rFonts w:ascii="Times New Roman" w:hAnsi="Times New Roman" w:cs="Times New Roman"/>
          <w:sz w:val="24"/>
          <w:szCs w:val="24"/>
          <w:lang w:val="es-MX"/>
        </w:rPr>
        <w:t xml:space="preserve">a cero </w:t>
      </w:r>
      <w:r w:rsidRPr="00F65A57">
        <w:rPr>
          <w:rFonts w:ascii="Times New Roman" w:hAnsi="Times New Roman" w:cs="Times New Roman"/>
          <w:sz w:val="24"/>
          <w:szCs w:val="24"/>
          <w:lang w:val="es-MX"/>
        </w:rPr>
        <w:t>(</w:t>
      </w:r>
      <w:r w:rsidR="003E7268">
        <w:rPr>
          <w:rFonts w:ascii="Times New Roman" w:hAnsi="Times New Roman" w:cs="Times New Roman"/>
          <w:sz w:val="24"/>
          <w:szCs w:val="24"/>
          <w:lang w:val="es-MX"/>
        </w:rPr>
        <w:t>“N</w:t>
      </w:r>
      <w:r w:rsidR="003E7268" w:rsidRPr="00F65A57">
        <w:rPr>
          <w:rFonts w:ascii="Times New Roman" w:hAnsi="Times New Roman" w:cs="Times New Roman"/>
          <w:sz w:val="24"/>
          <w:szCs w:val="24"/>
          <w:lang w:val="es-MX"/>
        </w:rPr>
        <w:t>o</w:t>
      </w:r>
      <w:r w:rsidR="003E7268">
        <w:rPr>
          <w:rFonts w:ascii="Times New Roman" w:hAnsi="Times New Roman" w:cs="Times New Roman"/>
          <w:sz w:val="24"/>
          <w:szCs w:val="24"/>
          <w:lang w:val="es-MX"/>
        </w:rPr>
        <w:t>”</w:t>
      </w:r>
      <w:r w:rsidRPr="00F65A57">
        <w:rPr>
          <w:rFonts w:ascii="Times New Roman" w:hAnsi="Times New Roman" w:cs="Times New Roman"/>
          <w:sz w:val="24"/>
          <w:szCs w:val="24"/>
          <w:lang w:val="es-MX"/>
        </w:rPr>
        <w:t xml:space="preserve">, negativo). </w:t>
      </w:r>
      <w:r w:rsidR="0023421B">
        <w:rPr>
          <w:rFonts w:ascii="Times New Roman" w:hAnsi="Times New Roman" w:cs="Times New Roman"/>
          <w:sz w:val="24"/>
          <w:szCs w:val="24"/>
          <w:lang w:val="es-MX"/>
        </w:rPr>
        <w:t>Como se aprecia,</w:t>
      </w:r>
      <w:r w:rsidR="0023421B" w:rsidRPr="00F65A57">
        <w:rPr>
          <w:rFonts w:ascii="Times New Roman" w:hAnsi="Times New Roman" w:cs="Times New Roman"/>
          <w:sz w:val="24"/>
          <w:szCs w:val="24"/>
          <w:lang w:val="es-MX"/>
        </w:rPr>
        <w:t xml:space="preserve"> </w:t>
      </w:r>
      <w:r w:rsidR="0023421B">
        <w:rPr>
          <w:rFonts w:ascii="Times New Roman" w:hAnsi="Times New Roman" w:cs="Times New Roman"/>
          <w:sz w:val="24"/>
          <w:szCs w:val="24"/>
          <w:lang w:val="es-MX"/>
        </w:rPr>
        <w:t xml:space="preserve">en </w:t>
      </w:r>
      <w:r w:rsidRPr="00F65A57">
        <w:rPr>
          <w:rFonts w:ascii="Times New Roman" w:hAnsi="Times New Roman" w:cs="Times New Roman"/>
          <w:sz w:val="24"/>
          <w:szCs w:val="24"/>
          <w:lang w:val="es-MX"/>
        </w:rPr>
        <w:t xml:space="preserve">el </w:t>
      </w:r>
      <w:r w:rsidR="00C267F3">
        <w:rPr>
          <w:rFonts w:ascii="Times New Roman" w:hAnsi="Times New Roman" w:cs="Times New Roman"/>
          <w:sz w:val="24"/>
          <w:szCs w:val="24"/>
          <w:lang w:val="es-MX"/>
        </w:rPr>
        <w:t>í</w:t>
      </w:r>
      <w:r w:rsidRPr="00F65A57">
        <w:rPr>
          <w:rFonts w:ascii="Times New Roman" w:hAnsi="Times New Roman" w:cs="Times New Roman"/>
          <w:sz w:val="24"/>
          <w:szCs w:val="24"/>
          <w:lang w:val="es-MX"/>
        </w:rPr>
        <w:t>tem 14 “</w:t>
      </w:r>
      <w:r w:rsidRPr="00F65A57">
        <w:rPr>
          <w:rFonts w:ascii="Times New Roman" w:eastAsia="Times New Roman" w:hAnsi="Times New Roman" w:cs="Times New Roman"/>
          <w:sz w:val="24"/>
          <w:szCs w:val="24"/>
          <w:lang w:val="es-MX" w:eastAsia="es-MX"/>
        </w:rPr>
        <w:t>El trabajar duro y el disfrutar de la vida hacen buena pareja”</w:t>
      </w:r>
      <w:r w:rsidR="00C267F3">
        <w:rPr>
          <w:rFonts w:ascii="Times New Roman" w:eastAsia="Times New Roman" w:hAnsi="Times New Roman" w:cs="Times New Roman"/>
          <w:sz w:val="24"/>
          <w:szCs w:val="24"/>
          <w:lang w:val="es-MX" w:eastAsia="es-MX"/>
        </w:rPr>
        <w:t>,</w:t>
      </w:r>
      <w:r w:rsidRPr="00F65A57">
        <w:rPr>
          <w:rFonts w:ascii="Times New Roman" w:eastAsia="Times New Roman" w:hAnsi="Times New Roman" w:cs="Times New Roman"/>
          <w:sz w:val="24"/>
          <w:szCs w:val="24"/>
          <w:lang w:val="es-MX" w:eastAsia="es-MX"/>
        </w:rPr>
        <w:t xml:space="preserve"> </w:t>
      </w:r>
      <w:r w:rsidRPr="00F65A57">
        <w:rPr>
          <w:rFonts w:ascii="Times New Roman" w:hAnsi="Times New Roman" w:cs="Times New Roman"/>
          <w:sz w:val="24"/>
          <w:szCs w:val="24"/>
          <w:lang w:val="es-MX"/>
        </w:rPr>
        <w:t>65</w:t>
      </w:r>
      <w:r w:rsidR="00C267F3">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de los estudiantes respondió </w:t>
      </w:r>
      <w:r w:rsidR="00C267F3">
        <w:rPr>
          <w:rFonts w:ascii="Times New Roman" w:hAnsi="Times New Roman" w:cs="Times New Roman"/>
          <w:sz w:val="24"/>
          <w:szCs w:val="24"/>
          <w:lang w:val="es-MX"/>
        </w:rPr>
        <w:t>uno</w:t>
      </w:r>
      <w:r w:rsidRPr="00F65A57">
        <w:rPr>
          <w:rFonts w:ascii="Times New Roman" w:hAnsi="Times New Roman" w:cs="Times New Roman"/>
          <w:sz w:val="24"/>
          <w:szCs w:val="24"/>
          <w:lang w:val="es-MX"/>
        </w:rPr>
        <w:t xml:space="preserve">, </w:t>
      </w:r>
      <w:r w:rsidR="00C267F3">
        <w:rPr>
          <w:rFonts w:ascii="Times New Roman" w:hAnsi="Times New Roman" w:cs="Times New Roman"/>
          <w:sz w:val="24"/>
          <w:szCs w:val="24"/>
          <w:lang w:val="es-MX"/>
        </w:rPr>
        <w:t xml:space="preserve">mientras que </w:t>
      </w:r>
      <w:r w:rsidRPr="00F65A57">
        <w:rPr>
          <w:rFonts w:ascii="Times New Roman" w:hAnsi="Times New Roman" w:cs="Times New Roman"/>
          <w:sz w:val="24"/>
          <w:szCs w:val="24"/>
          <w:lang w:val="es-MX"/>
        </w:rPr>
        <w:t>35</w:t>
      </w:r>
      <w:r w:rsidR="00C267F3">
        <w:rPr>
          <w:rFonts w:ascii="Times New Roman" w:hAnsi="Times New Roman" w:cs="Times New Roman"/>
          <w:sz w:val="24"/>
          <w:szCs w:val="24"/>
          <w:lang w:val="es-MX"/>
        </w:rPr>
        <w:t> </w:t>
      </w:r>
      <w:r w:rsidRPr="00F65A57">
        <w:rPr>
          <w:rFonts w:ascii="Times New Roman" w:hAnsi="Times New Roman" w:cs="Times New Roman"/>
          <w:sz w:val="24"/>
          <w:szCs w:val="24"/>
          <w:lang w:val="es-MX"/>
        </w:rPr>
        <w:t>%</w:t>
      </w:r>
      <w:r w:rsidR="00C267F3">
        <w:rPr>
          <w:rFonts w:ascii="Times New Roman" w:hAnsi="Times New Roman" w:cs="Times New Roman"/>
          <w:sz w:val="24"/>
          <w:szCs w:val="24"/>
          <w:lang w:val="es-MX"/>
        </w:rPr>
        <w:t>, cero</w:t>
      </w:r>
      <w:r w:rsidRPr="00F65A57">
        <w:rPr>
          <w:rFonts w:ascii="Times New Roman" w:hAnsi="Times New Roman" w:cs="Times New Roman"/>
          <w:sz w:val="24"/>
          <w:szCs w:val="24"/>
          <w:lang w:val="es-MX"/>
        </w:rPr>
        <w:t>;</w:t>
      </w:r>
      <w:r w:rsidRPr="00F65A57">
        <w:rPr>
          <w:rFonts w:ascii="Times New Roman" w:eastAsia="Times New Roman" w:hAnsi="Times New Roman" w:cs="Times New Roman"/>
          <w:sz w:val="24"/>
          <w:szCs w:val="24"/>
          <w:lang w:val="es-MX" w:eastAsia="es-MX"/>
        </w:rPr>
        <w:t xml:space="preserve"> </w:t>
      </w:r>
      <w:r w:rsidR="00C267F3">
        <w:rPr>
          <w:rFonts w:ascii="Times New Roman" w:eastAsia="Times New Roman" w:hAnsi="Times New Roman" w:cs="Times New Roman"/>
          <w:sz w:val="24"/>
          <w:szCs w:val="24"/>
          <w:lang w:val="es-MX" w:eastAsia="es-MX"/>
        </w:rPr>
        <w:t xml:space="preserve">en el </w:t>
      </w:r>
      <w:r w:rsidRPr="00F65A57">
        <w:rPr>
          <w:rFonts w:ascii="Times New Roman" w:eastAsia="Times New Roman" w:hAnsi="Times New Roman" w:cs="Times New Roman"/>
          <w:sz w:val="24"/>
          <w:szCs w:val="24"/>
          <w:lang w:val="es-MX" w:eastAsia="es-MX"/>
        </w:rPr>
        <w:t xml:space="preserve">ítem </w:t>
      </w:r>
      <w:r w:rsidRPr="00F65A57">
        <w:rPr>
          <w:rFonts w:ascii="Times New Roman" w:hAnsi="Times New Roman" w:cs="Times New Roman"/>
          <w:sz w:val="24"/>
          <w:szCs w:val="24"/>
          <w:lang w:val="es-MX"/>
        </w:rPr>
        <w:t>15 “</w:t>
      </w:r>
      <w:r w:rsidRPr="00F65A57">
        <w:rPr>
          <w:rFonts w:ascii="Times New Roman" w:eastAsia="Times New Roman" w:hAnsi="Times New Roman" w:cs="Times New Roman"/>
          <w:sz w:val="24"/>
          <w:szCs w:val="24"/>
          <w:lang w:val="es-MX" w:eastAsia="es-MX"/>
        </w:rPr>
        <w:t>Yo me haría cargo de un puesto de responsabilidad, aunque no estuviera pagado como debiera”</w:t>
      </w:r>
      <w:r w:rsidR="00C267F3">
        <w:rPr>
          <w:rFonts w:ascii="Times New Roman" w:eastAsia="Times New Roman" w:hAnsi="Times New Roman" w:cs="Times New Roman"/>
          <w:sz w:val="24"/>
          <w:szCs w:val="24"/>
          <w:lang w:val="es-MX" w:eastAsia="es-MX"/>
        </w:rPr>
        <w:t>,</w:t>
      </w:r>
      <w:r w:rsidRPr="00F65A57">
        <w:rPr>
          <w:rFonts w:ascii="Times New Roman" w:eastAsia="Times New Roman" w:hAnsi="Times New Roman" w:cs="Times New Roman"/>
          <w:sz w:val="24"/>
          <w:szCs w:val="24"/>
          <w:lang w:val="es-MX" w:eastAsia="es-MX"/>
        </w:rPr>
        <w:t xml:space="preserve"> </w:t>
      </w:r>
      <w:r w:rsidRPr="00F65A57">
        <w:rPr>
          <w:rFonts w:ascii="Times New Roman" w:hAnsi="Times New Roman" w:cs="Times New Roman"/>
          <w:sz w:val="24"/>
          <w:szCs w:val="24"/>
          <w:lang w:val="es-MX"/>
        </w:rPr>
        <w:t>70</w:t>
      </w:r>
      <w:r w:rsidR="0023421B">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23421B">
        <w:rPr>
          <w:rFonts w:ascii="Times New Roman" w:hAnsi="Times New Roman" w:cs="Times New Roman"/>
          <w:sz w:val="24"/>
          <w:szCs w:val="24"/>
          <w:lang w:val="es-MX"/>
        </w:rPr>
        <w:t>uno</w:t>
      </w:r>
      <w:r w:rsidRPr="00F65A57">
        <w:rPr>
          <w:rFonts w:ascii="Times New Roman" w:hAnsi="Times New Roman" w:cs="Times New Roman"/>
          <w:sz w:val="24"/>
          <w:szCs w:val="24"/>
          <w:lang w:val="es-MX"/>
        </w:rPr>
        <w:t>, 30</w:t>
      </w:r>
      <w:r w:rsidR="0023421B">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23421B">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FD7102">
        <w:rPr>
          <w:rFonts w:ascii="Times New Roman" w:hAnsi="Times New Roman" w:cs="Times New Roman"/>
          <w:sz w:val="24"/>
          <w:szCs w:val="24"/>
          <w:lang w:val="es-MX"/>
        </w:rPr>
        <w:t xml:space="preserve">en el </w:t>
      </w:r>
      <w:r w:rsidRPr="00FD7102">
        <w:rPr>
          <w:rFonts w:ascii="Times New Roman" w:hAnsi="Times New Roman" w:cs="Times New Roman"/>
          <w:sz w:val="24"/>
          <w:szCs w:val="24"/>
          <w:lang w:val="es-MX"/>
        </w:rPr>
        <w:t>ítem 19</w:t>
      </w:r>
      <w:r w:rsidRPr="00F65A57">
        <w:rPr>
          <w:rFonts w:ascii="Times New Roman" w:hAnsi="Times New Roman" w:cs="Times New Roman"/>
          <w:sz w:val="24"/>
          <w:szCs w:val="24"/>
          <w:lang w:val="es-MX"/>
        </w:rPr>
        <w:t xml:space="preserve"> “</w:t>
      </w:r>
      <w:r w:rsidRPr="00F65A57">
        <w:rPr>
          <w:rFonts w:ascii="Times New Roman" w:eastAsia="Times New Roman" w:hAnsi="Times New Roman" w:cs="Times New Roman"/>
          <w:sz w:val="24"/>
          <w:szCs w:val="24"/>
          <w:lang w:val="es-MX" w:eastAsia="es-MX"/>
        </w:rPr>
        <w:t>Me siento inquieto si estoy algunos días sin trabajar”</w:t>
      </w:r>
      <w:r w:rsidR="00C267F3">
        <w:rPr>
          <w:rFonts w:ascii="Times New Roman" w:eastAsia="Times New Roman" w:hAnsi="Times New Roman" w:cs="Times New Roman"/>
          <w:sz w:val="24"/>
          <w:szCs w:val="24"/>
          <w:lang w:val="es-MX" w:eastAsia="es-MX"/>
        </w:rPr>
        <w:t>,</w:t>
      </w:r>
      <w:r w:rsidRPr="00F65A57">
        <w:rPr>
          <w:rFonts w:ascii="Times New Roman" w:eastAsia="Times New Roman" w:hAnsi="Times New Roman" w:cs="Times New Roman"/>
          <w:sz w:val="24"/>
          <w:szCs w:val="24"/>
          <w:lang w:val="es-MX" w:eastAsia="es-MX"/>
        </w:rPr>
        <w:t xml:space="preserve"> </w:t>
      </w:r>
      <w:r w:rsidRPr="00F65A57">
        <w:rPr>
          <w:rFonts w:ascii="Times New Roman" w:hAnsi="Times New Roman" w:cs="Times New Roman"/>
          <w:sz w:val="24"/>
          <w:szCs w:val="24"/>
          <w:lang w:val="es-MX"/>
        </w:rPr>
        <w:t>61</w:t>
      </w:r>
      <w:r w:rsidR="00FD7102">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respondió </w:t>
      </w:r>
      <w:r w:rsidR="00FD7102">
        <w:rPr>
          <w:rFonts w:ascii="Times New Roman" w:hAnsi="Times New Roman" w:cs="Times New Roman"/>
          <w:sz w:val="24"/>
          <w:szCs w:val="24"/>
          <w:lang w:val="es-MX"/>
        </w:rPr>
        <w:t>uno</w:t>
      </w:r>
      <w:r w:rsidRPr="00F65A57">
        <w:rPr>
          <w:rFonts w:ascii="Times New Roman" w:hAnsi="Times New Roman" w:cs="Times New Roman"/>
          <w:sz w:val="24"/>
          <w:szCs w:val="24"/>
          <w:lang w:val="es-MX"/>
        </w:rPr>
        <w:t>, 39</w:t>
      </w:r>
      <w:r w:rsidR="00FD7102">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FD7102">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FD7102">
        <w:rPr>
          <w:rFonts w:ascii="Times New Roman" w:hAnsi="Times New Roman" w:cs="Times New Roman"/>
          <w:sz w:val="24"/>
          <w:szCs w:val="24"/>
          <w:lang w:val="es-MX"/>
        </w:rPr>
        <w:t xml:space="preserve">en cuanto al </w:t>
      </w:r>
      <w:r w:rsidRPr="00F65A57">
        <w:rPr>
          <w:rFonts w:ascii="Times New Roman" w:hAnsi="Times New Roman" w:cs="Times New Roman"/>
          <w:sz w:val="24"/>
          <w:szCs w:val="24"/>
          <w:lang w:val="es-MX"/>
        </w:rPr>
        <w:t>ítem 38 “</w:t>
      </w:r>
      <w:r w:rsidRPr="00F65A57">
        <w:rPr>
          <w:rFonts w:ascii="Times New Roman" w:eastAsia="Times New Roman" w:hAnsi="Times New Roman" w:cs="Times New Roman"/>
          <w:sz w:val="24"/>
          <w:szCs w:val="24"/>
          <w:lang w:val="es-MX" w:eastAsia="es-MX"/>
        </w:rPr>
        <w:t>Con tal de hacer algo soy capaz de trabajar, aunque el pago que se dé a mí trabajo sea a todas luces insuficiente”</w:t>
      </w:r>
      <w:r w:rsidR="00C267F3">
        <w:rPr>
          <w:rFonts w:ascii="Times New Roman" w:eastAsia="Times New Roman" w:hAnsi="Times New Roman" w:cs="Times New Roman"/>
          <w:sz w:val="24"/>
          <w:szCs w:val="24"/>
          <w:lang w:val="es-MX" w:eastAsia="es-MX"/>
        </w:rPr>
        <w:t>,</w:t>
      </w:r>
      <w:r w:rsidRPr="00F65A57">
        <w:rPr>
          <w:rFonts w:ascii="Times New Roman" w:eastAsia="Times New Roman" w:hAnsi="Times New Roman" w:cs="Times New Roman"/>
          <w:sz w:val="24"/>
          <w:szCs w:val="24"/>
          <w:lang w:val="es-MX" w:eastAsia="es-MX"/>
        </w:rPr>
        <w:t xml:space="preserve"> </w:t>
      </w:r>
      <w:r w:rsidRPr="00F65A57">
        <w:rPr>
          <w:rFonts w:ascii="Times New Roman" w:hAnsi="Times New Roman" w:cs="Times New Roman"/>
          <w:sz w:val="24"/>
          <w:szCs w:val="24"/>
          <w:lang w:val="es-MX"/>
        </w:rPr>
        <w:t>22</w:t>
      </w:r>
      <w:r w:rsidR="00FD7102">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FD7102">
        <w:rPr>
          <w:rFonts w:ascii="Times New Roman" w:hAnsi="Times New Roman" w:cs="Times New Roman"/>
          <w:sz w:val="24"/>
          <w:szCs w:val="24"/>
          <w:lang w:val="es-MX"/>
        </w:rPr>
        <w:t>uno</w:t>
      </w:r>
      <w:r w:rsidRPr="00F65A57">
        <w:rPr>
          <w:rFonts w:ascii="Times New Roman" w:hAnsi="Times New Roman" w:cs="Times New Roman"/>
          <w:sz w:val="24"/>
          <w:szCs w:val="24"/>
          <w:lang w:val="es-MX"/>
        </w:rPr>
        <w:t>, 78</w:t>
      </w:r>
      <w:r w:rsidR="00FD7102">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FD7102">
        <w:rPr>
          <w:rFonts w:ascii="Times New Roman" w:hAnsi="Times New Roman" w:cs="Times New Roman"/>
          <w:sz w:val="24"/>
          <w:szCs w:val="24"/>
          <w:lang w:val="es-MX"/>
        </w:rPr>
        <w:t xml:space="preserve">optó por </w:t>
      </w:r>
      <w:r w:rsidR="004C1D41">
        <w:rPr>
          <w:rFonts w:ascii="Times New Roman" w:hAnsi="Times New Roman" w:cs="Times New Roman"/>
          <w:sz w:val="24"/>
          <w:szCs w:val="24"/>
          <w:lang w:val="es-MX"/>
        </w:rPr>
        <w:t xml:space="preserve">responder con un </w:t>
      </w:r>
      <w:r w:rsidR="00FD7102">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4C1D41">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46 “</w:t>
      </w:r>
      <w:r w:rsidRPr="00F65A57">
        <w:rPr>
          <w:rFonts w:ascii="Times New Roman" w:eastAsia="Times New Roman" w:hAnsi="Times New Roman" w:cs="Times New Roman"/>
          <w:sz w:val="24"/>
          <w:szCs w:val="24"/>
          <w:lang w:val="es-MX" w:eastAsia="es-MX"/>
        </w:rPr>
        <w:t>Prefiero hacer trabajos que lleven consigo cierta dificultad a hacer trabajos fáciles”</w:t>
      </w:r>
      <w:r w:rsidR="00C267F3">
        <w:rPr>
          <w:rFonts w:ascii="Times New Roman" w:eastAsia="Times New Roman" w:hAnsi="Times New Roman" w:cs="Times New Roman"/>
          <w:sz w:val="24"/>
          <w:szCs w:val="24"/>
          <w:lang w:val="es-MX" w:eastAsia="es-MX"/>
        </w:rPr>
        <w:t>,</w:t>
      </w:r>
      <w:r w:rsidR="00A9002E">
        <w:rPr>
          <w:rFonts w:ascii="Times New Roman" w:eastAsia="Times New Roman" w:hAnsi="Times New Roman" w:cs="Times New Roman"/>
          <w:sz w:val="24"/>
          <w:szCs w:val="24"/>
          <w:lang w:val="es-MX" w:eastAsia="es-MX"/>
        </w:rPr>
        <w:t xml:space="preserve"> </w:t>
      </w:r>
      <w:r w:rsidRPr="00F65A57">
        <w:rPr>
          <w:rFonts w:ascii="Times New Roman" w:hAnsi="Times New Roman" w:cs="Times New Roman"/>
          <w:sz w:val="24"/>
          <w:szCs w:val="24"/>
          <w:lang w:val="es-MX"/>
        </w:rPr>
        <w:t>65</w:t>
      </w:r>
      <w:r w:rsidR="004C1D4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respondió </w:t>
      </w:r>
      <w:r w:rsidR="004C1D41">
        <w:rPr>
          <w:rFonts w:ascii="Times New Roman" w:hAnsi="Times New Roman" w:cs="Times New Roman"/>
          <w:sz w:val="24"/>
          <w:szCs w:val="24"/>
          <w:lang w:val="es-MX"/>
        </w:rPr>
        <w:t>uno</w:t>
      </w:r>
      <w:r w:rsidRPr="00F65A57">
        <w:rPr>
          <w:rFonts w:ascii="Times New Roman" w:hAnsi="Times New Roman" w:cs="Times New Roman"/>
          <w:sz w:val="24"/>
          <w:szCs w:val="24"/>
          <w:lang w:val="es-MX"/>
        </w:rPr>
        <w:t>, 35</w:t>
      </w:r>
      <w:r w:rsidR="004C1D4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4C1D41">
        <w:rPr>
          <w:rFonts w:ascii="Times New Roman" w:hAnsi="Times New Roman" w:cs="Times New Roman"/>
          <w:sz w:val="24"/>
          <w:szCs w:val="24"/>
          <w:lang w:val="es-MX"/>
        </w:rPr>
        <w:t>cero</w:t>
      </w:r>
      <w:r w:rsidRPr="00F65A57">
        <w:rPr>
          <w:rFonts w:ascii="Times New Roman" w:hAnsi="Times New Roman" w:cs="Times New Roman"/>
          <w:sz w:val="24"/>
          <w:szCs w:val="24"/>
          <w:lang w:val="es-MX"/>
        </w:rPr>
        <w:t>;</w:t>
      </w:r>
      <w:r w:rsidRPr="00F65A57">
        <w:rPr>
          <w:rFonts w:ascii="Times New Roman" w:eastAsia="Times New Roman" w:hAnsi="Times New Roman" w:cs="Times New Roman"/>
          <w:sz w:val="24"/>
          <w:szCs w:val="24"/>
          <w:lang w:val="es-MX" w:eastAsia="es-MX"/>
        </w:rPr>
        <w:t xml:space="preserve"> </w:t>
      </w:r>
      <w:r w:rsidR="004C1D41">
        <w:rPr>
          <w:rFonts w:ascii="Times New Roman" w:eastAsia="Times New Roman" w:hAnsi="Times New Roman" w:cs="Times New Roman"/>
          <w:sz w:val="24"/>
          <w:szCs w:val="24"/>
          <w:lang w:val="es-MX" w:eastAsia="es-MX"/>
        </w:rPr>
        <w:t xml:space="preserve">en el </w:t>
      </w:r>
      <w:r w:rsidRPr="00F65A57">
        <w:rPr>
          <w:rFonts w:ascii="Times New Roman" w:eastAsia="Times New Roman" w:hAnsi="Times New Roman" w:cs="Times New Roman"/>
          <w:sz w:val="24"/>
          <w:szCs w:val="24"/>
          <w:lang w:val="es-MX" w:eastAsia="es-MX"/>
        </w:rPr>
        <w:t xml:space="preserve">ítem </w:t>
      </w:r>
      <w:r w:rsidRPr="00F65A57">
        <w:rPr>
          <w:rFonts w:ascii="Times New Roman" w:hAnsi="Times New Roman" w:cs="Times New Roman"/>
          <w:sz w:val="24"/>
          <w:szCs w:val="24"/>
          <w:lang w:val="es-MX"/>
        </w:rPr>
        <w:t>51 “</w:t>
      </w:r>
      <w:r w:rsidRPr="00F65A57">
        <w:rPr>
          <w:rFonts w:ascii="Times New Roman" w:eastAsia="Times New Roman" w:hAnsi="Times New Roman" w:cs="Times New Roman"/>
          <w:sz w:val="24"/>
          <w:szCs w:val="24"/>
          <w:lang w:val="es-MX" w:eastAsia="es-MX"/>
        </w:rPr>
        <w:t>Cuanto más difícil se torna una tarea tanto más me animo a hacerme con ella</w:t>
      </w:r>
      <w:r w:rsidR="00C267F3" w:rsidRPr="00F65A57">
        <w:rPr>
          <w:rFonts w:ascii="Times New Roman" w:eastAsia="Times New Roman" w:hAnsi="Times New Roman" w:cs="Times New Roman"/>
          <w:sz w:val="24"/>
          <w:szCs w:val="24"/>
          <w:lang w:val="es-MX" w:eastAsia="es-MX"/>
        </w:rPr>
        <w:t>”</w:t>
      </w:r>
      <w:r w:rsidR="00C267F3">
        <w:rPr>
          <w:rFonts w:ascii="Times New Roman" w:eastAsia="Times New Roman" w:hAnsi="Times New Roman" w:cs="Times New Roman"/>
          <w:sz w:val="24"/>
          <w:szCs w:val="24"/>
          <w:lang w:val="es-MX" w:eastAsia="es-MX"/>
        </w:rPr>
        <w:t xml:space="preserve">, </w:t>
      </w:r>
      <w:r w:rsidRPr="00F65A57">
        <w:rPr>
          <w:rFonts w:ascii="Times New Roman" w:hAnsi="Times New Roman" w:cs="Times New Roman"/>
          <w:sz w:val="24"/>
          <w:szCs w:val="24"/>
          <w:lang w:val="es-MX"/>
        </w:rPr>
        <w:t>75</w:t>
      </w:r>
      <w:r w:rsidR="004C1D4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respondió </w:t>
      </w:r>
      <w:r w:rsidR="004C1D41">
        <w:rPr>
          <w:rFonts w:ascii="Times New Roman" w:hAnsi="Times New Roman" w:cs="Times New Roman"/>
          <w:sz w:val="24"/>
          <w:szCs w:val="24"/>
          <w:lang w:val="es-MX"/>
        </w:rPr>
        <w:t>uno</w:t>
      </w:r>
      <w:r w:rsidRPr="00F65A57">
        <w:rPr>
          <w:rFonts w:ascii="Times New Roman" w:hAnsi="Times New Roman" w:cs="Times New Roman"/>
          <w:sz w:val="24"/>
          <w:szCs w:val="24"/>
          <w:lang w:val="es-MX"/>
        </w:rPr>
        <w:t>, 25</w:t>
      </w:r>
      <w:r w:rsidR="004C1D4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4C1D41">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4C1D41">
        <w:rPr>
          <w:rFonts w:ascii="Times New Roman" w:hAnsi="Times New Roman" w:cs="Times New Roman"/>
          <w:sz w:val="24"/>
          <w:szCs w:val="24"/>
          <w:lang w:val="es-MX"/>
        </w:rPr>
        <w:t xml:space="preserve">por su parte, en el </w:t>
      </w:r>
      <w:r w:rsidRPr="00F65A57">
        <w:rPr>
          <w:rFonts w:ascii="Times New Roman" w:hAnsi="Times New Roman" w:cs="Times New Roman"/>
          <w:sz w:val="24"/>
          <w:szCs w:val="24"/>
          <w:lang w:val="es-MX"/>
        </w:rPr>
        <w:t>ítem 68 “</w:t>
      </w:r>
      <w:r w:rsidRPr="00F65A57">
        <w:rPr>
          <w:rFonts w:ascii="Times New Roman" w:eastAsia="Times New Roman" w:hAnsi="Times New Roman" w:cs="Times New Roman"/>
          <w:sz w:val="24"/>
          <w:szCs w:val="24"/>
          <w:lang w:val="es-MX" w:eastAsia="es-MX"/>
        </w:rPr>
        <w:t xml:space="preserve">Para mí es más importante el poder trabajar que el ganar dinero”, </w:t>
      </w:r>
      <w:r w:rsidRPr="00F65A57">
        <w:rPr>
          <w:rFonts w:ascii="Times New Roman" w:hAnsi="Times New Roman" w:cs="Times New Roman"/>
          <w:sz w:val="24"/>
          <w:szCs w:val="24"/>
          <w:lang w:val="es-MX"/>
        </w:rPr>
        <w:t>9</w:t>
      </w:r>
      <w:r w:rsidR="004C1D4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respondió </w:t>
      </w:r>
      <w:r w:rsidR="004C1D41">
        <w:rPr>
          <w:rFonts w:ascii="Times New Roman" w:hAnsi="Times New Roman" w:cs="Times New Roman"/>
          <w:sz w:val="24"/>
          <w:szCs w:val="24"/>
          <w:lang w:val="es-MX"/>
        </w:rPr>
        <w:t>uno</w:t>
      </w:r>
      <w:r w:rsidR="00C267F3">
        <w:rPr>
          <w:rFonts w:ascii="Times New Roman" w:hAnsi="Times New Roman" w:cs="Times New Roman"/>
          <w:sz w:val="24"/>
          <w:szCs w:val="24"/>
          <w:lang w:val="es-MX"/>
        </w:rPr>
        <w:t xml:space="preserve">, </w:t>
      </w:r>
      <w:r w:rsidRPr="00F65A57">
        <w:rPr>
          <w:rFonts w:ascii="Times New Roman" w:hAnsi="Times New Roman" w:cs="Times New Roman"/>
          <w:sz w:val="24"/>
          <w:szCs w:val="24"/>
          <w:lang w:val="es-MX"/>
        </w:rPr>
        <w:t>91</w:t>
      </w:r>
      <w:r w:rsidR="004C1D4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C267F3">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4C1D41">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73 “</w:t>
      </w:r>
      <w:r w:rsidRPr="00F65A57">
        <w:rPr>
          <w:rFonts w:ascii="Times New Roman" w:eastAsia="Times New Roman" w:hAnsi="Times New Roman" w:cs="Times New Roman"/>
          <w:sz w:val="24"/>
          <w:szCs w:val="24"/>
          <w:lang w:val="es-MX" w:eastAsia="es-MX"/>
        </w:rPr>
        <w:t>No me importa que me paguen poco si el trabajo que hago me satisface”</w:t>
      </w:r>
      <w:r w:rsidR="00C267F3">
        <w:rPr>
          <w:rFonts w:ascii="Times New Roman" w:eastAsia="Times New Roman" w:hAnsi="Times New Roman" w:cs="Times New Roman"/>
          <w:sz w:val="24"/>
          <w:szCs w:val="24"/>
          <w:lang w:val="es-MX" w:eastAsia="es-MX"/>
        </w:rPr>
        <w:t>,</w:t>
      </w:r>
      <w:r w:rsidRPr="00F65A57">
        <w:rPr>
          <w:rFonts w:ascii="Times New Roman" w:eastAsia="Times New Roman" w:hAnsi="Times New Roman" w:cs="Times New Roman"/>
          <w:sz w:val="24"/>
          <w:szCs w:val="24"/>
          <w:lang w:val="es-MX" w:eastAsia="es-MX"/>
        </w:rPr>
        <w:t xml:space="preserve"> </w:t>
      </w:r>
      <w:r w:rsidRPr="00F65A57">
        <w:rPr>
          <w:rFonts w:ascii="Times New Roman" w:hAnsi="Times New Roman" w:cs="Times New Roman"/>
          <w:sz w:val="24"/>
          <w:szCs w:val="24"/>
          <w:lang w:val="es-MX"/>
        </w:rPr>
        <w:t>29</w:t>
      </w:r>
      <w:r w:rsidR="00D064AF">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Pr="00F65A57">
        <w:rPr>
          <w:rFonts w:ascii="Times New Roman" w:hAnsi="Times New Roman" w:cs="Times New Roman"/>
          <w:sz w:val="24"/>
          <w:szCs w:val="24"/>
          <w:lang w:val="es-MX"/>
        </w:rPr>
        <w:lastRenderedPageBreak/>
        <w:t xml:space="preserve">respondió </w:t>
      </w:r>
      <w:r w:rsidR="00D064AF">
        <w:rPr>
          <w:rFonts w:ascii="Times New Roman" w:hAnsi="Times New Roman" w:cs="Times New Roman"/>
          <w:sz w:val="24"/>
          <w:szCs w:val="24"/>
          <w:lang w:val="es-MX"/>
        </w:rPr>
        <w:t>uno,</w:t>
      </w:r>
      <w:r w:rsidRPr="00F65A57">
        <w:rPr>
          <w:rFonts w:ascii="Times New Roman" w:hAnsi="Times New Roman" w:cs="Times New Roman"/>
          <w:sz w:val="24"/>
          <w:szCs w:val="24"/>
          <w:lang w:val="es-MX"/>
        </w:rPr>
        <w:t xml:space="preserve"> 71</w:t>
      </w:r>
      <w:r w:rsidR="00D064AF">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D064AF">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D064AF">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2 “</w:t>
      </w:r>
      <w:r w:rsidRPr="00F65A57">
        <w:rPr>
          <w:rFonts w:ascii="Times New Roman" w:eastAsia="Times New Roman" w:hAnsi="Times New Roman" w:cs="Times New Roman"/>
          <w:sz w:val="24"/>
          <w:szCs w:val="24"/>
          <w:lang w:val="es-MX" w:eastAsia="es-MX"/>
        </w:rPr>
        <w:t>Las tareas demasiado difíciles las echo de lado con gusto”</w:t>
      </w:r>
      <w:r w:rsidR="00C267F3">
        <w:rPr>
          <w:rFonts w:ascii="Times New Roman" w:eastAsia="Times New Roman" w:hAnsi="Times New Roman" w:cs="Times New Roman"/>
          <w:sz w:val="24"/>
          <w:szCs w:val="24"/>
          <w:lang w:val="es-MX" w:eastAsia="es-MX"/>
        </w:rPr>
        <w:t>,</w:t>
      </w:r>
      <w:r w:rsidRPr="00F65A57">
        <w:rPr>
          <w:rFonts w:ascii="Times New Roman" w:eastAsia="Times New Roman" w:hAnsi="Times New Roman" w:cs="Times New Roman"/>
          <w:sz w:val="24"/>
          <w:szCs w:val="24"/>
          <w:lang w:val="es-MX" w:eastAsia="es-MX"/>
        </w:rPr>
        <w:t xml:space="preserve"> 32</w:t>
      </w:r>
      <w:r w:rsidR="00D064AF">
        <w:rPr>
          <w:rFonts w:ascii="Times New Roman" w:eastAsia="Times New Roman" w:hAnsi="Times New Roman" w:cs="Times New Roman"/>
          <w:sz w:val="24"/>
          <w:szCs w:val="24"/>
          <w:lang w:val="es-MX" w:eastAsia="es-MX"/>
        </w:rPr>
        <w:t> </w:t>
      </w:r>
      <w:r w:rsidRPr="00F65A57">
        <w:rPr>
          <w:rFonts w:ascii="Times New Roman" w:hAnsi="Times New Roman" w:cs="Times New Roman"/>
          <w:sz w:val="24"/>
          <w:szCs w:val="24"/>
          <w:lang w:val="es-MX"/>
        </w:rPr>
        <w:t xml:space="preserve">% respondió </w:t>
      </w:r>
      <w:r w:rsidR="00D064AF">
        <w:rPr>
          <w:rFonts w:ascii="Times New Roman" w:hAnsi="Times New Roman" w:cs="Times New Roman"/>
          <w:sz w:val="24"/>
          <w:szCs w:val="24"/>
          <w:lang w:val="es-MX"/>
        </w:rPr>
        <w:t>uno,</w:t>
      </w:r>
      <w:r w:rsidR="00D064AF" w:rsidRPr="00F65A57">
        <w:rPr>
          <w:rFonts w:ascii="Times New Roman" w:hAnsi="Times New Roman" w:cs="Times New Roman"/>
          <w:sz w:val="24"/>
          <w:szCs w:val="24"/>
          <w:lang w:val="es-MX"/>
        </w:rPr>
        <w:t xml:space="preserve"> </w:t>
      </w:r>
      <w:r w:rsidRPr="00F65A57">
        <w:rPr>
          <w:rFonts w:ascii="Times New Roman" w:hAnsi="Times New Roman" w:cs="Times New Roman"/>
          <w:sz w:val="24"/>
          <w:szCs w:val="24"/>
          <w:lang w:val="es-MX"/>
        </w:rPr>
        <w:t>68</w:t>
      </w:r>
      <w:r w:rsidR="00D064AF">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D064AF">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FE689D">
        <w:rPr>
          <w:rFonts w:ascii="Times New Roman" w:hAnsi="Times New Roman" w:cs="Times New Roman"/>
          <w:sz w:val="24"/>
          <w:szCs w:val="24"/>
          <w:lang w:val="es-MX"/>
        </w:rPr>
        <w:t xml:space="preserve">respecto al </w:t>
      </w:r>
      <w:r w:rsidRPr="00F65A57">
        <w:rPr>
          <w:rFonts w:ascii="Times New Roman" w:hAnsi="Times New Roman" w:cs="Times New Roman"/>
          <w:sz w:val="24"/>
          <w:szCs w:val="24"/>
          <w:lang w:val="es-MX"/>
        </w:rPr>
        <w:t>ítem 7 “</w:t>
      </w:r>
      <w:r w:rsidRPr="00F65A57">
        <w:rPr>
          <w:rFonts w:ascii="Times New Roman" w:eastAsia="Times New Roman" w:hAnsi="Times New Roman" w:cs="Times New Roman"/>
          <w:sz w:val="24"/>
          <w:szCs w:val="24"/>
          <w:lang w:val="es-MX" w:eastAsia="es-MX"/>
        </w:rPr>
        <w:t>Una vida sin trabajar sería maravillosa”</w:t>
      </w:r>
      <w:r w:rsidR="00C267F3">
        <w:rPr>
          <w:rFonts w:ascii="Times New Roman" w:eastAsia="Times New Roman" w:hAnsi="Times New Roman" w:cs="Times New Roman"/>
          <w:sz w:val="24"/>
          <w:szCs w:val="24"/>
          <w:lang w:val="es-MX" w:eastAsia="es-MX"/>
        </w:rPr>
        <w:t>,</w:t>
      </w:r>
      <w:r w:rsidRPr="00F65A57">
        <w:rPr>
          <w:rFonts w:ascii="Times New Roman" w:eastAsia="Times New Roman" w:hAnsi="Times New Roman" w:cs="Times New Roman"/>
          <w:sz w:val="24"/>
          <w:szCs w:val="24"/>
          <w:lang w:val="es-MX" w:eastAsia="es-MX"/>
        </w:rPr>
        <w:t xml:space="preserve"> </w:t>
      </w:r>
      <w:r w:rsidRPr="00F65A57">
        <w:rPr>
          <w:rFonts w:ascii="Times New Roman" w:hAnsi="Times New Roman" w:cs="Times New Roman"/>
          <w:sz w:val="24"/>
          <w:szCs w:val="24"/>
          <w:lang w:val="es-MX"/>
        </w:rPr>
        <w:t>60</w:t>
      </w:r>
      <w:r w:rsidR="00FE689D">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respondió </w:t>
      </w:r>
      <w:r w:rsidR="00FE689D">
        <w:rPr>
          <w:rFonts w:ascii="Times New Roman" w:hAnsi="Times New Roman" w:cs="Times New Roman"/>
          <w:sz w:val="24"/>
          <w:szCs w:val="24"/>
          <w:lang w:val="es-MX"/>
        </w:rPr>
        <w:t>uno</w:t>
      </w:r>
      <w:r w:rsidRPr="00F65A57">
        <w:rPr>
          <w:rFonts w:ascii="Times New Roman" w:hAnsi="Times New Roman" w:cs="Times New Roman"/>
          <w:sz w:val="24"/>
          <w:szCs w:val="24"/>
          <w:lang w:val="es-MX"/>
        </w:rPr>
        <w:t>, 40</w:t>
      </w:r>
      <w:r w:rsidR="00FE689D">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FE689D">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FE689D">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9 “</w:t>
      </w:r>
      <w:r w:rsidRPr="00F65A57">
        <w:rPr>
          <w:rFonts w:ascii="Times New Roman" w:eastAsia="Times New Roman" w:hAnsi="Times New Roman" w:cs="Times New Roman"/>
          <w:sz w:val="24"/>
          <w:szCs w:val="24"/>
          <w:lang w:val="es-MX" w:eastAsia="es-MX"/>
        </w:rPr>
        <w:t>Yo hago, como máximo, lo que se pide; y no más”</w:t>
      </w:r>
      <w:r w:rsidR="00C267F3">
        <w:rPr>
          <w:rFonts w:ascii="Times New Roman" w:eastAsia="Times New Roman" w:hAnsi="Times New Roman" w:cs="Times New Roman"/>
          <w:sz w:val="24"/>
          <w:szCs w:val="24"/>
          <w:lang w:val="es-MX" w:eastAsia="es-MX"/>
        </w:rPr>
        <w:t>,</w:t>
      </w:r>
      <w:r w:rsidRPr="00F65A57">
        <w:rPr>
          <w:rFonts w:ascii="Times New Roman" w:eastAsia="Times New Roman" w:hAnsi="Times New Roman" w:cs="Times New Roman"/>
          <w:sz w:val="24"/>
          <w:szCs w:val="24"/>
          <w:lang w:val="es-MX" w:eastAsia="es-MX"/>
        </w:rPr>
        <w:t xml:space="preserve"> </w:t>
      </w:r>
      <w:r w:rsidRPr="00F65A57">
        <w:rPr>
          <w:rFonts w:ascii="Times New Roman" w:hAnsi="Times New Roman" w:cs="Times New Roman"/>
          <w:sz w:val="24"/>
          <w:szCs w:val="24"/>
          <w:lang w:val="es-MX"/>
        </w:rPr>
        <w:t>79</w:t>
      </w:r>
      <w:r w:rsidR="00FE689D">
        <w:rPr>
          <w:rFonts w:ascii="Times New Roman" w:hAnsi="Times New Roman" w:cs="Times New Roman"/>
          <w:sz w:val="24"/>
          <w:szCs w:val="24"/>
          <w:lang w:val="es-MX"/>
        </w:rPr>
        <w:t> </w:t>
      </w:r>
      <w:r w:rsidRPr="00F65A57">
        <w:rPr>
          <w:rFonts w:ascii="Times New Roman" w:hAnsi="Times New Roman" w:cs="Times New Roman"/>
          <w:sz w:val="24"/>
          <w:szCs w:val="24"/>
          <w:lang w:val="es-MX"/>
        </w:rPr>
        <w:t>% eligió</w:t>
      </w:r>
      <w:r w:rsidR="00FE689D">
        <w:rPr>
          <w:rFonts w:ascii="Times New Roman" w:hAnsi="Times New Roman" w:cs="Times New Roman"/>
          <w:sz w:val="24"/>
          <w:szCs w:val="24"/>
          <w:lang w:val="es-MX"/>
        </w:rPr>
        <w:t xml:space="preserve"> uno</w:t>
      </w:r>
      <w:r w:rsidRPr="00F65A57">
        <w:rPr>
          <w:rFonts w:ascii="Times New Roman" w:hAnsi="Times New Roman" w:cs="Times New Roman"/>
          <w:sz w:val="24"/>
          <w:szCs w:val="24"/>
          <w:lang w:val="es-MX"/>
        </w:rPr>
        <w:t>,</w:t>
      </w:r>
      <w:r w:rsidR="00A9002E">
        <w:rPr>
          <w:rFonts w:ascii="Times New Roman" w:hAnsi="Times New Roman" w:cs="Times New Roman"/>
          <w:sz w:val="24"/>
          <w:szCs w:val="24"/>
          <w:lang w:val="es-MX"/>
        </w:rPr>
        <w:t xml:space="preserve"> </w:t>
      </w:r>
      <w:r w:rsidRPr="00F65A57">
        <w:rPr>
          <w:rFonts w:ascii="Times New Roman" w:hAnsi="Times New Roman" w:cs="Times New Roman"/>
          <w:sz w:val="24"/>
          <w:szCs w:val="24"/>
          <w:lang w:val="es-MX"/>
        </w:rPr>
        <w:t>21</w:t>
      </w:r>
      <w:r w:rsidR="00FE689D">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FE689D">
        <w:rPr>
          <w:rFonts w:ascii="Times New Roman" w:hAnsi="Times New Roman" w:cs="Times New Roman"/>
          <w:sz w:val="24"/>
          <w:szCs w:val="24"/>
          <w:lang w:val="es-MX"/>
        </w:rPr>
        <w:t>cero</w:t>
      </w:r>
      <w:r w:rsidRPr="00F65A57">
        <w:rPr>
          <w:rFonts w:ascii="Times New Roman" w:hAnsi="Times New Roman" w:cs="Times New Roman"/>
          <w:sz w:val="24"/>
          <w:szCs w:val="24"/>
          <w:lang w:val="es-MX"/>
        </w:rPr>
        <w:t>;</w:t>
      </w:r>
      <w:r w:rsidR="00FE689D">
        <w:rPr>
          <w:rFonts w:ascii="Times New Roman" w:hAnsi="Times New Roman" w:cs="Times New Roman"/>
          <w:sz w:val="24"/>
          <w:szCs w:val="24"/>
          <w:lang w:val="es-MX"/>
        </w:rPr>
        <w:t xml:space="preserve"> en el</w:t>
      </w:r>
      <w:r w:rsidRPr="00F65A57">
        <w:rPr>
          <w:rFonts w:ascii="Times New Roman" w:hAnsi="Times New Roman" w:cs="Times New Roman"/>
          <w:sz w:val="24"/>
          <w:szCs w:val="24"/>
          <w:lang w:val="es-MX"/>
        </w:rPr>
        <w:t xml:space="preserve"> ítem 11 “</w:t>
      </w:r>
      <w:r w:rsidRPr="00F65A57">
        <w:rPr>
          <w:rFonts w:ascii="Times New Roman" w:eastAsia="Times New Roman" w:hAnsi="Times New Roman" w:cs="Times New Roman"/>
          <w:sz w:val="24"/>
          <w:szCs w:val="24"/>
          <w:lang w:val="es-MX" w:eastAsia="es-MX"/>
        </w:rPr>
        <w:t>Estaría también contento si no tuviese que trabajar</w:t>
      </w:r>
      <w:r w:rsidR="00C267F3">
        <w:rPr>
          <w:rFonts w:ascii="Times New Roman" w:eastAsia="Times New Roman" w:hAnsi="Times New Roman" w:cs="Times New Roman"/>
          <w:sz w:val="24"/>
          <w:szCs w:val="24"/>
          <w:lang w:val="es-MX" w:eastAsia="es-MX"/>
        </w:rPr>
        <w:t>,</w:t>
      </w:r>
      <w:r w:rsidRPr="00F65A57">
        <w:rPr>
          <w:rFonts w:ascii="Times New Roman" w:eastAsia="Times New Roman" w:hAnsi="Times New Roman" w:cs="Times New Roman"/>
          <w:sz w:val="24"/>
          <w:szCs w:val="24"/>
          <w:lang w:val="es-MX" w:eastAsia="es-MX"/>
        </w:rPr>
        <w:t xml:space="preserve">” </w:t>
      </w:r>
      <w:r w:rsidRPr="00F65A57">
        <w:rPr>
          <w:rFonts w:ascii="Times New Roman" w:hAnsi="Times New Roman" w:cs="Times New Roman"/>
          <w:sz w:val="24"/>
          <w:szCs w:val="24"/>
          <w:lang w:val="es-MX"/>
        </w:rPr>
        <w:t>90</w:t>
      </w:r>
      <w:r w:rsidR="00FE689D">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respondió </w:t>
      </w:r>
      <w:r w:rsidR="00FE689D">
        <w:rPr>
          <w:rFonts w:ascii="Times New Roman" w:hAnsi="Times New Roman" w:cs="Times New Roman"/>
          <w:sz w:val="24"/>
          <w:szCs w:val="24"/>
          <w:lang w:val="es-MX"/>
        </w:rPr>
        <w:t>uno</w:t>
      </w:r>
      <w:r w:rsidRPr="00F65A57">
        <w:rPr>
          <w:rFonts w:ascii="Times New Roman" w:hAnsi="Times New Roman" w:cs="Times New Roman"/>
          <w:sz w:val="24"/>
          <w:szCs w:val="24"/>
          <w:lang w:val="es-MX"/>
        </w:rPr>
        <w:t>, 10</w:t>
      </w:r>
      <w:r w:rsidR="00FE689D">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FE689D">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2E4870">
        <w:rPr>
          <w:rFonts w:ascii="Times New Roman" w:hAnsi="Times New Roman" w:cs="Times New Roman"/>
          <w:sz w:val="24"/>
          <w:szCs w:val="24"/>
          <w:lang w:val="es-MX"/>
        </w:rPr>
        <w:t xml:space="preserve">en lo que refiere al </w:t>
      </w:r>
      <w:r w:rsidRPr="00F65A57">
        <w:rPr>
          <w:rFonts w:ascii="Times New Roman" w:hAnsi="Times New Roman" w:cs="Times New Roman"/>
          <w:sz w:val="24"/>
          <w:szCs w:val="24"/>
          <w:lang w:val="es-MX"/>
        </w:rPr>
        <w:t>ítem 21 “</w:t>
      </w:r>
      <w:r w:rsidRPr="00F65A57">
        <w:rPr>
          <w:rFonts w:ascii="Times New Roman" w:eastAsia="Times New Roman" w:hAnsi="Times New Roman" w:cs="Times New Roman"/>
          <w:sz w:val="24"/>
          <w:szCs w:val="24"/>
          <w:lang w:val="es-MX" w:eastAsia="es-MX"/>
        </w:rPr>
        <w:t>Mi rendimiento mejora si espero alguna recompensa especial por él”</w:t>
      </w:r>
      <w:r w:rsidR="00C267F3">
        <w:rPr>
          <w:rFonts w:ascii="Times New Roman" w:eastAsia="Times New Roman" w:hAnsi="Times New Roman" w:cs="Times New Roman"/>
          <w:sz w:val="24"/>
          <w:szCs w:val="24"/>
          <w:lang w:val="es-MX" w:eastAsia="es-MX"/>
        </w:rPr>
        <w:t>,</w:t>
      </w:r>
      <w:r w:rsidRPr="00F65A57">
        <w:rPr>
          <w:rFonts w:ascii="Times New Roman" w:eastAsia="Times New Roman" w:hAnsi="Times New Roman" w:cs="Times New Roman"/>
          <w:sz w:val="24"/>
          <w:szCs w:val="24"/>
          <w:lang w:val="es-MX" w:eastAsia="es-MX"/>
        </w:rPr>
        <w:t xml:space="preserve"> </w:t>
      </w:r>
      <w:r w:rsidRPr="00F65A57">
        <w:rPr>
          <w:rFonts w:ascii="Times New Roman" w:hAnsi="Times New Roman" w:cs="Times New Roman"/>
          <w:sz w:val="24"/>
          <w:szCs w:val="24"/>
          <w:lang w:val="es-MX"/>
        </w:rPr>
        <w:t>52</w:t>
      </w:r>
      <w:r w:rsidR="002E487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respondió </w:t>
      </w:r>
      <w:r w:rsidR="002E4870">
        <w:rPr>
          <w:rFonts w:ascii="Times New Roman" w:hAnsi="Times New Roman" w:cs="Times New Roman"/>
          <w:sz w:val="24"/>
          <w:szCs w:val="24"/>
          <w:lang w:val="es-MX"/>
        </w:rPr>
        <w:t>uno</w:t>
      </w:r>
      <w:r w:rsidRPr="00F65A57">
        <w:rPr>
          <w:rFonts w:ascii="Times New Roman" w:hAnsi="Times New Roman" w:cs="Times New Roman"/>
          <w:sz w:val="24"/>
          <w:szCs w:val="24"/>
          <w:lang w:val="es-MX"/>
        </w:rPr>
        <w:t>, 48</w:t>
      </w:r>
      <w:r w:rsidR="002E487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2E4870">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2E4870">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25 “</w:t>
      </w:r>
      <w:r w:rsidRPr="00F65A57">
        <w:rPr>
          <w:rFonts w:ascii="Times New Roman" w:eastAsia="Times New Roman" w:hAnsi="Times New Roman" w:cs="Times New Roman"/>
          <w:sz w:val="24"/>
          <w:szCs w:val="24"/>
          <w:lang w:val="es-MX" w:eastAsia="es-MX"/>
        </w:rPr>
        <w:t>A mayor responsabilidad de la tarea a realizar yo exigiría una mayor recompensa”</w:t>
      </w:r>
      <w:r w:rsidR="00C267F3">
        <w:rPr>
          <w:rFonts w:ascii="Times New Roman" w:eastAsia="Times New Roman" w:hAnsi="Times New Roman" w:cs="Times New Roman"/>
          <w:sz w:val="24"/>
          <w:szCs w:val="24"/>
          <w:lang w:val="es-MX" w:eastAsia="es-MX"/>
        </w:rPr>
        <w:t>,</w:t>
      </w:r>
      <w:r w:rsidRPr="00F65A57">
        <w:rPr>
          <w:rFonts w:ascii="Times New Roman" w:eastAsia="Times New Roman" w:hAnsi="Times New Roman" w:cs="Times New Roman"/>
          <w:sz w:val="24"/>
          <w:szCs w:val="24"/>
          <w:lang w:val="es-MX" w:eastAsia="es-MX"/>
        </w:rPr>
        <w:t xml:space="preserve"> 88</w:t>
      </w:r>
      <w:r w:rsidR="002E4870">
        <w:rPr>
          <w:rFonts w:ascii="Times New Roman" w:eastAsia="Times New Roman" w:hAnsi="Times New Roman" w:cs="Times New Roman"/>
          <w:sz w:val="24"/>
          <w:szCs w:val="24"/>
          <w:lang w:val="es-MX" w:eastAsia="es-MX"/>
        </w:rPr>
        <w:t> </w:t>
      </w:r>
      <w:r w:rsidRPr="00F65A57">
        <w:rPr>
          <w:rFonts w:ascii="Times New Roman" w:hAnsi="Times New Roman" w:cs="Times New Roman"/>
          <w:sz w:val="24"/>
          <w:szCs w:val="24"/>
          <w:lang w:val="es-MX"/>
        </w:rPr>
        <w:t xml:space="preserve">% respondió </w:t>
      </w:r>
      <w:r w:rsidR="002E4870">
        <w:rPr>
          <w:rFonts w:ascii="Times New Roman" w:hAnsi="Times New Roman" w:cs="Times New Roman"/>
          <w:sz w:val="24"/>
          <w:szCs w:val="24"/>
          <w:lang w:val="es-MX"/>
        </w:rPr>
        <w:t>uno,</w:t>
      </w:r>
      <w:r w:rsidR="002E4870" w:rsidRPr="00F65A57">
        <w:rPr>
          <w:rFonts w:ascii="Times New Roman" w:hAnsi="Times New Roman" w:cs="Times New Roman"/>
          <w:sz w:val="24"/>
          <w:szCs w:val="24"/>
          <w:lang w:val="es-MX"/>
        </w:rPr>
        <w:t xml:space="preserve"> </w:t>
      </w:r>
      <w:r w:rsidRPr="00F65A57">
        <w:rPr>
          <w:rFonts w:ascii="Times New Roman" w:hAnsi="Times New Roman" w:cs="Times New Roman"/>
          <w:sz w:val="24"/>
          <w:szCs w:val="24"/>
          <w:lang w:val="es-MX"/>
        </w:rPr>
        <w:t>12</w:t>
      </w:r>
      <w:r w:rsidR="002E487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2E4870">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853463">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50 “</w:t>
      </w:r>
      <w:r w:rsidRPr="00F65A57">
        <w:rPr>
          <w:rFonts w:ascii="Times New Roman" w:eastAsia="Times New Roman" w:hAnsi="Times New Roman" w:cs="Times New Roman"/>
          <w:sz w:val="24"/>
          <w:szCs w:val="24"/>
          <w:lang w:val="es-MX" w:eastAsia="es-MX"/>
        </w:rPr>
        <w:t>Trabajo únicamente para ganarme la vida</w:t>
      </w:r>
      <w:r w:rsidR="00C267F3">
        <w:rPr>
          <w:rFonts w:ascii="Times New Roman" w:eastAsia="Times New Roman" w:hAnsi="Times New Roman" w:cs="Times New Roman"/>
          <w:sz w:val="24"/>
          <w:szCs w:val="24"/>
          <w:lang w:val="es-MX" w:eastAsia="es-MX"/>
        </w:rPr>
        <w:t>”,</w:t>
      </w:r>
      <w:r w:rsidRPr="00F65A57">
        <w:rPr>
          <w:rFonts w:ascii="Times New Roman" w:eastAsia="Times New Roman" w:hAnsi="Times New Roman" w:cs="Times New Roman"/>
          <w:sz w:val="24"/>
          <w:szCs w:val="24"/>
          <w:lang w:val="es-MX" w:eastAsia="es-MX"/>
        </w:rPr>
        <w:t xml:space="preserve"> </w:t>
      </w:r>
      <w:r w:rsidRPr="00F65A57">
        <w:rPr>
          <w:rFonts w:ascii="Times New Roman" w:hAnsi="Times New Roman" w:cs="Times New Roman"/>
          <w:sz w:val="24"/>
          <w:szCs w:val="24"/>
          <w:lang w:val="es-MX"/>
        </w:rPr>
        <w:t>99</w:t>
      </w:r>
      <w:r w:rsidR="00853463">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853463">
        <w:rPr>
          <w:rFonts w:ascii="Times New Roman" w:hAnsi="Times New Roman" w:cs="Times New Roman"/>
          <w:sz w:val="24"/>
          <w:szCs w:val="24"/>
          <w:lang w:val="es-MX"/>
        </w:rPr>
        <w:t>uno,</w:t>
      </w:r>
      <w:r w:rsidRPr="00F65A57">
        <w:rPr>
          <w:rFonts w:ascii="Times New Roman" w:hAnsi="Times New Roman" w:cs="Times New Roman"/>
          <w:sz w:val="24"/>
          <w:szCs w:val="24"/>
          <w:lang w:val="es-MX"/>
        </w:rPr>
        <w:t xml:space="preserve"> 1</w:t>
      </w:r>
      <w:r w:rsidR="00853463">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853463">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En esta figura 3, los resultados obtenidos muestran que a la mayor parte de los estudiantes de la </w:t>
      </w:r>
      <w:r w:rsidR="00853463">
        <w:rPr>
          <w:rFonts w:ascii="Times New Roman" w:hAnsi="Times New Roman" w:cs="Times New Roman"/>
          <w:sz w:val="24"/>
          <w:szCs w:val="24"/>
          <w:lang w:val="es-MX"/>
        </w:rPr>
        <w:t>l</w:t>
      </w:r>
      <w:r w:rsidR="00853463" w:rsidRPr="00F65A57">
        <w:rPr>
          <w:rFonts w:ascii="Times New Roman" w:hAnsi="Times New Roman" w:cs="Times New Roman"/>
          <w:sz w:val="24"/>
          <w:szCs w:val="24"/>
          <w:lang w:val="es-MX"/>
        </w:rPr>
        <w:t xml:space="preserve">icenciatura </w:t>
      </w:r>
      <w:r w:rsidRPr="00F65A57">
        <w:rPr>
          <w:rFonts w:ascii="Times New Roman" w:hAnsi="Times New Roman" w:cs="Times New Roman"/>
          <w:sz w:val="24"/>
          <w:szCs w:val="24"/>
          <w:lang w:val="es-MX"/>
        </w:rPr>
        <w:t>en Idiomas no les desagrada tener que trabajar arduamente con el objetivo de obtener resultados favorables en lo que se proponen en su vida académica y personal.</w:t>
      </w:r>
    </w:p>
    <w:p w14:paraId="29B4DDCE" w14:textId="77777777" w:rsidR="00F65A57" w:rsidRPr="00F65A57" w:rsidRDefault="00F65A57" w:rsidP="0019204E">
      <w:pPr>
        <w:shd w:val="clear" w:color="auto" w:fill="FFFFFF"/>
        <w:spacing w:after="0" w:line="360" w:lineRule="auto"/>
        <w:ind w:firstLine="708"/>
        <w:jc w:val="both"/>
        <w:rPr>
          <w:rFonts w:ascii="Times New Roman" w:hAnsi="Times New Roman" w:cs="Times New Roman"/>
          <w:sz w:val="24"/>
          <w:szCs w:val="24"/>
          <w:lang w:val="es-MX"/>
        </w:rPr>
      </w:pPr>
    </w:p>
    <w:p w14:paraId="34B8ABCC" w14:textId="5EEA425F" w:rsidR="00F57AE4" w:rsidRPr="00D34EDC" w:rsidRDefault="00220831" w:rsidP="00F65A57">
      <w:pPr>
        <w:spacing w:after="0" w:line="360" w:lineRule="auto"/>
        <w:jc w:val="center"/>
        <w:rPr>
          <w:rFonts w:ascii="Times New Roman" w:hAnsi="Times New Roman" w:cs="Times New Roman"/>
          <w:b/>
          <w:noProof/>
          <w:sz w:val="24"/>
          <w:szCs w:val="24"/>
          <w:lang w:val="it-IT" w:eastAsia="es-MX"/>
        </w:rPr>
      </w:pPr>
      <w:r w:rsidRPr="00D34EDC">
        <w:rPr>
          <w:rFonts w:ascii="Times New Roman" w:hAnsi="Times New Roman" w:cs="Times New Roman"/>
          <w:b/>
          <w:sz w:val="24"/>
          <w:szCs w:val="24"/>
          <w:lang w:val="it-IT"/>
        </w:rPr>
        <w:t>Figur</w:t>
      </w:r>
      <w:r w:rsidR="00F57AE4" w:rsidRPr="00D34EDC">
        <w:rPr>
          <w:rFonts w:ascii="Times New Roman" w:hAnsi="Times New Roman" w:cs="Times New Roman"/>
          <w:b/>
          <w:sz w:val="24"/>
          <w:szCs w:val="24"/>
          <w:lang w:val="it-IT"/>
        </w:rPr>
        <w:t xml:space="preserve">a </w:t>
      </w:r>
      <w:r w:rsidR="00CB4074" w:rsidRPr="00D34EDC">
        <w:rPr>
          <w:rFonts w:ascii="Times New Roman" w:hAnsi="Times New Roman" w:cs="Times New Roman"/>
          <w:b/>
          <w:sz w:val="24"/>
          <w:szCs w:val="24"/>
          <w:lang w:val="it-IT"/>
        </w:rPr>
        <w:t>4</w:t>
      </w:r>
      <w:r w:rsidR="00F57AE4" w:rsidRPr="00D34EDC">
        <w:rPr>
          <w:rFonts w:ascii="Times New Roman" w:hAnsi="Times New Roman" w:cs="Times New Roman"/>
          <w:b/>
          <w:noProof/>
          <w:sz w:val="24"/>
          <w:szCs w:val="24"/>
          <w:lang w:val="it-IT" w:eastAsia="es-MX"/>
        </w:rPr>
        <w:t xml:space="preserve">. </w:t>
      </w:r>
      <w:r w:rsidR="00F65A57" w:rsidRPr="00062664">
        <w:rPr>
          <w:rFonts w:ascii="Times New Roman" w:hAnsi="Times New Roman" w:cs="Times New Roman"/>
          <w:iCs/>
          <w:sz w:val="24"/>
          <w:szCs w:val="24"/>
          <w:lang w:val="it-IT"/>
        </w:rPr>
        <w:t>Vagancia (</w:t>
      </w:r>
      <w:r w:rsidR="00853463">
        <w:rPr>
          <w:rFonts w:ascii="Times New Roman" w:hAnsi="Times New Roman" w:cs="Times New Roman"/>
          <w:iCs/>
          <w:sz w:val="24"/>
          <w:szCs w:val="24"/>
          <w:lang w:val="it-IT"/>
        </w:rPr>
        <w:t>c</w:t>
      </w:r>
      <w:r w:rsidR="00853463" w:rsidRPr="00062664">
        <w:rPr>
          <w:rFonts w:ascii="Times New Roman" w:hAnsi="Times New Roman" w:cs="Times New Roman"/>
          <w:iCs/>
          <w:sz w:val="24"/>
          <w:szCs w:val="24"/>
          <w:lang w:val="it-IT"/>
        </w:rPr>
        <w:t xml:space="preserve">on </w:t>
      </w:r>
      <w:r w:rsidR="00F65A57" w:rsidRPr="00062664">
        <w:rPr>
          <w:rFonts w:ascii="Times New Roman" w:hAnsi="Times New Roman" w:cs="Times New Roman"/>
          <w:iCs/>
          <w:sz w:val="24"/>
          <w:szCs w:val="24"/>
          <w:lang w:val="it-IT"/>
        </w:rPr>
        <w:t>peso negativo</w:t>
      </w:r>
      <w:r w:rsidR="00F65A57" w:rsidRPr="00D34EDC">
        <w:rPr>
          <w:rFonts w:ascii="Times New Roman" w:hAnsi="Times New Roman" w:cs="Times New Roman"/>
          <w:i/>
          <w:sz w:val="24"/>
          <w:szCs w:val="24"/>
          <w:lang w:val="it-IT"/>
        </w:rPr>
        <w:t>)</w:t>
      </w:r>
      <w:r w:rsidRPr="008E5086">
        <w:rPr>
          <w:rFonts w:ascii="Times New Roman" w:hAnsi="Times New Roman" w:cs="Times New Roman"/>
          <w:noProof/>
          <w:sz w:val="24"/>
          <w:szCs w:val="24"/>
          <w:lang w:val="es-MX" w:eastAsia="es-MX"/>
        </w:rPr>
        <w:drawing>
          <wp:inline distT="0" distB="0" distL="0" distR="0" wp14:anchorId="104E93CC" wp14:editId="3E51AB93">
            <wp:extent cx="5433060" cy="2668270"/>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6871" t="16224" r="5563" b="9834"/>
                    <a:stretch/>
                  </pic:blipFill>
                  <pic:spPr bwMode="auto">
                    <a:xfrm>
                      <a:off x="0" y="0"/>
                      <a:ext cx="5433060" cy="2668270"/>
                    </a:xfrm>
                    <a:prstGeom prst="rect">
                      <a:avLst/>
                    </a:prstGeom>
                    <a:ln>
                      <a:noFill/>
                    </a:ln>
                    <a:extLst>
                      <a:ext uri="{53640926-AAD7-44D8-BBD7-CCE9431645EC}">
                        <a14:shadowObscured xmlns:a14="http://schemas.microsoft.com/office/drawing/2010/main"/>
                      </a:ext>
                    </a:extLst>
                  </pic:spPr>
                </pic:pic>
              </a:graphicData>
            </a:graphic>
          </wp:inline>
        </w:drawing>
      </w:r>
    </w:p>
    <w:p w14:paraId="2BA3870E" w14:textId="77777777" w:rsidR="00F92CA4" w:rsidRDefault="00F92CA4" w:rsidP="00D34EDC">
      <w:pPr>
        <w:spacing w:after="0" w:line="360" w:lineRule="auto"/>
        <w:jc w:val="center"/>
        <w:rPr>
          <w:rFonts w:ascii="Times New Roman" w:hAnsi="Times New Roman" w:cs="Times New Roman"/>
          <w:sz w:val="24"/>
          <w:szCs w:val="24"/>
          <w:shd w:val="clear" w:color="auto" w:fill="FFFFFF"/>
          <w:lang w:val="es-MX"/>
        </w:rPr>
      </w:pPr>
      <w:r>
        <w:rPr>
          <w:rFonts w:ascii="Times New Roman" w:hAnsi="Times New Roman" w:cs="Times New Roman"/>
          <w:sz w:val="24"/>
          <w:szCs w:val="24"/>
          <w:shd w:val="clear" w:color="auto" w:fill="FFFFFF"/>
          <w:lang w:val="es-MX"/>
        </w:rPr>
        <w:t>Fuente: Elaboración propia</w:t>
      </w:r>
    </w:p>
    <w:p w14:paraId="3B80E4AD" w14:textId="0804AE29" w:rsidR="00F57AE4" w:rsidRDefault="006F4295" w:rsidP="00F65A57">
      <w:pPr>
        <w:spacing w:after="0" w:line="360" w:lineRule="auto"/>
        <w:ind w:firstLine="708"/>
        <w:jc w:val="both"/>
        <w:rPr>
          <w:rFonts w:ascii="Times New Roman" w:hAnsi="Times New Roman" w:cs="Times New Roman"/>
          <w:sz w:val="24"/>
          <w:szCs w:val="24"/>
          <w:lang w:val="es-MX"/>
        </w:rPr>
      </w:pPr>
      <w:r w:rsidRPr="00F65A57">
        <w:rPr>
          <w:rFonts w:ascii="Times New Roman" w:hAnsi="Times New Roman" w:cs="Times New Roman"/>
          <w:sz w:val="24"/>
          <w:szCs w:val="24"/>
          <w:lang w:val="es-MX"/>
        </w:rPr>
        <w:t xml:space="preserve">En </w:t>
      </w:r>
      <w:r w:rsidR="00853463">
        <w:rPr>
          <w:rFonts w:ascii="Times New Roman" w:hAnsi="Times New Roman" w:cs="Times New Roman"/>
          <w:sz w:val="24"/>
          <w:szCs w:val="24"/>
          <w:lang w:val="es-MX"/>
        </w:rPr>
        <w:t xml:space="preserve">la figura 4 </w:t>
      </w:r>
      <w:r w:rsidR="00F57AE4" w:rsidRPr="00F65A57">
        <w:rPr>
          <w:rFonts w:ascii="Times New Roman" w:hAnsi="Times New Roman" w:cs="Times New Roman"/>
          <w:sz w:val="24"/>
          <w:szCs w:val="24"/>
          <w:lang w:val="es-MX"/>
        </w:rPr>
        <w:t xml:space="preserve">el color verde equivale a </w:t>
      </w:r>
      <w:r w:rsidR="00853463">
        <w:rPr>
          <w:rFonts w:ascii="Times New Roman" w:hAnsi="Times New Roman" w:cs="Times New Roman"/>
          <w:sz w:val="24"/>
          <w:szCs w:val="24"/>
          <w:lang w:val="es-MX"/>
        </w:rPr>
        <w:t>uno</w:t>
      </w:r>
      <w:r w:rsidR="00853463" w:rsidRPr="00F65A57">
        <w:rPr>
          <w:rFonts w:ascii="Times New Roman" w:hAnsi="Times New Roman" w:cs="Times New Roman"/>
          <w:sz w:val="24"/>
          <w:szCs w:val="24"/>
          <w:lang w:val="es-MX"/>
        </w:rPr>
        <w:t xml:space="preserve"> </w:t>
      </w:r>
      <w:r w:rsidR="00F57AE4" w:rsidRPr="00F65A57">
        <w:rPr>
          <w:rFonts w:ascii="Times New Roman" w:hAnsi="Times New Roman" w:cs="Times New Roman"/>
          <w:sz w:val="24"/>
          <w:szCs w:val="24"/>
          <w:lang w:val="es-MX"/>
        </w:rPr>
        <w:t>(</w:t>
      </w:r>
      <w:r w:rsidR="003E7268">
        <w:rPr>
          <w:rFonts w:ascii="Times New Roman" w:hAnsi="Times New Roman" w:cs="Times New Roman"/>
          <w:sz w:val="24"/>
          <w:szCs w:val="24"/>
          <w:lang w:val="es-MX"/>
        </w:rPr>
        <w:t>“Sí”</w:t>
      </w:r>
      <w:r w:rsidR="00F57AE4" w:rsidRPr="00F65A57">
        <w:rPr>
          <w:rFonts w:ascii="Times New Roman" w:hAnsi="Times New Roman" w:cs="Times New Roman"/>
          <w:sz w:val="24"/>
          <w:szCs w:val="24"/>
          <w:lang w:val="es-MX"/>
        </w:rPr>
        <w:t>)</w:t>
      </w:r>
      <w:r w:rsidR="00853463">
        <w:rPr>
          <w:rFonts w:ascii="Times New Roman" w:hAnsi="Times New Roman" w:cs="Times New Roman"/>
          <w:sz w:val="24"/>
          <w:szCs w:val="24"/>
          <w:lang w:val="es-MX"/>
        </w:rPr>
        <w:t>;</w:t>
      </w:r>
      <w:r w:rsidR="00F57AE4" w:rsidRPr="00F65A57">
        <w:rPr>
          <w:rFonts w:ascii="Times New Roman" w:hAnsi="Times New Roman" w:cs="Times New Roman"/>
          <w:sz w:val="24"/>
          <w:szCs w:val="24"/>
          <w:lang w:val="es-MX"/>
        </w:rPr>
        <w:t xml:space="preserve"> el color azul equivale </w:t>
      </w:r>
      <w:r w:rsidR="00853463">
        <w:rPr>
          <w:rFonts w:ascii="Times New Roman" w:hAnsi="Times New Roman" w:cs="Times New Roman"/>
          <w:sz w:val="24"/>
          <w:szCs w:val="24"/>
          <w:lang w:val="es-MX"/>
        </w:rPr>
        <w:t>a cero</w:t>
      </w:r>
      <w:r w:rsidR="00853463" w:rsidRPr="00F65A57">
        <w:rPr>
          <w:rFonts w:ascii="Times New Roman" w:hAnsi="Times New Roman" w:cs="Times New Roman"/>
          <w:sz w:val="24"/>
          <w:szCs w:val="24"/>
          <w:lang w:val="es-MX"/>
        </w:rPr>
        <w:t xml:space="preserve"> </w:t>
      </w:r>
      <w:r w:rsidR="00F57AE4" w:rsidRPr="00F65A57">
        <w:rPr>
          <w:rFonts w:ascii="Times New Roman" w:hAnsi="Times New Roman" w:cs="Times New Roman"/>
          <w:sz w:val="24"/>
          <w:szCs w:val="24"/>
          <w:lang w:val="es-MX"/>
        </w:rPr>
        <w:t>(</w:t>
      </w:r>
      <w:r w:rsidR="003E7268">
        <w:rPr>
          <w:rFonts w:ascii="Times New Roman" w:hAnsi="Times New Roman" w:cs="Times New Roman"/>
          <w:sz w:val="24"/>
          <w:szCs w:val="24"/>
          <w:lang w:val="es-MX"/>
        </w:rPr>
        <w:t>“N</w:t>
      </w:r>
      <w:r w:rsidR="003E7268" w:rsidRPr="00F65A57">
        <w:rPr>
          <w:rFonts w:ascii="Times New Roman" w:hAnsi="Times New Roman" w:cs="Times New Roman"/>
          <w:sz w:val="24"/>
          <w:szCs w:val="24"/>
          <w:lang w:val="es-MX"/>
        </w:rPr>
        <w:t>o</w:t>
      </w:r>
      <w:r w:rsidR="003E7268">
        <w:rPr>
          <w:rFonts w:ascii="Times New Roman" w:hAnsi="Times New Roman" w:cs="Times New Roman"/>
          <w:sz w:val="24"/>
          <w:szCs w:val="24"/>
          <w:lang w:val="es-MX"/>
        </w:rPr>
        <w:t>”</w:t>
      </w:r>
      <w:r w:rsidR="00F57AE4" w:rsidRPr="00F65A57">
        <w:rPr>
          <w:rFonts w:ascii="Times New Roman" w:hAnsi="Times New Roman" w:cs="Times New Roman"/>
          <w:sz w:val="24"/>
          <w:szCs w:val="24"/>
          <w:lang w:val="es-MX"/>
        </w:rPr>
        <w:t>). En el ítem 3 “</w:t>
      </w:r>
      <w:r w:rsidR="00F57AE4" w:rsidRPr="00F65A57">
        <w:rPr>
          <w:rFonts w:ascii="Times New Roman" w:eastAsia="Times New Roman" w:hAnsi="Times New Roman" w:cs="Times New Roman"/>
          <w:sz w:val="24"/>
          <w:szCs w:val="24"/>
          <w:lang w:val="es-MX" w:eastAsia="es-MX"/>
        </w:rPr>
        <w:t xml:space="preserve">Frecuentemente empiezo cosas que después no </w:t>
      </w:r>
      <w:proofErr w:type="spellStart"/>
      <w:r w:rsidR="00F57AE4" w:rsidRPr="00F65A57">
        <w:rPr>
          <w:rFonts w:ascii="Times New Roman" w:eastAsia="Times New Roman" w:hAnsi="Times New Roman" w:cs="Times New Roman"/>
          <w:sz w:val="24"/>
          <w:szCs w:val="24"/>
          <w:lang w:val="es-MX" w:eastAsia="es-MX"/>
        </w:rPr>
        <w:t>termino</w:t>
      </w:r>
      <w:proofErr w:type="spellEnd"/>
      <w:r w:rsidR="00F57AE4" w:rsidRPr="00F65A57">
        <w:rPr>
          <w:rFonts w:ascii="Times New Roman" w:eastAsia="Times New Roman" w:hAnsi="Times New Roman" w:cs="Times New Roman"/>
          <w:sz w:val="24"/>
          <w:szCs w:val="24"/>
          <w:lang w:val="es-MX" w:eastAsia="es-MX"/>
        </w:rPr>
        <w:t>”</w:t>
      </w:r>
      <w:r w:rsidR="00853463">
        <w:rPr>
          <w:rFonts w:ascii="Times New Roman" w:eastAsia="Times New Roman" w:hAnsi="Times New Roman" w:cs="Times New Roman"/>
          <w:sz w:val="24"/>
          <w:szCs w:val="24"/>
          <w:lang w:val="es-MX" w:eastAsia="es-MX"/>
        </w:rPr>
        <w:t>,</w:t>
      </w:r>
      <w:r w:rsidR="00F57AE4" w:rsidRPr="00F65A57">
        <w:rPr>
          <w:rFonts w:ascii="Times New Roman" w:eastAsia="Times New Roman" w:hAnsi="Times New Roman" w:cs="Times New Roman"/>
          <w:sz w:val="24"/>
          <w:szCs w:val="24"/>
          <w:lang w:val="es-MX" w:eastAsia="es-MX"/>
        </w:rPr>
        <w:t xml:space="preserve"> </w:t>
      </w:r>
      <w:r w:rsidR="00F57AE4" w:rsidRPr="00F65A57">
        <w:rPr>
          <w:rFonts w:ascii="Times New Roman" w:hAnsi="Times New Roman" w:cs="Times New Roman"/>
          <w:sz w:val="24"/>
          <w:szCs w:val="24"/>
          <w:lang w:val="es-MX"/>
        </w:rPr>
        <w:t>39</w:t>
      </w:r>
      <w:r w:rsidR="00853463">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eligió </w:t>
      </w:r>
      <w:r w:rsidR="00853463">
        <w:rPr>
          <w:rFonts w:ascii="Times New Roman" w:hAnsi="Times New Roman" w:cs="Times New Roman"/>
          <w:sz w:val="24"/>
          <w:szCs w:val="24"/>
          <w:lang w:val="es-MX"/>
        </w:rPr>
        <w:t xml:space="preserve">uno y </w:t>
      </w:r>
      <w:r w:rsidR="00F57AE4" w:rsidRPr="00F65A57">
        <w:rPr>
          <w:rFonts w:ascii="Times New Roman" w:hAnsi="Times New Roman" w:cs="Times New Roman"/>
          <w:sz w:val="24"/>
          <w:szCs w:val="24"/>
          <w:lang w:val="es-MX"/>
        </w:rPr>
        <w:t>61</w:t>
      </w:r>
      <w:r w:rsidR="00853463">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w:t>
      </w:r>
      <w:r w:rsidR="00853463">
        <w:rPr>
          <w:rFonts w:ascii="Times New Roman" w:hAnsi="Times New Roman" w:cs="Times New Roman"/>
          <w:sz w:val="24"/>
          <w:szCs w:val="24"/>
          <w:lang w:val="es-MX"/>
        </w:rPr>
        <w:t>respondió cero</w:t>
      </w:r>
      <w:r w:rsidR="00F57AE4" w:rsidRPr="00F65A57">
        <w:rPr>
          <w:rFonts w:ascii="Times New Roman" w:hAnsi="Times New Roman" w:cs="Times New Roman"/>
          <w:sz w:val="24"/>
          <w:szCs w:val="24"/>
          <w:lang w:val="es-MX"/>
        </w:rPr>
        <w:t>;</w:t>
      </w:r>
      <w:r w:rsidR="00853463">
        <w:rPr>
          <w:rFonts w:ascii="Times New Roman" w:hAnsi="Times New Roman" w:cs="Times New Roman"/>
          <w:sz w:val="24"/>
          <w:szCs w:val="24"/>
          <w:lang w:val="es-MX"/>
        </w:rPr>
        <w:t xml:space="preserve"> en el</w:t>
      </w:r>
      <w:r w:rsidR="00F57AE4" w:rsidRPr="00F65A57">
        <w:rPr>
          <w:rFonts w:ascii="Times New Roman" w:hAnsi="Times New Roman" w:cs="Times New Roman"/>
          <w:sz w:val="24"/>
          <w:szCs w:val="24"/>
          <w:lang w:val="es-MX"/>
        </w:rPr>
        <w:t xml:space="preserve"> ítem 9 “</w:t>
      </w:r>
      <w:r w:rsidR="00F57AE4" w:rsidRPr="00F65A57">
        <w:rPr>
          <w:rFonts w:ascii="Times New Roman" w:eastAsia="Times New Roman" w:hAnsi="Times New Roman" w:cs="Times New Roman"/>
          <w:sz w:val="24"/>
          <w:szCs w:val="24"/>
          <w:lang w:val="es-MX" w:eastAsia="es-MX"/>
        </w:rPr>
        <w:t xml:space="preserve">Yo hago, como máximo, lo que se pide; y no más” </w:t>
      </w:r>
      <w:r w:rsidR="00F57AE4" w:rsidRPr="00F65A57">
        <w:rPr>
          <w:rFonts w:ascii="Times New Roman" w:hAnsi="Times New Roman" w:cs="Times New Roman"/>
          <w:sz w:val="24"/>
          <w:szCs w:val="24"/>
          <w:lang w:val="es-MX"/>
        </w:rPr>
        <w:t>79</w:t>
      </w:r>
      <w:r w:rsidR="00853463">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respondió </w:t>
      </w:r>
      <w:r w:rsidR="00853463">
        <w:rPr>
          <w:rFonts w:ascii="Times New Roman" w:hAnsi="Times New Roman" w:cs="Times New Roman"/>
          <w:sz w:val="24"/>
          <w:szCs w:val="24"/>
          <w:lang w:val="es-MX"/>
        </w:rPr>
        <w:t>uno,</w:t>
      </w:r>
      <w:r w:rsidR="00853463" w:rsidRPr="00F65A57">
        <w:rPr>
          <w:rFonts w:ascii="Times New Roman" w:hAnsi="Times New Roman" w:cs="Times New Roman"/>
          <w:sz w:val="24"/>
          <w:szCs w:val="24"/>
          <w:lang w:val="es-MX"/>
        </w:rPr>
        <w:t xml:space="preserve"> </w:t>
      </w:r>
      <w:r w:rsidR="00F57AE4" w:rsidRPr="00F65A57">
        <w:rPr>
          <w:rFonts w:ascii="Times New Roman" w:hAnsi="Times New Roman" w:cs="Times New Roman"/>
          <w:sz w:val="24"/>
          <w:szCs w:val="24"/>
          <w:lang w:val="es-MX"/>
        </w:rPr>
        <w:t>31</w:t>
      </w:r>
      <w:r w:rsidR="00853463">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w:t>
      </w:r>
      <w:r w:rsidR="00853463">
        <w:rPr>
          <w:rFonts w:ascii="Times New Roman" w:hAnsi="Times New Roman" w:cs="Times New Roman"/>
          <w:sz w:val="24"/>
          <w:szCs w:val="24"/>
          <w:lang w:val="es-MX"/>
        </w:rPr>
        <w:t>se inclinó por responder con un cero</w:t>
      </w:r>
      <w:r w:rsidR="00F57AE4" w:rsidRPr="00F65A57">
        <w:rPr>
          <w:rFonts w:ascii="Times New Roman" w:hAnsi="Times New Roman" w:cs="Times New Roman"/>
          <w:sz w:val="24"/>
          <w:szCs w:val="24"/>
          <w:lang w:val="es-MX"/>
        </w:rPr>
        <w:t xml:space="preserve">; </w:t>
      </w:r>
      <w:r w:rsidR="00853463">
        <w:rPr>
          <w:rFonts w:ascii="Times New Roman" w:hAnsi="Times New Roman" w:cs="Times New Roman"/>
          <w:sz w:val="24"/>
          <w:szCs w:val="24"/>
          <w:lang w:val="es-MX"/>
        </w:rPr>
        <w:t xml:space="preserve">respecto al </w:t>
      </w:r>
      <w:r w:rsidR="00F57AE4" w:rsidRPr="00F65A57">
        <w:rPr>
          <w:rFonts w:ascii="Times New Roman" w:hAnsi="Times New Roman" w:cs="Times New Roman"/>
          <w:sz w:val="24"/>
          <w:szCs w:val="24"/>
          <w:lang w:val="es-MX"/>
        </w:rPr>
        <w:t>ítem 23 “</w:t>
      </w:r>
      <w:r w:rsidR="00F57AE4" w:rsidRPr="00F65A57">
        <w:rPr>
          <w:rFonts w:ascii="Times New Roman" w:eastAsia="Times New Roman" w:hAnsi="Times New Roman" w:cs="Times New Roman"/>
          <w:sz w:val="24"/>
          <w:szCs w:val="24"/>
          <w:lang w:val="es-MX" w:eastAsia="es-MX"/>
        </w:rPr>
        <w:t>Interrumpo con gusto mi trabajo si se presenta oportunidad para ello”</w:t>
      </w:r>
      <w:r w:rsidR="00853463">
        <w:rPr>
          <w:rFonts w:ascii="Times New Roman" w:eastAsia="Times New Roman" w:hAnsi="Times New Roman" w:cs="Times New Roman"/>
          <w:sz w:val="24"/>
          <w:szCs w:val="24"/>
          <w:lang w:val="es-MX" w:eastAsia="es-MX"/>
        </w:rPr>
        <w:t>,</w:t>
      </w:r>
      <w:r w:rsidR="00F57AE4" w:rsidRPr="00F65A57">
        <w:rPr>
          <w:rFonts w:ascii="Times New Roman" w:eastAsia="Times New Roman" w:hAnsi="Times New Roman" w:cs="Times New Roman"/>
          <w:sz w:val="24"/>
          <w:szCs w:val="24"/>
          <w:lang w:val="es-MX" w:eastAsia="es-MX"/>
        </w:rPr>
        <w:t xml:space="preserve"> </w:t>
      </w:r>
      <w:r w:rsidR="00F57AE4" w:rsidRPr="00F65A57">
        <w:rPr>
          <w:rFonts w:ascii="Times New Roman" w:hAnsi="Times New Roman" w:cs="Times New Roman"/>
          <w:sz w:val="24"/>
          <w:szCs w:val="24"/>
          <w:lang w:val="es-MX"/>
        </w:rPr>
        <w:t>49</w:t>
      </w:r>
      <w:r w:rsidR="00853463">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w:t>
      </w:r>
      <w:r w:rsidR="00F57AE4" w:rsidRPr="00F65A57">
        <w:rPr>
          <w:rFonts w:ascii="Times New Roman" w:eastAsia="Times New Roman" w:hAnsi="Times New Roman" w:cs="Times New Roman"/>
          <w:sz w:val="24"/>
          <w:szCs w:val="24"/>
          <w:lang w:val="es-MX" w:eastAsia="es-MX"/>
        </w:rPr>
        <w:t xml:space="preserve">eligió </w:t>
      </w:r>
      <w:r w:rsidR="00853463">
        <w:rPr>
          <w:rFonts w:ascii="Times New Roman" w:eastAsia="Times New Roman" w:hAnsi="Times New Roman" w:cs="Times New Roman"/>
          <w:sz w:val="24"/>
          <w:szCs w:val="24"/>
          <w:lang w:val="es-MX" w:eastAsia="es-MX"/>
        </w:rPr>
        <w:t>uno,</w:t>
      </w:r>
      <w:r w:rsidR="00853463" w:rsidRPr="00F65A57">
        <w:rPr>
          <w:rFonts w:ascii="Times New Roman" w:eastAsia="Times New Roman" w:hAnsi="Times New Roman" w:cs="Times New Roman"/>
          <w:sz w:val="24"/>
          <w:szCs w:val="24"/>
          <w:lang w:val="es-MX" w:eastAsia="es-MX"/>
        </w:rPr>
        <w:t xml:space="preserve"> </w:t>
      </w:r>
      <w:r w:rsidR="00F57AE4" w:rsidRPr="00F65A57">
        <w:rPr>
          <w:rFonts w:ascii="Times New Roman" w:eastAsia="Times New Roman" w:hAnsi="Times New Roman" w:cs="Times New Roman"/>
          <w:sz w:val="24"/>
          <w:szCs w:val="24"/>
          <w:lang w:val="es-MX" w:eastAsia="es-MX"/>
        </w:rPr>
        <w:t>51</w:t>
      </w:r>
      <w:r w:rsidR="00853463">
        <w:rPr>
          <w:rFonts w:ascii="Times New Roman" w:eastAsia="Times New Roman" w:hAnsi="Times New Roman" w:cs="Times New Roman"/>
          <w:sz w:val="24"/>
          <w:szCs w:val="24"/>
          <w:lang w:val="es-MX" w:eastAsia="es-MX"/>
        </w:rPr>
        <w:t> </w:t>
      </w:r>
      <w:r w:rsidR="00F57AE4" w:rsidRPr="00F65A57">
        <w:rPr>
          <w:rFonts w:ascii="Times New Roman" w:eastAsia="Times New Roman" w:hAnsi="Times New Roman" w:cs="Times New Roman"/>
          <w:sz w:val="24"/>
          <w:szCs w:val="24"/>
          <w:lang w:val="es-MX" w:eastAsia="es-MX"/>
        </w:rPr>
        <w:t>%</w:t>
      </w:r>
      <w:r w:rsidR="00853463">
        <w:rPr>
          <w:rFonts w:ascii="Times New Roman" w:eastAsia="Times New Roman" w:hAnsi="Times New Roman" w:cs="Times New Roman"/>
          <w:sz w:val="24"/>
          <w:szCs w:val="24"/>
          <w:lang w:val="es-MX" w:eastAsia="es-MX"/>
        </w:rPr>
        <w:t xml:space="preserve"> cero</w:t>
      </w:r>
      <w:r w:rsidR="00F57AE4" w:rsidRPr="00F65A57">
        <w:rPr>
          <w:rFonts w:ascii="Times New Roman" w:eastAsia="Times New Roman" w:hAnsi="Times New Roman" w:cs="Times New Roman"/>
          <w:sz w:val="24"/>
          <w:szCs w:val="24"/>
          <w:lang w:val="es-MX" w:eastAsia="es-MX"/>
        </w:rPr>
        <w:t xml:space="preserve">; </w:t>
      </w:r>
      <w:r w:rsidR="00853463">
        <w:rPr>
          <w:rFonts w:ascii="Times New Roman" w:eastAsia="Times New Roman" w:hAnsi="Times New Roman" w:cs="Times New Roman"/>
          <w:sz w:val="24"/>
          <w:szCs w:val="24"/>
          <w:lang w:val="es-MX" w:eastAsia="es-MX"/>
        </w:rPr>
        <w:t xml:space="preserve">en el </w:t>
      </w:r>
      <w:r w:rsidR="00F57AE4" w:rsidRPr="00F65A57">
        <w:rPr>
          <w:rFonts w:ascii="Times New Roman" w:eastAsia="Times New Roman" w:hAnsi="Times New Roman" w:cs="Times New Roman"/>
          <w:sz w:val="24"/>
          <w:szCs w:val="24"/>
          <w:lang w:val="es-MX" w:eastAsia="es-MX"/>
        </w:rPr>
        <w:t>ítem</w:t>
      </w:r>
      <w:r w:rsidR="00F57AE4" w:rsidRPr="00F65A57">
        <w:rPr>
          <w:rFonts w:ascii="Times New Roman" w:hAnsi="Times New Roman" w:cs="Times New Roman"/>
          <w:sz w:val="24"/>
          <w:szCs w:val="24"/>
          <w:lang w:val="es-MX"/>
        </w:rPr>
        <w:t xml:space="preserve"> 39 “</w:t>
      </w:r>
      <w:r w:rsidR="00F57AE4" w:rsidRPr="00F65A57">
        <w:rPr>
          <w:rFonts w:ascii="Times New Roman" w:eastAsia="Times New Roman" w:hAnsi="Times New Roman" w:cs="Times New Roman"/>
          <w:sz w:val="24"/>
          <w:szCs w:val="24"/>
          <w:lang w:val="es-MX" w:eastAsia="es-MX"/>
        </w:rPr>
        <w:t>Mis amigos dicen alguna vez que soy un vago”</w:t>
      </w:r>
      <w:r w:rsidR="00853463">
        <w:rPr>
          <w:rFonts w:ascii="Times New Roman" w:eastAsia="Times New Roman" w:hAnsi="Times New Roman" w:cs="Times New Roman"/>
          <w:sz w:val="24"/>
          <w:szCs w:val="24"/>
          <w:lang w:val="es-MX" w:eastAsia="es-MX"/>
        </w:rPr>
        <w:t>,</w:t>
      </w:r>
      <w:r w:rsidR="00F57AE4" w:rsidRPr="00F65A57">
        <w:rPr>
          <w:rFonts w:ascii="Times New Roman" w:eastAsia="Times New Roman" w:hAnsi="Times New Roman" w:cs="Times New Roman"/>
          <w:sz w:val="24"/>
          <w:szCs w:val="24"/>
          <w:lang w:val="es-MX" w:eastAsia="es-MX"/>
        </w:rPr>
        <w:t xml:space="preserve"> </w:t>
      </w:r>
      <w:r w:rsidR="00F57AE4" w:rsidRPr="00F65A57">
        <w:rPr>
          <w:rFonts w:ascii="Times New Roman" w:hAnsi="Times New Roman" w:cs="Times New Roman"/>
          <w:sz w:val="24"/>
          <w:szCs w:val="24"/>
          <w:lang w:val="es-MX"/>
        </w:rPr>
        <w:t>1</w:t>
      </w:r>
      <w:r w:rsidR="00853463">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eligió </w:t>
      </w:r>
      <w:r w:rsidR="00853463">
        <w:rPr>
          <w:rFonts w:ascii="Times New Roman" w:hAnsi="Times New Roman" w:cs="Times New Roman"/>
          <w:sz w:val="24"/>
          <w:szCs w:val="24"/>
          <w:lang w:val="es-MX"/>
        </w:rPr>
        <w:t>uno,</w:t>
      </w:r>
      <w:r w:rsidR="00853463" w:rsidRPr="00F65A57">
        <w:rPr>
          <w:rFonts w:ascii="Times New Roman" w:hAnsi="Times New Roman" w:cs="Times New Roman"/>
          <w:sz w:val="24"/>
          <w:szCs w:val="24"/>
          <w:lang w:val="es-MX"/>
        </w:rPr>
        <w:t xml:space="preserve"> </w:t>
      </w:r>
      <w:r w:rsidR="00F57AE4" w:rsidRPr="00F65A57">
        <w:rPr>
          <w:rFonts w:ascii="Times New Roman" w:hAnsi="Times New Roman" w:cs="Times New Roman"/>
          <w:sz w:val="24"/>
          <w:szCs w:val="24"/>
          <w:lang w:val="es-MX"/>
        </w:rPr>
        <w:t>99</w:t>
      </w:r>
      <w:r w:rsidR="00853463">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w:t>
      </w:r>
      <w:r w:rsidR="00853463">
        <w:rPr>
          <w:rFonts w:ascii="Times New Roman" w:hAnsi="Times New Roman" w:cs="Times New Roman"/>
          <w:sz w:val="24"/>
          <w:szCs w:val="24"/>
          <w:lang w:val="es-MX"/>
        </w:rPr>
        <w:t>cero</w:t>
      </w:r>
      <w:r w:rsidR="00F57AE4" w:rsidRPr="00F65A57">
        <w:rPr>
          <w:rFonts w:ascii="Times New Roman" w:hAnsi="Times New Roman" w:cs="Times New Roman"/>
          <w:sz w:val="24"/>
          <w:szCs w:val="24"/>
          <w:lang w:val="es-MX"/>
        </w:rPr>
        <w:t xml:space="preserve">; </w:t>
      </w:r>
      <w:r w:rsidR="00853463">
        <w:rPr>
          <w:rFonts w:ascii="Times New Roman" w:hAnsi="Times New Roman" w:cs="Times New Roman"/>
          <w:sz w:val="24"/>
          <w:szCs w:val="24"/>
          <w:lang w:val="es-MX"/>
        </w:rPr>
        <w:t xml:space="preserve">en el </w:t>
      </w:r>
      <w:r w:rsidR="00F57AE4" w:rsidRPr="00F65A57">
        <w:rPr>
          <w:rFonts w:ascii="Times New Roman" w:hAnsi="Times New Roman" w:cs="Times New Roman"/>
          <w:sz w:val="24"/>
          <w:szCs w:val="24"/>
          <w:lang w:val="es-MX"/>
        </w:rPr>
        <w:t>ítem 40 “</w:t>
      </w:r>
      <w:r w:rsidR="00F57AE4" w:rsidRPr="00F65A57">
        <w:rPr>
          <w:rFonts w:ascii="Times New Roman" w:eastAsia="Times New Roman" w:hAnsi="Times New Roman" w:cs="Times New Roman"/>
          <w:sz w:val="24"/>
          <w:szCs w:val="24"/>
          <w:lang w:val="es-MX" w:eastAsia="es-MX"/>
        </w:rPr>
        <w:t>Prefiero llevar muchas cosas a la vez, aunque no las termine todas”</w:t>
      </w:r>
      <w:r w:rsidR="00853463">
        <w:rPr>
          <w:rFonts w:ascii="Times New Roman" w:eastAsia="Times New Roman" w:hAnsi="Times New Roman" w:cs="Times New Roman"/>
          <w:sz w:val="24"/>
          <w:szCs w:val="24"/>
          <w:lang w:val="es-MX" w:eastAsia="es-MX"/>
        </w:rPr>
        <w:t>,</w:t>
      </w:r>
      <w:r w:rsidR="00F57AE4" w:rsidRPr="00F65A57">
        <w:rPr>
          <w:rFonts w:ascii="Times New Roman" w:eastAsia="Times New Roman" w:hAnsi="Times New Roman" w:cs="Times New Roman"/>
          <w:sz w:val="24"/>
          <w:szCs w:val="24"/>
          <w:lang w:val="es-MX" w:eastAsia="es-MX"/>
        </w:rPr>
        <w:t xml:space="preserve"> </w:t>
      </w:r>
      <w:r w:rsidR="00F57AE4" w:rsidRPr="00F65A57">
        <w:rPr>
          <w:rFonts w:ascii="Times New Roman" w:hAnsi="Times New Roman" w:cs="Times New Roman"/>
          <w:sz w:val="24"/>
          <w:szCs w:val="24"/>
          <w:lang w:val="es-MX"/>
        </w:rPr>
        <w:t>8</w:t>
      </w:r>
      <w:r w:rsidR="00853463">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respondió </w:t>
      </w:r>
      <w:r w:rsidR="00853463">
        <w:rPr>
          <w:rFonts w:ascii="Times New Roman" w:hAnsi="Times New Roman" w:cs="Times New Roman"/>
          <w:sz w:val="24"/>
          <w:szCs w:val="24"/>
          <w:lang w:val="es-MX"/>
        </w:rPr>
        <w:t>u</w:t>
      </w:r>
      <w:r w:rsidR="004A5E6A">
        <w:rPr>
          <w:rFonts w:ascii="Times New Roman" w:hAnsi="Times New Roman" w:cs="Times New Roman"/>
          <w:sz w:val="24"/>
          <w:szCs w:val="24"/>
          <w:lang w:val="es-MX"/>
        </w:rPr>
        <w:t xml:space="preserve">no, </w:t>
      </w:r>
      <w:r w:rsidR="00F57AE4" w:rsidRPr="00F65A57">
        <w:rPr>
          <w:rFonts w:ascii="Times New Roman" w:hAnsi="Times New Roman" w:cs="Times New Roman"/>
          <w:sz w:val="24"/>
          <w:szCs w:val="24"/>
          <w:lang w:val="es-MX"/>
        </w:rPr>
        <w:t>92</w:t>
      </w:r>
      <w:r w:rsidR="004A5E6A">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eligió </w:t>
      </w:r>
      <w:r w:rsidR="004A5E6A">
        <w:rPr>
          <w:rFonts w:ascii="Times New Roman" w:hAnsi="Times New Roman" w:cs="Times New Roman"/>
          <w:sz w:val="24"/>
          <w:szCs w:val="24"/>
          <w:lang w:val="es-MX"/>
        </w:rPr>
        <w:t>cero</w:t>
      </w:r>
      <w:r w:rsidR="00F57AE4" w:rsidRPr="00F65A57">
        <w:rPr>
          <w:rFonts w:ascii="Times New Roman" w:hAnsi="Times New Roman" w:cs="Times New Roman"/>
          <w:sz w:val="24"/>
          <w:szCs w:val="24"/>
          <w:lang w:val="es-MX"/>
        </w:rPr>
        <w:t xml:space="preserve">; </w:t>
      </w:r>
      <w:r w:rsidR="004A5E6A">
        <w:rPr>
          <w:rFonts w:ascii="Times New Roman" w:hAnsi="Times New Roman" w:cs="Times New Roman"/>
          <w:sz w:val="24"/>
          <w:szCs w:val="24"/>
          <w:lang w:val="es-MX"/>
        </w:rPr>
        <w:t xml:space="preserve">en el </w:t>
      </w:r>
      <w:r w:rsidR="00F57AE4" w:rsidRPr="00F65A57">
        <w:rPr>
          <w:rFonts w:ascii="Times New Roman" w:hAnsi="Times New Roman" w:cs="Times New Roman"/>
          <w:sz w:val="24"/>
          <w:szCs w:val="24"/>
          <w:lang w:val="es-MX"/>
        </w:rPr>
        <w:t>ítem 48 “</w:t>
      </w:r>
      <w:r w:rsidR="00F57AE4" w:rsidRPr="00F65A57">
        <w:rPr>
          <w:rFonts w:ascii="Times New Roman" w:eastAsia="Times New Roman" w:hAnsi="Times New Roman" w:cs="Times New Roman"/>
          <w:sz w:val="24"/>
          <w:szCs w:val="24"/>
          <w:lang w:val="es-MX" w:eastAsia="es-MX"/>
        </w:rPr>
        <w:t>Mi propia falta de voluntad se demuestra al comparar mi éxito con el éxito de los demás”</w:t>
      </w:r>
      <w:r w:rsidR="004A5E6A">
        <w:rPr>
          <w:rFonts w:ascii="Times New Roman" w:eastAsia="Times New Roman" w:hAnsi="Times New Roman" w:cs="Times New Roman"/>
          <w:sz w:val="24"/>
          <w:szCs w:val="24"/>
          <w:lang w:val="es-MX" w:eastAsia="es-MX"/>
        </w:rPr>
        <w:t>,</w:t>
      </w:r>
      <w:r w:rsidR="00F57AE4" w:rsidRPr="00F65A57">
        <w:rPr>
          <w:rFonts w:ascii="Times New Roman" w:eastAsia="Times New Roman" w:hAnsi="Times New Roman" w:cs="Times New Roman"/>
          <w:sz w:val="24"/>
          <w:szCs w:val="24"/>
          <w:lang w:val="es-MX" w:eastAsia="es-MX"/>
        </w:rPr>
        <w:t xml:space="preserve"> </w:t>
      </w:r>
      <w:r w:rsidR="00F57AE4" w:rsidRPr="00F65A57">
        <w:rPr>
          <w:rFonts w:ascii="Times New Roman" w:hAnsi="Times New Roman" w:cs="Times New Roman"/>
          <w:sz w:val="24"/>
          <w:szCs w:val="24"/>
          <w:lang w:val="es-MX"/>
        </w:rPr>
        <w:t>40</w:t>
      </w:r>
      <w:r w:rsidR="004A5E6A">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eligió </w:t>
      </w:r>
      <w:r w:rsidR="004A5E6A">
        <w:rPr>
          <w:rFonts w:ascii="Times New Roman" w:hAnsi="Times New Roman" w:cs="Times New Roman"/>
          <w:sz w:val="24"/>
          <w:szCs w:val="24"/>
          <w:lang w:val="es-MX"/>
        </w:rPr>
        <w:t xml:space="preserve">uno, </w:t>
      </w:r>
      <w:r w:rsidR="00F57AE4" w:rsidRPr="00F65A57">
        <w:rPr>
          <w:rFonts w:ascii="Times New Roman" w:hAnsi="Times New Roman" w:cs="Times New Roman"/>
          <w:sz w:val="24"/>
          <w:szCs w:val="24"/>
          <w:lang w:val="es-MX"/>
        </w:rPr>
        <w:t>60</w:t>
      </w:r>
      <w:r w:rsidR="004A5E6A">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w:t>
      </w:r>
      <w:r w:rsidR="004A5E6A">
        <w:rPr>
          <w:rFonts w:ascii="Times New Roman" w:hAnsi="Times New Roman" w:cs="Times New Roman"/>
          <w:sz w:val="24"/>
          <w:szCs w:val="24"/>
          <w:lang w:val="es-MX"/>
        </w:rPr>
        <w:t>cero</w:t>
      </w:r>
      <w:r w:rsidR="00F57AE4" w:rsidRPr="00F65A57">
        <w:rPr>
          <w:rFonts w:ascii="Times New Roman" w:hAnsi="Times New Roman" w:cs="Times New Roman"/>
          <w:sz w:val="24"/>
          <w:szCs w:val="24"/>
          <w:lang w:val="es-MX"/>
        </w:rPr>
        <w:t>;</w:t>
      </w:r>
      <w:r w:rsidR="004A5E6A">
        <w:rPr>
          <w:rFonts w:ascii="Times New Roman" w:hAnsi="Times New Roman" w:cs="Times New Roman"/>
          <w:sz w:val="24"/>
          <w:szCs w:val="24"/>
          <w:lang w:val="es-MX"/>
        </w:rPr>
        <w:t xml:space="preserve"> respecto al</w:t>
      </w:r>
      <w:r w:rsidR="00F57AE4" w:rsidRPr="00F65A57">
        <w:rPr>
          <w:rFonts w:ascii="Times New Roman" w:hAnsi="Times New Roman" w:cs="Times New Roman"/>
          <w:sz w:val="24"/>
          <w:szCs w:val="24"/>
          <w:lang w:val="es-MX"/>
        </w:rPr>
        <w:t xml:space="preserve"> ítem </w:t>
      </w:r>
      <w:r w:rsidR="00F57AE4" w:rsidRPr="00F65A57">
        <w:rPr>
          <w:rFonts w:ascii="Times New Roman" w:hAnsi="Times New Roman" w:cs="Times New Roman"/>
          <w:sz w:val="24"/>
          <w:szCs w:val="24"/>
          <w:lang w:val="es-MX"/>
        </w:rPr>
        <w:lastRenderedPageBreak/>
        <w:t>52 “</w:t>
      </w:r>
      <w:r w:rsidR="00F57AE4" w:rsidRPr="00F65A57">
        <w:rPr>
          <w:rFonts w:ascii="Times New Roman" w:eastAsia="Times New Roman" w:hAnsi="Times New Roman" w:cs="Times New Roman"/>
          <w:sz w:val="24"/>
          <w:szCs w:val="24"/>
          <w:lang w:val="es-MX" w:eastAsia="es-MX"/>
        </w:rPr>
        <w:t>Yo me calificaría a mí mismo como vago”</w:t>
      </w:r>
      <w:r w:rsidR="004A5E6A">
        <w:rPr>
          <w:rFonts w:ascii="Times New Roman" w:eastAsia="Times New Roman" w:hAnsi="Times New Roman" w:cs="Times New Roman"/>
          <w:sz w:val="24"/>
          <w:szCs w:val="24"/>
          <w:lang w:val="es-MX" w:eastAsia="es-MX"/>
        </w:rPr>
        <w:t>,</w:t>
      </w:r>
      <w:r w:rsidR="00F57AE4" w:rsidRPr="00F65A57">
        <w:rPr>
          <w:rFonts w:ascii="Times New Roman" w:eastAsia="Times New Roman" w:hAnsi="Times New Roman" w:cs="Times New Roman"/>
          <w:sz w:val="24"/>
          <w:szCs w:val="24"/>
          <w:lang w:val="es-MX" w:eastAsia="es-MX"/>
        </w:rPr>
        <w:t xml:space="preserve"> </w:t>
      </w:r>
      <w:r w:rsidR="00F57AE4" w:rsidRPr="00F65A57">
        <w:rPr>
          <w:rFonts w:ascii="Times New Roman" w:hAnsi="Times New Roman" w:cs="Times New Roman"/>
          <w:sz w:val="24"/>
          <w:szCs w:val="24"/>
          <w:lang w:val="es-MX"/>
        </w:rPr>
        <w:t>100</w:t>
      </w:r>
      <w:r w:rsidR="004A5E6A">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eligió </w:t>
      </w:r>
      <w:r w:rsidR="004A5E6A">
        <w:rPr>
          <w:rFonts w:ascii="Times New Roman" w:hAnsi="Times New Roman" w:cs="Times New Roman"/>
          <w:sz w:val="24"/>
          <w:szCs w:val="24"/>
          <w:lang w:val="es-MX"/>
        </w:rPr>
        <w:t>cero</w:t>
      </w:r>
      <w:r w:rsidR="00F57AE4" w:rsidRPr="00F65A57">
        <w:rPr>
          <w:rFonts w:ascii="Times New Roman" w:hAnsi="Times New Roman" w:cs="Times New Roman"/>
          <w:sz w:val="24"/>
          <w:szCs w:val="24"/>
          <w:lang w:val="es-MX"/>
        </w:rPr>
        <w:t xml:space="preserve">; </w:t>
      </w:r>
      <w:r w:rsidR="004A5E6A">
        <w:rPr>
          <w:rFonts w:ascii="Times New Roman" w:hAnsi="Times New Roman" w:cs="Times New Roman"/>
          <w:sz w:val="24"/>
          <w:szCs w:val="24"/>
          <w:lang w:val="es-MX"/>
        </w:rPr>
        <w:t xml:space="preserve">en el </w:t>
      </w:r>
      <w:r w:rsidR="00F57AE4" w:rsidRPr="00F65A57">
        <w:rPr>
          <w:rFonts w:ascii="Times New Roman" w:hAnsi="Times New Roman" w:cs="Times New Roman"/>
          <w:sz w:val="24"/>
          <w:szCs w:val="24"/>
          <w:lang w:val="es-MX"/>
        </w:rPr>
        <w:t>ítem 64 “</w:t>
      </w:r>
      <w:r w:rsidR="00F57AE4" w:rsidRPr="00F65A57">
        <w:rPr>
          <w:rFonts w:ascii="Times New Roman" w:eastAsia="Times New Roman" w:hAnsi="Times New Roman" w:cs="Times New Roman"/>
          <w:sz w:val="24"/>
          <w:szCs w:val="24"/>
          <w:lang w:val="es-MX" w:eastAsia="es-MX"/>
        </w:rPr>
        <w:t>Me gusta estar siempre haciendo varias cosas a la vez”</w:t>
      </w:r>
      <w:r w:rsidR="004A5E6A">
        <w:rPr>
          <w:rFonts w:ascii="Times New Roman" w:eastAsia="Times New Roman" w:hAnsi="Times New Roman" w:cs="Times New Roman"/>
          <w:sz w:val="24"/>
          <w:szCs w:val="24"/>
          <w:lang w:val="es-MX" w:eastAsia="es-MX"/>
        </w:rPr>
        <w:t>,</w:t>
      </w:r>
      <w:r w:rsidR="00F57AE4" w:rsidRPr="00F65A57">
        <w:rPr>
          <w:rFonts w:ascii="Times New Roman" w:eastAsia="Times New Roman" w:hAnsi="Times New Roman" w:cs="Times New Roman"/>
          <w:sz w:val="24"/>
          <w:szCs w:val="24"/>
          <w:lang w:val="es-MX" w:eastAsia="es-MX"/>
        </w:rPr>
        <w:t xml:space="preserve"> </w:t>
      </w:r>
      <w:r w:rsidR="00F57AE4" w:rsidRPr="00F65A57">
        <w:rPr>
          <w:rFonts w:ascii="Times New Roman" w:hAnsi="Times New Roman" w:cs="Times New Roman"/>
          <w:sz w:val="24"/>
          <w:szCs w:val="24"/>
          <w:lang w:val="es-MX"/>
        </w:rPr>
        <w:t>58</w:t>
      </w:r>
      <w:r w:rsidR="004A5E6A">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eligió </w:t>
      </w:r>
      <w:r w:rsidR="004A5E6A">
        <w:rPr>
          <w:rFonts w:ascii="Times New Roman" w:hAnsi="Times New Roman" w:cs="Times New Roman"/>
          <w:sz w:val="24"/>
          <w:szCs w:val="24"/>
          <w:lang w:val="es-MX"/>
        </w:rPr>
        <w:t xml:space="preserve">uno, </w:t>
      </w:r>
      <w:r w:rsidR="00F57AE4" w:rsidRPr="00F65A57">
        <w:rPr>
          <w:rFonts w:ascii="Times New Roman" w:hAnsi="Times New Roman" w:cs="Times New Roman"/>
          <w:sz w:val="24"/>
          <w:szCs w:val="24"/>
          <w:lang w:val="es-MX"/>
        </w:rPr>
        <w:t>42</w:t>
      </w:r>
      <w:r w:rsidR="004A5E6A">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w:t>
      </w:r>
      <w:r w:rsidR="004A5E6A">
        <w:rPr>
          <w:rFonts w:ascii="Times New Roman" w:hAnsi="Times New Roman" w:cs="Times New Roman"/>
          <w:sz w:val="24"/>
          <w:szCs w:val="24"/>
          <w:lang w:val="es-MX"/>
        </w:rPr>
        <w:t>cero</w:t>
      </w:r>
      <w:r w:rsidR="00F57AE4" w:rsidRPr="00F65A57">
        <w:rPr>
          <w:rFonts w:ascii="Times New Roman" w:hAnsi="Times New Roman" w:cs="Times New Roman"/>
          <w:sz w:val="24"/>
          <w:szCs w:val="24"/>
          <w:lang w:val="es-MX"/>
        </w:rPr>
        <w:t xml:space="preserve">; </w:t>
      </w:r>
      <w:r w:rsidR="004A5E6A">
        <w:rPr>
          <w:rFonts w:ascii="Times New Roman" w:hAnsi="Times New Roman" w:cs="Times New Roman"/>
          <w:sz w:val="24"/>
          <w:szCs w:val="24"/>
          <w:lang w:val="es-MX"/>
        </w:rPr>
        <w:t xml:space="preserve">mientras que en el </w:t>
      </w:r>
      <w:r w:rsidR="00F57AE4" w:rsidRPr="00F65A57">
        <w:rPr>
          <w:rFonts w:ascii="Times New Roman" w:hAnsi="Times New Roman" w:cs="Times New Roman"/>
          <w:sz w:val="24"/>
          <w:szCs w:val="24"/>
          <w:lang w:val="es-MX"/>
        </w:rPr>
        <w:t>ítem 66 “</w:t>
      </w:r>
      <w:r w:rsidR="00F57AE4" w:rsidRPr="00F65A57">
        <w:rPr>
          <w:rFonts w:ascii="Times New Roman" w:eastAsia="Times New Roman" w:hAnsi="Times New Roman" w:cs="Times New Roman"/>
          <w:sz w:val="24"/>
          <w:szCs w:val="24"/>
          <w:lang w:val="es-MX" w:eastAsia="es-MX"/>
        </w:rPr>
        <w:t>Soy de esas personas que lo dejan todo para el último momento, pero es entonces cuando mejor rindo”</w:t>
      </w:r>
      <w:r w:rsidR="004A5E6A">
        <w:rPr>
          <w:rFonts w:ascii="Times New Roman" w:eastAsia="Times New Roman" w:hAnsi="Times New Roman" w:cs="Times New Roman"/>
          <w:sz w:val="24"/>
          <w:szCs w:val="24"/>
          <w:lang w:val="es-MX" w:eastAsia="es-MX"/>
        </w:rPr>
        <w:t>,</w:t>
      </w:r>
      <w:r w:rsidR="00F57AE4" w:rsidRPr="00F65A57">
        <w:rPr>
          <w:rFonts w:ascii="Times New Roman" w:eastAsia="Times New Roman" w:hAnsi="Times New Roman" w:cs="Times New Roman"/>
          <w:sz w:val="24"/>
          <w:szCs w:val="24"/>
          <w:lang w:val="es-MX" w:eastAsia="es-MX"/>
        </w:rPr>
        <w:t xml:space="preserve"> </w:t>
      </w:r>
      <w:r w:rsidR="00F57AE4" w:rsidRPr="00F65A57">
        <w:rPr>
          <w:rFonts w:ascii="Times New Roman" w:hAnsi="Times New Roman" w:cs="Times New Roman"/>
          <w:sz w:val="24"/>
          <w:szCs w:val="24"/>
          <w:lang w:val="es-MX"/>
        </w:rPr>
        <w:t>45</w:t>
      </w:r>
      <w:r w:rsidR="004A5E6A">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eligió </w:t>
      </w:r>
      <w:r w:rsidR="004A5E6A">
        <w:rPr>
          <w:rFonts w:ascii="Times New Roman" w:hAnsi="Times New Roman" w:cs="Times New Roman"/>
          <w:sz w:val="24"/>
          <w:szCs w:val="24"/>
          <w:lang w:val="es-MX"/>
        </w:rPr>
        <w:t>u</w:t>
      </w:r>
      <w:r w:rsidR="003A1907">
        <w:rPr>
          <w:rFonts w:ascii="Times New Roman" w:hAnsi="Times New Roman" w:cs="Times New Roman"/>
          <w:sz w:val="24"/>
          <w:szCs w:val="24"/>
          <w:lang w:val="es-MX"/>
        </w:rPr>
        <w:t xml:space="preserve">no, </w:t>
      </w:r>
      <w:r w:rsidR="00F57AE4" w:rsidRPr="00F65A57">
        <w:rPr>
          <w:rFonts w:ascii="Times New Roman" w:hAnsi="Times New Roman" w:cs="Times New Roman"/>
          <w:sz w:val="24"/>
          <w:szCs w:val="24"/>
          <w:lang w:val="es-MX"/>
        </w:rPr>
        <w:t>55</w:t>
      </w:r>
      <w:r w:rsidR="003A1907">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w:t>
      </w:r>
      <w:r w:rsidR="003A1907">
        <w:rPr>
          <w:rFonts w:ascii="Times New Roman" w:hAnsi="Times New Roman" w:cs="Times New Roman"/>
          <w:sz w:val="24"/>
          <w:szCs w:val="24"/>
          <w:lang w:val="es-MX"/>
        </w:rPr>
        <w:t>cero</w:t>
      </w:r>
      <w:r w:rsidR="00F57AE4" w:rsidRPr="00F65A57">
        <w:rPr>
          <w:rFonts w:ascii="Times New Roman" w:hAnsi="Times New Roman" w:cs="Times New Roman"/>
          <w:sz w:val="24"/>
          <w:szCs w:val="24"/>
          <w:lang w:val="es-MX"/>
        </w:rPr>
        <w:t xml:space="preserve">; </w:t>
      </w:r>
      <w:r w:rsidR="003A1907">
        <w:rPr>
          <w:rFonts w:ascii="Times New Roman" w:hAnsi="Times New Roman" w:cs="Times New Roman"/>
          <w:sz w:val="24"/>
          <w:szCs w:val="24"/>
          <w:lang w:val="es-MX"/>
        </w:rPr>
        <w:t xml:space="preserve">en el </w:t>
      </w:r>
      <w:r w:rsidR="00F57AE4" w:rsidRPr="00F65A57">
        <w:rPr>
          <w:rFonts w:ascii="Times New Roman" w:hAnsi="Times New Roman" w:cs="Times New Roman"/>
          <w:sz w:val="24"/>
          <w:szCs w:val="24"/>
          <w:lang w:val="es-MX"/>
        </w:rPr>
        <w:t>ítem 67 “</w:t>
      </w:r>
      <w:r w:rsidR="00F57AE4" w:rsidRPr="00F65A57">
        <w:rPr>
          <w:rFonts w:ascii="Times New Roman" w:eastAsia="Times New Roman" w:hAnsi="Times New Roman" w:cs="Times New Roman"/>
          <w:sz w:val="24"/>
          <w:szCs w:val="24"/>
          <w:lang w:val="es-MX" w:eastAsia="es-MX"/>
        </w:rPr>
        <w:t>En el colegio siempre he tenido fama de vago”</w:t>
      </w:r>
      <w:r w:rsidR="003A1907">
        <w:rPr>
          <w:rFonts w:ascii="Times New Roman" w:eastAsia="Times New Roman" w:hAnsi="Times New Roman" w:cs="Times New Roman"/>
          <w:sz w:val="24"/>
          <w:szCs w:val="24"/>
          <w:lang w:val="es-MX" w:eastAsia="es-MX"/>
        </w:rPr>
        <w:t>,</w:t>
      </w:r>
      <w:r w:rsidR="00F57AE4" w:rsidRPr="00F65A57">
        <w:rPr>
          <w:rFonts w:ascii="Times New Roman" w:hAnsi="Times New Roman" w:cs="Times New Roman"/>
          <w:sz w:val="24"/>
          <w:szCs w:val="24"/>
          <w:lang w:val="es-MX"/>
        </w:rPr>
        <w:t xml:space="preserve"> 100</w:t>
      </w:r>
      <w:r w:rsidR="003A1907">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eligió </w:t>
      </w:r>
      <w:r w:rsidR="003A1907">
        <w:rPr>
          <w:rFonts w:ascii="Times New Roman" w:hAnsi="Times New Roman" w:cs="Times New Roman"/>
          <w:sz w:val="24"/>
          <w:szCs w:val="24"/>
          <w:lang w:val="es-MX"/>
        </w:rPr>
        <w:t>cero</w:t>
      </w:r>
      <w:r w:rsidR="00F57AE4" w:rsidRPr="00F65A57">
        <w:rPr>
          <w:rFonts w:ascii="Times New Roman" w:hAnsi="Times New Roman" w:cs="Times New Roman"/>
          <w:sz w:val="24"/>
          <w:szCs w:val="24"/>
          <w:lang w:val="es-MX"/>
        </w:rPr>
        <w:t xml:space="preserve">; </w:t>
      </w:r>
      <w:r w:rsidR="003A1907">
        <w:rPr>
          <w:rFonts w:ascii="Times New Roman" w:hAnsi="Times New Roman" w:cs="Times New Roman"/>
          <w:sz w:val="24"/>
          <w:szCs w:val="24"/>
          <w:lang w:val="es-MX"/>
        </w:rPr>
        <w:t xml:space="preserve">en cuanto al </w:t>
      </w:r>
      <w:r w:rsidR="00F57AE4" w:rsidRPr="00F65A57">
        <w:rPr>
          <w:rFonts w:ascii="Times New Roman" w:hAnsi="Times New Roman" w:cs="Times New Roman"/>
          <w:sz w:val="24"/>
          <w:szCs w:val="24"/>
          <w:lang w:val="es-MX"/>
        </w:rPr>
        <w:t>ítem 53 “</w:t>
      </w:r>
      <w:r w:rsidR="00F57AE4" w:rsidRPr="00F65A57">
        <w:rPr>
          <w:rFonts w:ascii="Times New Roman" w:eastAsia="Times New Roman" w:hAnsi="Times New Roman" w:cs="Times New Roman"/>
          <w:sz w:val="24"/>
          <w:szCs w:val="24"/>
          <w:lang w:val="es-MX" w:eastAsia="es-MX"/>
        </w:rPr>
        <w:t>Yo me calificaría a mí mismo como vago”</w:t>
      </w:r>
      <w:r w:rsidR="003A1907">
        <w:rPr>
          <w:rFonts w:ascii="Times New Roman" w:eastAsia="Times New Roman" w:hAnsi="Times New Roman" w:cs="Times New Roman"/>
          <w:sz w:val="24"/>
          <w:szCs w:val="24"/>
          <w:lang w:val="es-MX" w:eastAsia="es-MX"/>
        </w:rPr>
        <w:t>,</w:t>
      </w:r>
      <w:r w:rsidR="00F57AE4" w:rsidRPr="00F65A57">
        <w:rPr>
          <w:rFonts w:ascii="Times New Roman" w:eastAsia="Times New Roman" w:hAnsi="Times New Roman" w:cs="Times New Roman"/>
          <w:sz w:val="24"/>
          <w:szCs w:val="24"/>
          <w:lang w:val="es-MX" w:eastAsia="es-MX"/>
        </w:rPr>
        <w:t xml:space="preserve"> </w:t>
      </w:r>
      <w:r w:rsidR="00F57AE4" w:rsidRPr="00F65A57">
        <w:rPr>
          <w:rFonts w:ascii="Times New Roman" w:hAnsi="Times New Roman" w:cs="Times New Roman"/>
          <w:sz w:val="24"/>
          <w:szCs w:val="24"/>
          <w:lang w:val="es-MX"/>
        </w:rPr>
        <w:t>100</w:t>
      </w:r>
      <w:r w:rsidR="003A1907">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eligió </w:t>
      </w:r>
      <w:r w:rsidR="003A1907">
        <w:rPr>
          <w:rFonts w:ascii="Times New Roman" w:hAnsi="Times New Roman" w:cs="Times New Roman"/>
          <w:sz w:val="24"/>
          <w:szCs w:val="24"/>
          <w:lang w:val="es-MX"/>
        </w:rPr>
        <w:t>cero</w:t>
      </w:r>
      <w:r w:rsidR="00F57AE4" w:rsidRPr="00F65A57">
        <w:rPr>
          <w:rFonts w:ascii="Times New Roman" w:hAnsi="Times New Roman" w:cs="Times New Roman"/>
          <w:sz w:val="24"/>
          <w:szCs w:val="24"/>
          <w:lang w:val="es-MX"/>
        </w:rPr>
        <w:t xml:space="preserve">; </w:t>
      </w:r>
      <w:r w:rsidR="003A1907">
        <w:rPr>
          <w:rFonts w:ascii="Times New Roman" w:hAnsi="Times New Roman" w:cs="Times New Roman"/>
          <w:sz w:val="24"/>
          <w:szCs w:val="24"/>
          <w:lang w:val="es-MX"/>
        </w:rPr>
        <w:t xml:space="preserve">por último, en el </w:t>
      </w:r>
      <w:r w:rsidR="00F57AE4" w:rsidRPr="00F65A57">
        <w:rPr>
          <w:rFonts w:ascii="Times New Roman" w:hAnsi="Times New Roman" w:cs="Times New Roman"/>
          <w:sz w:val="24"/>
          <w:szCs w:val="24"/>
          <w:lang w:val="es-MX"/>
        </w:rPr>
        <w:t>ítem 62 “</w:t>
      </w:r>
      <w:r w:rsidR="00F57AE4" w:rsidRPr="00F65A57">
        <w:rPr>
          <w:rFonts w:ascii="Times New Roman" w:eastAsia="Times New Roman" w:hAnsi="Times New Roman" w:cs="Times New Roman"/>
          <w:sz w:val="24"/>
          <w:szCs w:val="24"/>
          <w:lang w:val="es-MX" w:eastAsia="es-MX"/>
        </w:rPr>
        <w:t>Antes de los exámenes siempre estoy un poco nervioso, pero en cuanto empiezo a realizarlos se me pasa”</w:t>
      </w:r>
      <w:r w:rsidR="003A1907">
        <w:rPr>
          <w:rFonts w:ascii="Times New Roman" w:eastAsia="Times New Roman" w:hAnsi="Times New Roman" w:cs="Times New Roman"/>
          <w:sz w:val="24"/>
          <w:szCs w:val="24"/>
          <w:lang w:val="es-MX" w:eastAsia="es-MX"/>
        </w:rPr>
        <w:t>,</w:t>
      </w:r>
      <w:r w:rsidR="00F57AE4" w:rsidRPr="00F65A57">
        <w:rPr>
          <w:rFonts w:ascii="Times New Roman" w:hAnsi="Times New Roman" w:cs="Times New Roman"/>
          <w:sz w:val="24"/>
          <w:szCs w:val="24"/>
          <w:lang w:val="es-MX"/>
        </w:rPr>
        <w:t xml:space="preserve"> 48</w:t>
      </w:r>
      <w:r w:rsidR="003A1907">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eligió </w:t>
      </w:r>
      <w:r w:rsidR="003A1907">
        <w:rPr>
          <w:rFonts w:ascii="Times New Roman" w:hAnsi="Times New Roman" w:cs="Times New Roman"/>
          <w:sz w:val="24"/>
          <w:szCs w:val="24"/>
          <w:lang w:val="es-MX"/>
        </w:rPr>
        <w:t>uno,</w:t>
      </w:r>
      <w:r w:rsidR="003A1907" w:rsidRPr="00F65A57">
        <w:rPr>
          <w:rFonts w:ascii="Times New Roman" w:hAnsi="Times New Roman" w:cs="Times New Roman"/>
          <w:sz w:val="24"/>
          <w:szCs w:val="24"/>
          <w:lang w:val="es-MX"/>
        </w:rPr>
        <w:t xml:space="preserve"> </w:t>
      </w:r>
      <w:r w:rsidR="00F57AE4" w:rsidRPr="00F65A57">
        <w:rPr>
          <w:rFonts w:ascii="Times New Roman" w:hAnsi="Times New Roman" w:cs="Times New Roman"/>
          <w:sz w:val="24"/>
          <w:szCs w:val="24"/>
          <w:lang w:val="es-MX"/>
        </w:rPr>
        <w:t>52</w:t>
      </w:r>
      <w:r w:rsidR="003A1907">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w:t>
      </w:r>
      <w:r w:rsidR="003A1907">
        <w:rPr>
          <w:rFonts w:ascii="Times New Roman" w:hAnsi="Times New Roman" w:cs="Times New Roman"/>
          <w:sz w:val="24"/>
          <w:szCs w:val="24"/>
          <w:lang w:val="es-MX"/>
        </w:rPr>
        <w:t>cero</w:t>
      </w:r>
      <w:r w:rsidR="00F57AE4" w:rsidRPr="00F65A57">
        <w:rPr>
          <w:rFonts w:ascii="Times New Roman" w:hAnsi="Times New Roman" w:cs="Times New Roman"/>
          <w:sz w:val="24"/>
          <w:szCs w:val="24"/>
          <w:lang w:val="es-MX"/>
        </w:rPr>
        <w:t>.</w:t>
      </w:r>
      <w:r w:rsidR="00A72093" w:rsidRPr="00F65A57">
        <w:rPr>
          <w:rFonts w:ascii="Times New Roman" w:hAnsi="Times New Roman" w:cs="Times New Roman"/>
          <w:sz w:val="24"/>
          <w:szCs w:val="24"/>
          <w:lang w:val="es-MX"/>
        </w:rPr>
        <w:t xml:space="preserve"> Los resultados obtenidos indican que un poco más de 50</w:t>
      </w:r>
      <w:r w:rsidR="006230B2">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de los estudiantes muestran no tener rasgos de vagancia; es decir, no tienen hábitos que los orillen a descuidar sus estudios y</w:t>
      </w:r>
      <w:r w:rsidR="006230B2">
        <w:rPr>
          <w:rFonts w:ascii="Times New Roman" w:hAnsi="Times New Roman" w:cs="Times New Roman"/>
          <w:sz w:val="24"/>
          <w:szCs w:val="24"/>
          <w:lang w:val="es-MX"/>
        </w:rPr>
        <w:t>,</w:t>
      </w:r>
      <w:r w:rsidR="00A72093" w:rsidRPr="00F65A57">
        <w:rPr>
          <w:rFonts w:ascii="Times New Roman" w:hAnsi="Times New Roman" w:cs="Times New Roman"/>
          <w:sz w:val="24"/>
          <w:szCs w:val="24"/>
          <w:lang w:val="es-MX"/>
        </w:rPr>
        <w:t xml:space="preserve"> por ende</w:t>
      </w:r>
      <w:r w:rsidR="006230B2">
        <w:rPr>
          <w:rFonts w:ascii="Times New Roman" w:hAnsi="Times New Roman" w:cs="Times New Roman"/>
          <w:sz w:val="24"/>
          <w:szCs w:val="24"/>
          <w:lang w:val="es-MX"/>
        </w:rPr>
        <w:t>,</w:t>
      </w:r>
      <w:r w:rsidR="00A72093" w:rsidRPr="00F65A57">
        <w:rPr>
          <w:rFonts w:ascii="Times New Roman" w:hAnsi="Times New Roman" w:cs="Times New Roman"/>
          <w:sz w:val="24"/>
          <w:szCs w:val="24"/>
          <w:lang w:val="es-MX"/>
        </w:rPr>
        <w:t xml:space="preserve"> no estudiar adecuadamente.</w:t>
      </w:r>
    </w:p>
    <w:p w14:paraId="579F4D67" w14:textId="77777777" w:rsidR="00F65A57" w:rsidRPr="00F65A57" w:rsidRDefault="00F65A57" w:rsidP="00F65A57">
      <w:pPr>
        <w:spacing w:after="0" w:line="360" w:lineRule="auto"/>
        <w:ind w:firstLine="708"/>
        <w:jc w:val="both"/>
        <w:rPr>
          <w:rFonts w:ascii="Times New Roman" w:hAnsi="Times New Roman" w:cs="Times New Roman"/>
          <w:sz w:val="24"/>
          <w:szCs w:val="24"/>
          <w:lang w:val="es-MX"/>
        </w:rPr>
      </w:pPr>
    </w:p>
    <w:p w14:paraId="5AD18A5A" w14:textId="77777777" w:rsidR="00A72093" w:rsidRPr="008E5086" w:rsidRDefault="00A72093" w:rsidP="00062664">
      <w:pPr>
        <w:spacing w:after="0" w:line="360" w:lineRule="auto"/>
        <w:jc w:val="center"/>
        <w:rPr>
          <w:rFonts w:ascii="Times New Roman" w:hAnsi="Times New Roman" w:cs="Times New Roman"/>
          <w:b/>
          <w:sz w:val="24"/>
          <w:szCs w:val="24"/>
          <w:lang w:val="es-MX"/>
        </w:rPr>
      </w:pPr>
      <w:r w:rsidRPr="00BD1FFC">
        <w:rPr>
          <w:rFonts w:ascii="Times New Roman" w:hAnsi="Times New Roman" w:cs="Times New Roman"/>
          <w:b/>
          <w:sz w:val="28"/>
          <w:szCs w:val="24"/>
          <w:lang w:val="es-MX"/>
        </w:rPr>
        <w:t>Motivación por el resultado</w:t>
      </w:r>
    </w:p>
    <w:p w14:paraId="74DDCB7E" w14:textId="77777777" w:rsidR="00F65A57" w:rsidRDefault="00F65A57" w:rsidP="00D34EDC">
      <w:pPr>
        <w:spacing w:after="0" w:line="360" w:lineRule="auto"/>
        <w:rPr>
          <w:rFonts w:ascii="Times New Roman" w:hAnsi="Times New Roman" w:cs="Times New Roman"/>
          <w:b/>
          <w:sz w:val="24"/>
          <w:szCs w:val="24"/>
          <w:lang w:val="es-MX"/>
        </w:rPr>
      </w:pPr>
    </w:p>
    <w:p w14:paraId="33B57FCE" w14:textId="03AF3DAD" w:rsidR="00A72093" w:rsidRDefault="00A72093" w:rsidP="00F65A57">
      <w:pPr>
        <w:spacing w:after="0" w:line="360" w:lineRule="auto"/>
        <w:jc w:val="center"/>
        <w:rPr>
          <w:rFonts w:ascii="Times New Roman" w:hAnsi="Times New Roman" w:cs="Times New Roman"/>
          <w:i/>
          <w:sz w:val="24"/>
          <w:szCs w:val="24"/>
          <w:lang w:val="es-MX"/>
        </w:rPr>
      </w:pPr>
      <w:r w:rsidRPr="00220831">
        <w:rPr>
          <w:rFonts w:ascii="Times New Roman" w:hAnsi="Times New Roman" w:cs="Times New Roman"/>
          <w:b/>
          <w:sz w:val="24"/>
          <w:szCs w:val="24"/>
          <w:lang w:val="es-MX"/>
        </w:rPr>
        <w:t xml:space="preserve">Figura </w:t>
      </w:r>
      <w:r w:rsidR="00CB4074">
        <w:rPr>
          <w:rFonts w:ascii="Times New Roman" w:hAnsi="Times New Roman" w:cs="Times New Roman"/>
          <w:b/>
          <w:sz w:val="24"/>
          <w:szCs w:val="24"/>
          <w:lang w:val="es-MX"/>
        </w:rPr>
        <w:t>5</w:t>
      </w:r>
      <w:r w:rsidRPr="00220831">
        <w:rPr>
          <w:rFonts w:ascii="Times New Roman" w:hAnsi="Times New Roman" w:cs="Times New Roman"/>
          <w:b/>
          <w:sz w:val="24"/>
          <w:szCs w:val="24"/>
          <w:lang w:val="es-MX"/>
        </w:rPr>
        <w:t>.</w:t>
      </w:r>
      <w:r w:rsidRPr="008E5086">
        <w:rPr>
          <w:rFonts w:ascii="Times New Roman" w:hAnsi="Times New Roman" w:cs="Times New Roman"/>
          <w:sz w:val="24"/>
          <w:szCs w:val="24"/>
          <w:lang w:val="es-MX"/>
        </w:rPr>
        <w:t xml:space="preserve"> </w:t>
      </w:r>
      <w:r w:rsidR="008E5086" w:rsidRPr="00F65A57">
        <w:rPr>
          <w:rFonts w:ascii="Times New Roman" w:hAnsi="Times New Roman" w:cs="Times New Roman"/>
          <w:iCs/>
          <w:sz w:val="24"/>
          <w:szCs w:val="24"/>
          <w:lang w:val="es-MX"/>
        </w:rPr>
        <w:t>Ambición</w:t>
      </w:r>
      <w:r w:rsidR="008E5086" w:rsidRPr="008E5086">
        <w:rPr>
          <w:rFonts w:ascii="Times New Roman" w:hAnsi="Times New Roman" w:cs="Times New Roman"/>
          <w:noProof/>
          <w:sz w:val="24"/>
          <w:szCs w:val="24"/>
          <w:lang w:val="es-MX" w:eastAsia="es-MX"/>
        </w:rPr>
        <w:drawing>
          <wp:inline distT="0" distB="0" distL="0" distR="0" wp14:anchorId="6E3C8407" wp14:editId="22A1F44F">
            <wp:extent cx="5612130" cy="3127314"/>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BEBA8EAE-BF5A-486C-A8C5-ECC9F3942E4B}">
                          <a14:imgProps xmlns:a14="http://schemas.microsoft.com/office/drawing/2010/main">
                            <a14:imgLayer r:embed="rId13">
                              <a14:imgEffect>
                                <a14:colorTemperature colorTemp="7200"/>
                              </a14:imgEffect>
                            </a14:imgLayer>
                          </a14:imgProps>
                        </a:ext>
                      </a:extLst>
                    </a:blip>
                    <a:srcRect l="6174" t="17248" r="7749" b="5290"/>
                    <a:stretch/>
                  </pic:blipFill>
                  <pic:spPr bwMode="auto">
                    <a:xfrm>
                      <a:off x="0" y="0"/>
                      <a:ext cx="5612130" cy="3127314"/>
                    </a:xfrm>
                    <a:prstGeom prst="rect">
                      <a:avLst/>
                    </a:prstGeom>
                    <a:ln>
                      <a:noFill/>
                    </a:ln>
                    <a:extLst>
                      <a:ext uri="{53640926-AAD7-44D8-BBD7-CCE9431645EC}">
                        <a14:shadowObscured xmlns:a14="http://schemas.microsoft.com/office/drawing/2010/main"/>
                      </a:ext>
                    </a:extLst>
                  </pic:spPr>
                </pic:pic>
              </a:graphicData>
            </a:graphic>
          </wp:inline>
        </w:drawing>
      </w:r>
    </w:p>
    <w:p w14:paraId="54F4C4E5" w14:textId="77777777" w:rsidR="00F92CA4" w:rsidRDefault="00F92CA4" w:rsidP="00D34EDC">
      <w:pPr>
        <w:spacing w:after="0" w:line="360" w:lineRule="auto"/>
        <w:jc w:val="center"/>
        <w:rPr>
          <w:rFonts w:ascii="Times New Roman" w:hAnsi="Times New Roman" w:cs="Times New Roman"/>
          <w:sz w:val="24"/>
          <w:szCs w:val="24"/>
          <w:shd w:val="clear" w:color="auto" w:fill="FFFFFF"/>
          <w:lang w:val="es-MX"/>
        </w:rPr>
      </w:pPr>
      <w:r>
        <w:rPr>
          <w:rFonts w:ascii="Times New Roman" w:hAnsi="Times New Roman" w:cs="Times New Roman"/>
          <w:sz w:val="24"/>
          <w:szCs w:val="24"/>
          <w:shd w:val="clear" w:color="auto" w:fill="FFFFFF"/>
          <w:lang w:val="es-MX"/>
        </w:rPr>
        <w:t>Fuente: Elaboración propia</w:t>
      </w:r>
    </w:p>
    <w:p w14:paraId="4D3274D6" w14:textId="3C1C87C9" w:rsidR="00A72093" w:rsidRDefault="00F65A57" w:rsidP="00D34EDC">
      <w:pPr>
        <w:tabs>
          <w:tab w:val="left" w:pos="899"/>
        </w:tabs>
        <w:spacing w:after="0" w:line="360" w:lineRule="auto"/>
        <w:jc w:val="both"/>
        <w:rPr>
          <w:rFonts w:ascii="Times New Roman" w:hAnsi="Times New Roman" w:cs="Times New Roman"/>
          <w:sz w:val="24"/>
          <w:szCs w:val="24"/>
          <w:lang w:val="es-MX"/>
        </w:rPr>
      </w:pPr>
      <w:r w:rsidRPr="00F65A57">
        <w:rPr>
          <w:rFonts w:ascii="Times New Roman" w:hAnsi="Times New Roman" w:cs="Times New Roman"/>
          <w:sz w:val="24"/>
          <w:szCs w:val="24"/>
          <w:lang w:val="es-MX"/>
        </w:rPr>
        <w:tab/>
      </w:r>
      <w:r w:rsidR="006F4295" w:rsidRPr="00F65A57">
        <w:rPr>
          <w:rFonts w:ascii="Times New Roman" w:hAnsi="Times New Roman" w:cs="Times New Roman"/>
          <w:sz w:val="24"/>
          <w:szCs w:val="24"/>
          <w:lang w:val="es-MX"/>
        </w:rPr>
        <w:t xml:space="preserve">En </w:t>
      </w:r>
      <w:r w:rsidR="006230B2">
        <w:rPr>
          <w:rFonts w:ascii="Times New Roman" w:hAnsi="Times New Roman" w:cs="Times New Roman"/>
          <w:sz w:val="24"/>
          <w:szCs w:val="24"/>
          <w:lang w:val="es-MX"/>
        </w:rPr>
        <w:t>la figura 5</w:t>
      </w:r>
      <w:r w:rsidR="006F4295" w:rsidRPr="00F65A57">
        <w:rPr>
          <w:rFonts w:ascii="Times New Roman" w:hAnsi="Times New Roman" w:cs="Times New Roman"/>
          <w:sz w:val="24"/>
          <w:szCs w:val="24"/>
          <w:lang w:val="es-MX"/>
        </w:rPr>
        <w:t xml:space="preserve"> </w:t>
      </w:r>
      <w:r w:rsidR="00A72093" w:rsidRPr="00F65A57">
        <w:rPr>
          <w:rFonts w:ascii="Times New Roman" w:hAnsi="Times New Roman" w:cs="Times New Roman"/>
          <w:sz w:val="24"/>
          <w:szCs w:val="24"/>
          <w:lang w:val="es-MX"/>
        </w:rPr>
        <w:t xml:space="preserve">el color verde equivale a </w:t>
      </w:r>
      <w:r w:rsidR="006230B2">
        <w:rPr>
          <w:rFonts w:ascii="Times New Roman" w:hAnsi="Times New Roman" w:cs="Times New Roman"/>
          <w:sz w:val="24"/>
          <w:szCs w:val="24"/>
          <w:lang w:val="es-MX"/>
        </w:rPr>
        <w:t>uno</w:t>
      </w:r>
      <w:r w:rsidR="006230B2" w:rsidRPr="00F65A57">
        <w:rPr>
          <w:rFonts w:ascii="Times New Roman" w:hAnsi="Times New Roman" w:cs="Times New Roman"/>
          <w:sz w:val="24"/>
          <w:szCs w:val="24"/>
          <w:lang w:val="es-MX"/>
        </w:rPr>
        <w:t xml:space="preserve"> </w:t>
      </w:r>
      <w:r w:rsidR="00A72093" w:rsidRPr="00F65A57">
        <w:rPr>
          <w:rFonts w:ascii="Times New Roman" w:hAnsi="Times New Roman" w:cs="Times New Roman"/>
          <w:sz w:val="24"/>
          <w:szCs w:val="24"/>
          <w:lang w:val="es-MX"/>
        </w:rPr>
        <w:t>(</w:t>
      </w:r>
      <w:r w:rsidR="003E7268">
        <w:rPr>
          <w:rFonts w:ascii="Times New Roman" w:hAnsi="Times New Roman" w:cs="Times New Roman"/>
          <w:sz w:val="24"/>
          <w:szCs w:val="24"/>
          <w:lang w:val="es-MX"/>
        </w:rPr>
        <w:t>“S</w:t>
      </w:r>
      <w:r w:rsidR="003E7268" w:rsidRPr="00F65A57">
        <w:rPr>
          <w:rFonts w:ascii="Times New Roman" w:hAnsi="Times New Roman" w:cs="Times New Roman"/>
          <w:sz w:val="24"/>
          <w:szCs w:val="24"/>
          <w:lang w:val="es-MX"/>
        </w:rPr>
        <w:t>í</w:t>
      </w:r>
      <w:r w:rsidR="003E7268">
        <w:rPr>
          <w:rFonts w:ascii="Times New Roman" w:hAnsi="Times New Roman" w:cs="Times New Roman"/>
          <w:sz w:val="24"/>
          <w:szCs w:val="24"/>
          <w:lang w:val="es-MX"/>
        </w:rPr>
        <w:t>”</w:t>
      </w:r>
      <w:r w:rsidR="00A72093" w:rsidRPr="00F65A57">
        <w:rPr>
          <w:rFonts w:ascii="Times New Roman" w:hAnsi="Times New Roman" w:cs="Times New Roman"/>
          <w:sz w:val="24"/>
          <w:szCs w:val="24"/>
          <w:lang w:val="es-MX"/>
        </w:rPr>
        <w:t xml:space="preserve">) y el color azul equivale </w:t>
      </w:r>
      <w:r w:rsidR="006230B2">
        <w:rPr>
          <w:rFonts w:ascii="Times New Roman" w:hAnsi="Times New Roman" w:cs="Times New Roman"/>
          <w:sz w:val="24"/>
          <w:szCs w:val="24"/>
          <w:lang w:val="es-MX"/>
        </w:rPr>
        <w:t>cero</w:t>
      </w:r>
      <w:r w:rsidR="006230B2" w:rsidRPr="00F65A57">
        <w:rPr>
          <w:rFonts w:ascii="Times New Roman" w:hAnsi="Times New Roman" w:cs="Times New Roman"/>
          <w:sz w:val="24"/>
          <w:szCs w:val="24"/>
          <w:lang w:val="es-MX"/>
        </w:rPr>
        <w:t xml:space="preserve"> </w:t>
      </w:r>
      <w:r w:rsidR="00A72093" w:rsidRPr="00F65A57">
        <w:rPr>
          <w:rFonts w:ascii="Times New Roman" w:hAnsi="Times New Roman" w:cs="Times New Roman"/>
          <w:sz w:val="24"/>
          <w:szCs w:val="24"/>
          <w:lang w:val="es-MX"/>
        </w:rPr>
        <w:t>(</w:t>
      </w:r>
      <w:r w:rsidR="003E7268">
        <w:rPr>
          <w:rFonts w:ascii="Times New Roman" w:hAnsi="Times New Roman" w:cs="Times New Roman"/>
          <w:sz w:val="24"/>
          <w:szCs w:val="24"/>
          <w:lang w:val="es-MX"/>
        </w:rPr>
        <w:t>“N</w:t>
      </w:r>
      <w:r w:rsidR="003E7268" w:rsidRPr="00F65A57">
        <w:rPr>
          <w:rFonts w:ascii="Times New Roman" w:hAnsi="Times New Roman" w:cs="Times New Roman"/>
          <w:sz w:val="24"/>
          <w:szCs w:val="24"/>
          <w:lang w:val="es-MX"/>
        </w:rPr>
        <w:t>o</w:t>
      </w:r>
      <w:r w:rsidR="006230B2">
        <w:rPr>
          <w:rFonts w:ascii="Times New Roman" w:hAnsi="Times New Roman" w:cs="Times New Roman"/>
          <w:sz w:val="24"/>
          <w:szCs w:val="24"/>
          <w:lang w:val="es-MX"/>
        </w:rPr>
        <w:t>”</w:t>
      </w:r>
      <w:r w:rsidR="006230B2" w:rsidRPr="00F65A57">
        <w:rPr>
          <w:rFonts w:ascii="Times New Roman" w:hAnsi="Times New Roman" w:cs="Times New Roman"/>
          <w:sz w:val="24"/>
          <w:szCs w:val="24"/>
          <w:lang w:val="es-MX"/>
        </w:rPr>
        <w:t>)</w:t>
      </w:r>
      <w:r w:rsidR="006230B2">
        <w:rPr>
          <w:rFonts w:ascii="Times New Roman" w:hAnsi="Times New Roman" w:cs="Times New Roman"/>
          <w:sz w:val="24"/>
          <w:szCs w:val="24"/>
          <w:lang w:val="es-MX"/>
        </w:rPr>
        <w:t>.</w:t>
      </w:r>
      <w:r w:rsidR="006230B2" w:rsidRPr="00F65A57">
        <w:rPr>
          <w:rFonts w:ascii="Times New Roman" w:hAnsi="Times New Roman" w:cs="Times New Roman"/>
          <w:sz w:val="24"/>
          <w:szCs w:val="24"/>
          <w:lang w:val="es-MX"/>
        </w:rPr>
        <w:t xml:space="preserve"> </w:t>
      </w:r>
      <w:r w:rsidR="0054406F">
        <w:rPr>
          <w:rFonts w:ascii="Times New Roman" w:hAnsi="Times New Roman" w:cs="Times New Roman"/>
          <w:sz w:val="24"/>
          <w:szCs w:val="24"/>
          <w:lang w:val="es-MX"/>
        </w:rPr>
        <w:t>E</w:t>
      </w:r>
      <w:r w:rsidR="00A72093" w:rsidRPr="00F65A57">
        <w:rPr>
          <w:rFonts w:ascii="Times New Roman" w:hAnsi="Times New Roman" w:cs="Times New Roman"/>
          <w:sz w:val="24"/>
          <w:szCs w:val="24"/>
          <w:lang w:val="es-MX"/>
        </w:rPr>
        <w:t>n el ítem 10 “</w:t>
      </w:r>
      <w:r w:rsidR="00A72093" w:rsidRPr="00F65A57">
        <w:rPr>
          <w:rFonts w:ascii="Times New Roman" w:eastAsia="Times New Roman" w:hAnsi="Times New Roman" w:cs="Times New Roman"/>
          <w:sz w:val="24"/>
          <w:szCs w:val="24"/>
          <w:lang w:val="es-MX" w:eastAsia="es-MX"/>
        </w:rPr>
        <w:t>Ya cuando iba a la escuela me propuse llegar muy lejos”</w:t>
      </w:r>
      <w:r w:rsidR="0054406F">
        <w:rPr>
          <w:rFonts w:ascii="Times New Roman" w:eastAsia="Times New Roman" w:hAnsi="Times New Roman" w:cs="Times New Roman"/>
          <w:sz w:val="24"/>
          <w:szCs w:val="24"/>
          <w:lang w:val="es-MX" w:eastAsia="es-MX"/>
        </w:rPr>
        <w:t>,</w:t>
      </w:r>
      <w:r w:rsidR="00A72093" w:rsidRPr="00F65A57">
        <w:rPr>
          <w:rFonts w:ascii="Times New Roman" w:hAnsi="Times New Roman" w:cs="Times New Roman"/>
          <w:sz w:val="24"/>
          <w:szCs w:val="24"/>
          <w:lang w:val="es-MX"/>
        </w:rPr>
        <w:t xml:space="preserve"> 28</w:t>
      </w:r>
      <w:r w:rsidR="0054406F">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respondió </w:t>
      </w:r>
      <w:r w:rsidR="0054406F">
        <w:rPr>
          <w:rFonts w:ascii="Times New Roman" w:hAnsi="Times New Roman" w:cs="Times New Roman"/>
          <w:sz w:val="24"/>
          <w:szCs w:val="24"/>
          <w:lang w:val="es-MX"/>
        </w:rPr>
        <w:t>uno y</w:t>
      </w:r>
      <w:r w:rsidR="0054406F" w:rsidRPr="00F65A57">
        <w:rPr>
          <w:rFonts w:ascii="Times New Roman" w:hAnsi="Times New Roman" w:cs="Times New Roman"/>
          <w:sz w:val="24"/>
          <w:szCs w:val="24"/>
          <w:lang w:val="es-MX"/>
        </w:rPr>
        <w:t xml:space="preserve"> </w:t>
      </w:r>
      <w:r w:rsidR="00A72093" w:rsidRPr="00F65A57">
        <w:rPr>
          <w:rFonts w:ascii="Times New Roman" w:hAnsi="Times New Roman" w:cs="Times New Roman"/>
          <w:sz w:val="24"/>
          <w:szCs w:val="24"/>
          <w:lang w:val="es-MX"/>
        </w:rPr>
        <w:t>72</w:t>
      </w:r>
      <w:r w:rsidR="0054406F">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w:t>
      </w:r>
      <w:r w:rsidR="0069519D">
        <w:rPr>
          <w:rFonts w:ascii="Times New Roman" w:hAnsi="Times New Roman" w:cs="Times New Roman"/>
          <w:sz w:val="24"/>
          <w:szCs w:val="24"/>
          <w:lang w:val="es-MX"/>
        </w:rPr>
        <w:t xml:space="preserve">contestó </w:t>
      </w:r>
      <w:r w:rsidR="0054406F">
        <w:rPr>
          <w:rFonts w:ascii="Times New Roman" w:hAnsi="Times New Roman" w:cs="Times New Roman"/>
          <w:sz w:val="24"/>
          <w:szCs w:val="24"/>
          <w:lang w:val="es-MX"/>
        </w:rPr>
        <w:t>cero</w:t>
      </w:r>
      <w:r w:rsidR="00A72093" w:rsidRPr="00F65A57">
        <w:rPr>
          <w:rFonts w:ascii="Times New Roman" w:hAnsi="Times New Roman" w:cs="Times New Roman"/>
          <w:sz w:val="24"/>
          <w:szCs w:val="24"/>
          <w:lang w:val="es-MX"/>
        </w:rPr>
        <w:t xml:space="preserve">; </w:t>
      </w:r>
      <w:r w:rsidR="0069519D">
        <w:rPr>
          <w:rFonts w:ascii="Times New Roman" w:hAnsi="Times New Roman" w:cs="Times New Roman"/>
          <w:sz w:val="24"/>
          <w:szCs w:val="24"/>
          <w:lang w:val="es-MX"/>
        </w:rPr>
        <w:t xml:space="preserve">en el </w:t>
      </w:r>
      <w:r w:rsidR="00A72093" w:rsidRPr="00F65A57">
        <w:rPr>
          <w:rFonts w:ascii="Times New Roman" w:hAnsi="Times New Roman" w:cs="Times New Roman"/>
          <w:sz w:val="24"/>
          <w:szCs w:val="24"/>
          <w:lang w:val="es-MX"/>
        </w:rPr>
        <w:t>ítem 12 “</w:t>
      </w:r>
      <w:r w:rsidR="00A72093" w:rsidRPr="00F65A57">
        <w:rPr>
          <w:rFonts w:ascii="Times New Roman" w:eastAsia="Times New Roman" w:hAnsi="Times New Roman" w:cs="Times New Roman"/>
          <w:sz w:val="24"/>
          <w:szCs w:val="24"/>
          <w:lang w:val="es-MX" w:eastAsia="es-MX"/>
        </w:rPr>
        <w:t>En el trabajo que he hecho siempre he tenido ambiciosas pretensiones</w:t>
      </w:r>
      <w:r w:rsidR="00A72093" w:rsidRPr="00F65A57">
        <w:rPr>
          <w:rFonts w:ascii="Times New Roman" w:hAnsi="Times New Roman" w:cs="Times New Roman"/>
          <w:sz w:val="24"/>
          <w:szCs w:val="24"/>
          <w:lang w:val="es-MX"/>
        </w:rPr>
        <w:t>”</w:t>
      </w:r>
      <w:r w:rsidR="0069519D">
        <w:rPr>
          <w:rFonts w:ascii="Times New Roman" w:hAnsi="Times New Roman" w:cs="Times New Roman"/>
          <w:sz w:val="24"/>
          <w:szCs w:val="24"/>
          <w:lang w:val="es-MX"/>
        </w:rPr>
        <w:t>,</w:t>
      </w:r>
      <w:r w:rsidR="00A72093" w:rsidRPr="00F65A57">
        <w:rPr>
          <w:rFonts w:ascii="Times New Roman" w:hAnsi="Times New Roman" w:cs="Times New Roman"/>
          <w:sz w:val="24"/>
          <w:szCs w:val="24"/>
          <w:lang w:val="es-MX"/>
        </w:rPr>
        <w:t xml:space="preserve"> 32</w:t>
      </w:r>
      <w:r w:rsidR="0069519D">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respondió </w:t>
      </w:r>
      <w:r w:rsidR="0069519D">
        <w:rPr>
          <w:rFonts w:ascii="Times New Roman" w:hAnsi="Times New Roman" w:cs="Times New Roman"/>
          <w:sz w:val="24"/>
          <w:szCs w:val="24"/>
          <w:lang w:val="es-MX"/>
        </w:rPr>
        <w:t>uno</w:t>
      </w:r>
      <w:r w:rsidR="00A72093" w:rsidRPr="00F65A57">
        <w:rPr>
          <w:rFonts w:ascii="Times New Roman" w:hAnsi="Times New Roman" w:cs="Times New Roman"/>
          <w:sz w:val="24"/>
          <w:szCs w:val="24"/>
          <w:lang w:val="es-MX"/>
        </w:rPr>
        <w:t>, 68</w:t>
      </w:r>
      <w:r w:rsidR="0069519D">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w:t>
      </w:r>
      <w:r w:rsidR="0069519D">
        <w:rPr>
          <w:rFonts w:ascii="Times New Roman" w:hAnsi="Times New Roman" w:cs="Times New Roman"/>
          <w:sz w:val="24"/>
          <w:szCs w:val="24"/>
          <w:lang w:val="es-MX"/>
        </w:rPr>
        <w:t>cero</w:t>
      </w:r>
      <w:r w:rsidR="00A72093" w:rsidRPr="00F65A57">
        <w:rPr>
          <w:rFonts w:ascii="Times New Roman" w:hAnsi="Times New Roman" w:cs="Times New Roman"/>
          <w:sz w:val="24"/>
          <w:szCs w:val="24"/>
          <w:lang w:val="es-MX"/>
        </w:rPr>
        <w:t xml:space="preserve">; </w:t>
      </w:r>
      <w:r w:rsidR="0069519D">
        <w:rPr>
          <w:rFonts w:ascii="Times New Roman" w:hAnsi="Times New Roman" w:cs="Times New Roman"/>
          <w:sz w:val="24"/>
          <w:szCs w:val="24"/>
          <w:lang w:val="es-MX"/>
        </w:rPr>
        <w:t xml:space="preserve">en el </w:t>
      </w:r>
      <w:r w:rsidR="00A72093" w:rsidRPr="00F65A57">
        <w:rPr>
          <w:rFonts w:ascii="Times New Roman" w:hAnsi="Times New Roman" w:cs="Times New Roman"/>
          <w:sz w:val="24"/>
          <w:szCs w:val="24"/>
          <w:lang w:val="es-MX"/>
        </w:rPr>
        <w:t>ítem 17 “</w:t>
      </w:r>
      <w:r w:rsidR="00A72093" w:rsidRPr="00F65A57">
        <w:rPr>
          <w:rFonts w:ascii="Times New Roman" w:eastAsia="Times New Roman" w:hAnsi="Times New Roman" w:cs="Times New Roman"/>
          <w:sz w:val="24"/>
          <w:szCs w:val="24"/>
          <w:lang w:val="es-MX" w:eastAsia="es-MX"/>
        </w:rPr>
        <w:t>Cuando hago algo, lo hago como si estuviera en juego mi propio prestigio”</w:t>
      </w:r>
      <w:r w:rsidR="000B06EB">
        <w:rPr>
          <w:rFonts w:ascii="Times New Roman" w:eastAsia="Times New Roman" w:hAnsi="Times New Roman" w:cs="Times New Roman"/>
          <w:sz w:val="24"/>
          <w:szCs w:val="24"/>
          <w:lang w:val="es-MX" w:eastAsia="es-MX"/>
        </w:rPr>
        <w:t>,</w:t>
      </w:r>
      <w:r w:rsidR="00A72093" w:rsidRPr="00F65A57">
        <w:rPr>
          <w:rFonts w:ascii="Times New Roman" w:hAnsi="Times New Roman" w:cs="Times New Roman"/>
          <w:sz w:val="24"/>
          <w:szCs w:val="24"/>
          <w:lang w:val="es-MX"/>
        </w:rPr>
        <w:t xml:space="preserve"> 72</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eligió </w:t>
      </w:r>
      <w:r w:rsidR="000B06EB">
        <w:rPr>
          <w:rFonts w:ascii="Times New Roman" w:hAnsi="Times New Roman" w:cs="Times New Roman"/>
          <w:sz w:val="24"/>
          <w:szCs w:val="24"/>
          <w:lang w:val="es-MX"/>
        </w:rPr>
        <w:t>uno</w:t>
      </w:r>
      <w:r w:rsidR="00A72093" w:rsidRPr="00F65A57">
        <w:rPr>
          <w:rFonts w:ascii="Times New Roman" w:hAnsi="Times New Roman" w:cs="Times New Roman"/>
          <w:sz w:val="24"/>
          <w:szCs w:val="24"/>
          <w:lang w:val="es-MX"/>
        </w:rPr>
        <w:t>, 28</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cero</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 xml:space="preserve">en cuanto al </w:t>
      </w:r>
      <w:r w:rsidR="00A72093" w:rsidRPr="00F65A57">
        <w:rPr>
          <w:rFonts w:ascii="Times New Roman" w:hAnsi="Times New Roman" w:cs="Times New Roman"/>
          <w:sz w:val="24"/>
          <w:szCs w:val="24"/>
          <w:lang w:val="es-MX"/>
        </w:rPr>
        <w:t>ítem 28 “</w:t>
      </w:r>
      <w:r w:rsidR="00A72093" w:rsidRPr="00F65A57">
        <w:rPr>
          <w:rFonts w:ascii="Times New Roman" w:eastAsia="Times New Roman" w:hAnsi="Times New Roman" w:cs="Times New Roman"/>
          <w:sz w:val="24"/>
          <w:szCs w:val="24"/>
          <w:lang w:val="es-MX" w:eastAsia="es-MX"/>
        </w:rPr>
        <w:t>Creo que soy bastante ambicioso”</w:t>
      </w:r>
      <w:r w:rsidR="000B06EB">
        <w:rPr>
          <w:rFonts w:ascii="Times New Roman" w:eastAsia="Times New Roman" w:hAnsi="Times New Roman" w:cs="Times New Roman"/>
          <w:sz w:val="24"/>
          <w:szCs w:val="24"/>
          <w:lang w:val="es-MX" w:eastAsia="es-MX"/>
        </w:rPr>
        <w:t>,</w:t>
      </w:r>
      <w:r w:rsidR="00A72093" w:rsidRPr="00F65A57">
        <w:rPr>
          <w:rFonts w:ascii="Times New Roman" w:eastAsia="Times New Roman" w:hAnsi="Times New Roman" w:cs="Times New Roman"/>
          <w:sz w:val="24"/>
          <w:szCs w:val="24"/>
          <w:lang w:val="es-MX" w:eastAsia="es-MX"/>
        </w:rPr>
        <w:t xml:space="preserve"> </w:t>
      </w:r>
      <w:r w:rsidR="00A72093" w:rsidRPr="00F65A57">
        <w:rPr>
          <w:rFonts w:ascii="Times New Roman" w:hAnsi="Times New Roman" w:cs="Times New Roman"/>
          <w:sz w:val="24"/>
          <w:szCs w:val="24"/>
          <w:lang w:val="es-MX"/>
        </w:rPr>
        <w:t>81</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eligió </w:t>
      </w:r>
      <w:r w:rsidR="000B06EB">
        <w:rPr>
          <w:rFonts w:ascii="Times New Roman" w:hAnsi="Times New Roman" w:cs="Times New Roman"/>
          <w:sz w:val="24"/>
          <w:szCs w:val="24"/>
          <w:lang w:val="es-MX"/>
        </w:rPr>
        <w:t>uno</w:t>
      </w:r>
      <w:r w:rsidR="00A72093" w:rsidRPr="00F65A57">
        <w:rPr>
          <w:rFonts w:ascii="Times New Roman" w:hAnsi="Times New Roman" w:cs="Times New Roman"/>
          <w:sz w:val="24"/>
          <w:szCs w:val="24"/>
          <w:lang w:val="es-MX"/>
        </w:rPr>
        <w:t>, 19</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cero</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 xml:space="preserve">en el </w:t>
      </w:r>
      <w:r w:rsidR="00A72093" w:rsidRPr="00F65A57">
        <w:rPr>
          <w:rFonts w:ascii="Times New Roman" w:hAnsi="Times New Roman" w:cs="Times New Roman"/>
          <w:sz w:val="24"/>
          <w:szCs w:val="24"/>
          <w:lang w:val="es-MX"/>
        </w:rPr>
        <w:t>ítem 32 “</w:t>
      </w:r>
      <w:r w:rsidR="00A72093" w:rsidRPr="00F65A57">
        <w:rPr>
          <w:rFonts w:ascii="Times New Roman" w:eastAsia="Times New Roman" w:hAnsi="Times New Roman" w:cs="Times New Roman"/>
          <w:sz w:val="24"/>
          <w:szCs w:val="24"/>
          <w:lang w:val="es-MX" w:eastAsia="es-MX"/>
        </w:rPr>
        <w:t>He sido considerado siempre como muy ambicioso”</w:t>
      </w:r>
      <w:r w:rsidR="000B06EB">
        <w:rPr>
          <w:rFonts w:ascii="Times New Roman" w:eastAsia="Times New Roman" w:hAnsi="Times New Roman" w:cs="Times New Roman"/>
          <w:sz w:val="24"/>
          <w:szCs w:val="24"/>
          <w:lang w:val="es-MX" w:eastAsia="es-MX"/>
        </w:rPr>
        <w:t>,</w:t>
      </w:r>
      <w:r w:rsidR="00A72093" w:rsidRPr="00F65A57">
        <w:rPr>
          <w:rFonts w:ascii="Times New Roman" w:hAnsi="Times New Roman" w:cs="Times New Roman"/>
          <w:sz w:val="24"/>
          <w:szCs w:val="24"/>
          <w:lang w:val="es-MX"/>
        </w:rPr>
        <w:t xml:space="preserve"> 52</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eligió </w:t>
      </w:r>
      <w:r w:rsidR="000B06EB">
        <w:rPr>
          <w:rFonts w:ascii="Times New Roman" w:hAnsi="Times New Roman" w:cs="Times New Roman"/>
          <w:sz w:val="24"/>
          <w:szCs w:val="24"/>
          <w:lang w:val="es-MX"/>
        </w:rPr>
        <w:t>uno</w:t>
      </w:r>
      <w:r w:rsidR="00A72093" w:rsidRPr="00F65A57">
        <w:rPr>
          <w:rFonts w:ascii="Times New Roman" w:hAnsi="Times New Roman" w:cs="Times New Roman"/>
          <w:sz w:val="24"/>
          <w:szCs w:val="24"/>
          <w:lang w:val="es-MX"/>
        </w:rPr>
        <w:t>, 48</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lastRenderedPageBreak/>
        <w:t>cero</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 xml:space="preserve">en relación con el </w:t>
      </w:r>
      <w:r w:rsidR="00A72093" w:rsidRPr="00F65A57">
        <w:rPr>
          <w:rFonts w:ascii="Times New Roman" w:hAnsi="Times New Roman" w:cs="Times New Roman"/>
          <w:sz w:val="24"/>
          <w:szCs w:val="24"/>
          <w:lang w:val="es-MX"/>
        </w:rPr>
        <w:t>ítem 43 “</w:t>
      </w:r>
      <w:r w:rsidR="00A72093" w:rsidRPr="00F65A57">
        <w:rPr>
          <w:rFonts w:ascii="Times New Roman" w:eastAsia="Times New Roman" w:hAnsi="Times New Roman" w:cs="Times New Roman"/>
          <w:sz w:val="24"/>
          <w:szCs w:val="24"/>
          <w:lang w:val="es-MX" w:eastAsia="es-MX"/>
        </w:rPr>
        <w:t>El trabajo duro y continuado me ha llevado siempre al éxito”</w:t>
      </w:r>
      <w:r w:rsidR="000B06EB">
        <w:rPr>
          <w:rFonts w:ascii="Times New Roman" w:eastAsia="Times New Roman" w:hAnsi="Times New Roman" w:cs="Times New Roman"/>
          <w:sz w:val="24"/>
          <w:szCs w:val="24"/>
          <w:lang w:val="es-MX" w:eastAsia="es-MX"/>
        </w:rPr>
        <w:t>,</w:t>
      </w:r>
      <w:r w:rsidR="00A72093" w:rsidRPr="00F65A57">
        <w:rPr>
          <w:rFonts w:ascii="Times New Roman" w:eastAsia="Times New Roman" w:hAnsi="Times New Roman" w:cs="Times New Roman"/>
          <w:sz w:val="24"/>
          <w:szCs w:val="24"/>
          <w:lang w:val="es-MX" w:eastAsia="es-MX"/>
        </w:rPr>
        <w:t xml:space="preserve"> </w:t>
      </w:r>
      <w:r w:rsidR="00A72093" w:rsidRPr="00F65A57">
        <w:rPr>
          <w:rFonts w:ascii="Times New Roman" w:hAnsi="Times New Roman" w:cs="Times New Roman"/>
          <w:sz w:val="24"/>
          <w:szCs w:val="24"/>
          <w:lang w:val="es-MX"/>
        </w:rPr>
        <w:t>61</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eligió </w:t>
      </w:r>
      <w:r w:rsidR="000B06EB">
        <w:rPr>
          <w:rFonts w:ascii="Times New Roman" w:hAnsi="Times New Roman" w:cs="Times New Roman"/>
          <w:sz w:val="24"/>
          <w:szCs w:val="24"/>
          <w:lang w:val="es-MX"/>
        </w:rPr>
        <w:t>uno</w:t>
      </w:r>
      <w:r w:rsidR="00A72093" w:rsidRPr="00F65A57">
        <w:rPr>
          <w:rFonts w:ascii="Times New Roman" w:hAnsi="Times New Roman" w:cs="Times New Roman"/>
          <w:sz w:val="24"/>
          <w:szCs w:val="24"/>
          <w:lang w:val="es-MX"/>
        </w:rPr>
        <w:t>, 39</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cero</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 xml:space="preserve">en el </w:t>
      </w:r>
      <w:r w:rsidR="00A72093" w:rsidRPr="00F65A57">
        <w:rPr>
          <w:rFonts w:ascii="Times New Roman" w:hAnsi="Times New Roman" w:cs="Times New Roman"/>
          <w:sz w:val="24"/>
          <w:szCs w:val="24"/>
          <w:lang w:val="es-MX"/>
        </w:rPr>
        <w:t>ítem 55 “</w:t>
      </w:r>
      <w:r w:rsidR="00A72093" w:rsidRPr="00F65A57">
        <w:rPr>
          <w:rFonts w:ascii="Times New Roman" w:eastAsia="Times New Roman" w:hAnsi="Times New Roman" w:cs="Times New Roman"/>
          <w:sz w:val="24"/>
          <w:szCs w:val="24"/>
          <w:lang w:val="es-MX" w:eastAsia="es-MX"/>
        </w:rPr>
        <w:t>Los puestos más altos deben ser para los más eficientes y yo aspiro a ser uno de ellos”</w:t>
      </w:r>
      <w:r w:rsidR="000B06EB">
        <w:rPr>
          <w:rFonts w:ascii="Times New Roman" w:eastAsia="Times New Roman" w:hAnsi="Times New Roman" w:cs="Times New Roman"/>
          <w:sz w:val="24"/>
          <w:szCs w:val="24"/>
          <w:lang w:val="es-MX" w:eastAsia="es-MX"/>
        </w:rPr>
        <w:t>,</w:t>
      </w:r>
      <w:r w:rsidR="00A72093" w:rsidRPr="00F65A57">
        <w:rPr>
          <w:rFonts w:ascii="Times New Roman" w:eastAsia="Times New Roman" w:hAnsi="Times New Roman" w:cs="Times New Roman"/>
          <w:sz w:val="24"/>
          <w:szCs w:val="24"/>
          <w:lang w:val="es-MX" w:eastAsia="es-MX"/>
        </w:rPr>
        <w:t xml:space="preserve"> </w:t>
      </w:r>
      <w:r w:rsidR="00A72093" w:rsidRPr="00F65A57">
        <w:rPr>
          <w:rFonts w:ascii="Times New Roman" w:hAnsi="Times New Roman" w:cs="Times New Roman"/>
          <w:sz w:val="24"/>
          <w:szCs w:val="24"/>
          <w:lang w:val="es-MX"/>
        </w:rPr>
        <w:t>72</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eligió </w:t>
      </w:r>
      <w:r w:rsidR="000B06EB">
        <w:rPr>
          <w:rFonts w:ascii="Times New Roman" w:hAnsi="Times New Roman" w:cs="Times New Roman"/>
          <w:sz w:val="24"/>
          <w:szCs w:val="24"/>
          <w:lang w:val="es-MX"/>
        </w:rPr>
        <w:t>uno</w:t>
      </w:r>
      <w:r w:rsidR="00A72093" w:rsidRPr="00F65A57">
        <w:rPr>
          <w:rFonts w:ascii="Times New Roman" w:hAnsi="Times New Roman" w:cs="Times New Roman"/>
          <w:sz w:val="24"/>
          <w:szCs w:val="24"/>
          <w:lang w:val="es-MX"/>
        </w:rPr>
        <w:t>, 28</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cero</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 xml:space="preserve">en el </w:t>
      </w:r>
      <w:r w:rsidR="00A72093" w:rsidRPr="00F65A57">
        <w:rPr>
          <w:rFonts w:ascii="Times New Roman" w:hAnsi="Times New Roman" w:cs="Times New Roman"/>
          <w:sz w:val="24"/>
          <w:szCs w:val="24"/>
          <w:lang w:val="es-MX"/>
        </w:rPr>
        <w:t>ítem 56</w:t>
      </w:r>
      <w:r w:rsidR="00A9002E">
        <w:rPr>
          <w:rFonts w:ascii="Times New Roman" w:hAnsi="Times New Roman" w:cs="Times New Roman"/>
          <w:sz w:val="24"/>
          <w:szCs w:val="24"/>
          <w:lang w:val="es-MX"/>
        </w:rPr>
        <w:t xml:space="preserve"> </w:t>
      </w:r>
      <w:r w:rsidR="00A72093" w:rsidRPr="00F65A57">
        <w:rPr>
          <w:rFonts w:ascii="Times New Roman" w:eastAsia="Times New Roman" w:hAnsi="Times New Roman" w:cs="Times New Roman"/>
          <w:sz w:val="24"/>
          <w:szCs w:val="24"/>
          <w:lang w:val="es-MX" w:eastAsia="es-MX"/>
        </w:rPr>
        <w:t>“Me consideraría un fracasado si</w:t>
      </w:r>
      <w:r w:rsidR="000B06EB">
        <w:rPr>
          <w:rFonts w:ascii="Times New Roman" w:eastAsia="Times New Roman" w:hAnsi="Times New Roman" w:cs="Times New Roman"/>
          <w:sz w:val="24"/>
          <w:szCs w:val="24"/>
          <w:lang w:val="es-MX" w:eastAsia="es-MX"/>
        </w:rPr>
        <w:t xml:space="preserve"> </w:t>
      </w:r>
      <w:r w:rsidR="00A72093" w:rsidRPr="00F65A57">
        <w:rPr>
          <w:rFonts w:ascii="Times New Roman" w:eastAsia="Times New Roman" w:hAnsi="Times New Roman" w:cs="Times New Roman"/>
          <w:sz w:val="24"/>
          <w:szCs w:val="24"/>
          <w:lang w:val="es-MX" w:eastAsia="es-MX"/>
        </w:rPr>
        <w:t>no intentase continuamente superarme en mis estudios”</w:t>
      </w:r>
      <w:r w:rsidR="000B06EB">
        <w:rPr>
          <w:rFonts w:ascii="Times New Roman" w:eastAsia="Times New Roman" w:hAnsi="Times New Roman" w:cs="Times New Roman"/>
          <w:sz w:val="24"/>
          <w:szCs w:val="24"/>
          <w:lang w:val="es-MX" w:eastAsia="es-MX"/>
        </w:rPr>
        <w:t>,</w:t>
      </w:r>
      <w:r w:rsidR="00A72093" w:rsidRPr="00F65A57">
        <w:rPr>
          <w:rFonts w:ascii="Times New Roman" w:eastAsia="Times New Roman" w:hAnsi="Times New Roman" w:cs="Times New Roman"/>
          <w:sz w:val="24"/>
          <w:szCs w:val="24"/>
          <w:lang w:val="es-MX" w:eastAsia="es-MX"/>
        </w:rPr>
        <w:t xml:space="preserve"> </w:t>
      </w:r>
      <w:r w:rsidR="00A72093" w:rsidRPr="00F65A57">
        <w:rPr>
          <w:rFonts w:ascii="Times New Roman" w:hAnsi="Times New Roman" w:cs="Times New Roman"/>
          <w:sz w:val="24"/>
          <w:szCs w:val="24"/>
          <w:lang w:val="es-MX"/>
        </w:rPr>
        <w:t>47</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eligió </w:t>
      </w:r>
      <w:r w:rsidR="000B06EB">
        <w:rPr>
          <w:rFonts w:ascii="Times New Roman" w:hAnsi="Times New Roman" w:cs="Times New Roman"/>
          <w:sz w:val="24"/>
          <w:szCs w:val="24"/>
          <w:lang w:val="es-MX"/>
        </w:rPr>
        <w:t>uno</w:t>
      </w:r>
      <w:r w:rsidR="00A72093" w:rsidRPr="00F65A57">
        <w:rPr>
          <w:rFonts w:ascii="Times New Roman" w:hAnsi="Times New Roman" w:cs="Times New Roman"/>
          <w:sz w:val="24"/>
          <w:szCs w:val="24"/>
          <w:lang w:val="es-MX"/>
        </w:rPr>
        <w:t>, 53</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cero</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 xml:space="preserve">en el </w:t>
      </w:r>
      <w:r w:rsidR="00A72093" w:rsidRPr="00F65A57">
        <w:rPr>
          <w:rFonts w:ascii="Times New Roman" w:hAnsi="Times New Roman" w:cs="Times New Roman"/>
          <w:sz w:val="24"/>
          <w:szCs w:val="24"/>
          <w:lang w:val="es-MX"/>
        </w:rPr>
        <w:t>ítem 61</w:t>
      </w:r>
      <w:r w:rsidR="00A72093" w:rsidRPr="00F65A57">
        <w:rPr>
          <w:rFonts w:ascii="Times New Roman" w:eastAsia="Times New Roman" w:hAnsi="Times New Roman" w:cs="Times New Roman"/>
          <w:sz w:val="24"/>
          <w:szCs w:val="24"/>
          <w:lang w:val="es-MX" w:eastAsia="es-MX"/>
        </w:rPr>
        <w:t xml:space="preserve"> “Si alcanzo una meta, normalmente me propongo enseguida lograr otra más difícil</w:t>
      </w:r>
      <w:r w:rsidR="00A72093" w:rsidRPr="00F65A57">
        <w:rPr>
          <w:rFonts w:ascii="Times New Roman" w:hAnsi="Times New Roman" w:cs="Times New Roman"/>
          <w:sz w:val="24"/>
          <w:szCs w:val="24"/>
          <w:lang w:val="es-MX"/>
        </w:rPr>
        <w:t>”</w:t>
      </w:r>
      <w:r w:rsidR="000B06EB">
        <w:rPr>
          <w:rFonts w:ascii="Times New Roman" w:hAnsi="Times New Roman" w:cs="Times New Roman"/>
          <w:sz w:val="24"/>
          <w:szCs w:val="24"/>
          <w:lang w:val="es-MX"/>
        </w:rPr>
        <w:t>,</w:t>
      </w:r>
      <w:r w:rsidR="00A72093" w:rsidRPr="00F65A57">
        <w:rPr>
          <w:rFonts w:ascii="Times New Roman" w:hAnsi="Times New Roman" w:cs="Times New Roman"/>
          <w:sz w:val="24"/>
          <w:szCs w:val="24"/>
          <w:lang w:val="es-MX"/>
        </w:rPr>
        <w:t xml:space="preserve"> 52</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eligió </w:t>
      </w:r>
      <w:r w:rsidR="000B06EB">
        <w:rPr>
          <w:rFonts w:ascii="Times New Roman" w:hAnsi="Times New Roman" w:cs="Times New Roman"/>
          <w:sz w:val="24"/>
          <w:szCs w:val="24"/>
          <w:lang w:val="es-MX"/>
        </w:rPr>
        <w:t>uno</w:t>
      </w:r>
      <w:r w:rsidR="00A72093" w:rsidRPr="00F65A57">
        <w:rPr>
          <w:rFonts w:ascii="Times New Roman" w:hAnsi="Times New Roman" w:cs="Times New Roman"/>
          <w:sz w:val="24"/>
          <w:szCs w:val="24"/>
          <w:lang w:val="es-MX"/>
        </w:rPr>
        <w:t>, 48</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cero</w:t>
      </w:r>
      <w:r w:rsidR="00A72093" w:rsidRPr="00F65A57">
        <w:rPr>
          <w:rFonts w:ascii="Times New Roman" w:hAnsi="Times New Roman" w:cs="Times New Roman"/>
          <w:sz w:val="24"/>
          <w:szCs w:val="24"/>
          <w:lang w:val="es-MX"/>
        </w:rPr>
        <w:t>;</w:t>
      </w:r>
      <w:r w:rsidR="000B06EB">
        <w:rPr>
          <w:rFonts w:ascii="Times New Roman" w:hAnsi="Times New Roman" w:cs="Times New Roman"/>
          <w:sz w:val="24"/>
          <w:szCs w:val="24"/>
          <w:lang w:val="es-MX"/>
        </w:rPr>
        <w:t xml:space="preserve"> respecto al</w:t>
      </w:r>
      <w:r w:rsidR="00A72093" w:rsidRPr="00F65A57">
        <w:rPr>
          <w:rFonts w:ascii="Times New Roman" w:hAnsi="Times New Roman" w:cs="Times New Roman"/>
          <w:sz w:val="24"/>
          <w:szCs w:val="24"/>
          <w:lang w:val="es-MX"/>
        </w:rPr>
        <w:t xml:space="preserve"> ítem 63 “</w:t>
      </w:r>
      <w:r w:rsidR="00A72093" w:rsidRPr="00F65A57">
        <w:rPr>
          <w:rFonts w:ascii="Times New Roman" w:eastAsia="Times New Roman" w:hAnsi="Times New Roman" w:cs="Times New Roman"/>
          <w:sz w:val="24"/>
          <w:szCs w:val="24"/>
          <w:lang w:val="es-MX" w:eastAsia="es-MX"/>
        </w:rPr>
        <w:t>Para llegar a algo en la vida hay que ser ambicioso”</w:t>
      </w:r>
      <w:r w:rsidR="000B06EB">
        <w:rPr>
          <w:rFonts w:ascii="Times New Roman" w:eastAsia="Times New Roman" w:hAnsi="Times New Roman" w:cs="Times New Roman"/>
          <w:sz w:val="24"/>
          <w:szCs w:val="24"/>
          <w:lang w:val="es-MX" w:eastAsia="es-MX"/>
        </w:rPr>
        <w:t>,</w:t>
      </w:r>
      <w:r w:rsidR="00A72093" w:rsidRPr="00F65A57">
        <w:rPr>
          <w:rFonts w:ascii="Times New Roman" w:eastAsia="Times New Roman" w:hAnsi="Times New Roman" w:cs="Times New Roman"/>
          <w:sz w:val="24"/>
          <w:szCs w:val="24"/>
          <w:lang w:val="es-MX" w:eastAsia="es-MX"/>
        </w:rPr>
        <w:t xml:space="preserve"> </w:t>
      </w:r>
      <w:r w:rsidR="00A72093" w:rsidRPr="00F65A57">
        <w:rPr>
          <w:rFonts w:ascii="Times New Roman" w:hAnsi="Times New Roman" w:cs="Times New Roman"/>
          <w:sz w:val="24"/>
          <w:szCs w:val="24"/>
          <w:lang w:val="es-MX"/>
        </w:rPr>
        <w:t>69</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eligió </w:t>
      </w:r>
      <w:r w:rsidR="000B06EB">
        <w:rPr>
          <w:rFonts w:ascii="Times New Roman" w:hAnsi="Times New Roman" w:cs="Times New Roman"/>
          <w:sz w:val="24"/>
          <w:szCs w:val="24"/>
          <w:lang w:val="es-MX"/>
        </w:rPr>
        <w:t>uno</w:t>
      </w:r>
      <w:r w:rsidR="00A72093" w:rsidRPr="00F65A57">
        <w:rPr>
          <w:rFonts w:ascii="Times New Roman" w:hAnsi="Times New Roman" w:cs="Times New Roman"/>
          <w:sz w:val="24"/>
          <w:szCs w:val="24"/>
          <w:lang w:val="es-MX"/>
        </w:rPr>
        <w:t>, 31</w:t>
      </w:r>
      <w:r w:rsidR="000B06EB">
        <w:rPr>
          <w:rFonts w:ascii="Times New Roman" w:hAnsi="Times New Roman" w:cs="Times New Roman"/>
          <w:sz w:val="24"/>
          <w:szCs w:val="24"/>
          <w:lang w:val="es-MX"/>
        </w:rPr>
        <w:t> </w:t>
      </w:r>
      <w:r w:rsidR="000B06EB" w:rsidRPr="00F65A57">
        <w:rPr>
          <w:rFonts w:ascii="Times New Roman" w:hAnsi="Times New Roman" w:cs="Times New Roman"/>
          <w:sz w:val="24"/>
          <w:szCs w:val="24"/>
          <w:lang w:val="es-MX"/>
        </w:rPr>
        <w:t>%</w:t>
      </w:r>
      <w:r w:rsidR="000B06EB">
        <w:rPr>
          <w:rFonts w:ascii="Times New Roman" w:hAnsi="Times New Roman" w:cs="Times New Roman"/>
          <w:sz w:val="24"/>
          <w:szCs w:val="24"/>
          <w:lang w:val="es-MX"/>
        </w:rPr>
        <w:t xml:space="preserve"> cero</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 xml:space="preserve">en el </w:t>
      </w:r>
      <w:r w:rsidR="00A72093" w:rsidRPr="00F65A57">
        <w:rPr>
          <w:rFonts w:ascii="Times New Roman" w:hAnsi="Times New Roman" w:cs="Times New Roman"/>
          <w:sz w:val="24"/>
          <w:szCs w:val="24"/>
          <w:lang w:val="es-MX"/>
        </w:rPr>
        <w:t>ítem 70 “</w:t>
      </w:r>
      <w:r w:rsidR="00A72093" w:rsidRPr="00F65A57">
        <w:rPr>
          <w:rFonts w:ascii="Times New Roman" w:eastAsia="Times New Roman" w:hAnsi="Times New Roman" w:cs="Times New Roman"/>
          <w:sz w:val="24"/>
          <w:szCs w:val="24"/>
          <w:lang w:val="es-MX" w:eastAsia="es-MX"/>
        </w:rPr>
        <w:t>Me gusta estar constantemente demostrando que valgo más que los demás”</w:t>
      </w:r>
      <w:r w:rsidR="000B06EB">
        <w:rPr>
          <w:rFonts w:ascii="Times New Roman" w:eastAsia="Times New Roman" w:hAnsi="Times New Roman" w:cs="Times New Roman"/>
          <w:sz w:val="24"/>
          <w:szCs w:val="24"/>
          <w:lang w:val="es-MX" w:eastAsia="es-MX"/>
        </w:rPr>
        <w:t>,</w:t>
      </w:r>
      <w:r w:rsidR="00A72093" w:rsidRPr="00F65A57">
        <w:rPr>
          <w:rFonts w:ascii="Times New Roman" w:eastAsia="Times New Roman" w:hAnsi="Times New Roman" w:cs="Times New Roman"/>
          <w:sz w:val="24"/>
          <w:szCs w:val="24"/>
          <w:lang w:val="es-MX" w:eastAsia="es-MX"/>
        </w:rPr>
        <w:t xml:space="preserve"> </w:t>
      </w:r>
      <w:r w:rsidR="00A72093" w:rsidRPr="00F65A57">
        <w:rPr>
          <w:rFonts w:ascii="Times New Roman" w:hAnsi="Times New Roman" w:cs="Times New Roman"/>
          <w:sz w:val="24"/>
          <w:szCs w:val="24"/>
          <w:lang w:val="es-MX"/>
        </w:rPr>
        <w:t>52</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eligió </w:t>
      </w:r>
      <w:r w:rsidR="000B06EB">
        <w:rPr>
          <w:rFonts w:ascii="Times New Roman" w:hAnsi="Times New Roman" w:cs="Times New Roman"/>
          <w:sz w:val="24"/>
          <w:szCs w:val="24"/>
          <w:lang w:val="es-MX"/>
        </w:rPr>
        <w:t>uno</w:t>
      </w:r>
      <w:r w:rsidR="00A72093" w:rsidRPr="00F65A57">
        <w:rPr>
          <w:rFonts w:ascii="Times New Roman" w:hAnsi="Times New Roman" w:cs="Times New Roman"/>
          <w:sz w:val="24"/>
          <w:szCs w:val="24"/>
          <w:lang w:val="es-MX"/>
        </w:rPr>
        <w:t>, 48</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cero</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 xml:space="preserve">en el </w:t>
      </w:r>
      <w:r w:rsidR="00A72093" w:rsidRPr="00F65A57">
        <w:rPr>
          <w:rFonts w:ascii="Times New Roman" w:hAnsi="Times New Roman" w:cs="Times New Roman"/>
          <w:sz w:val="24"/>
          <w:szCs w:val="24"/>
          <w:lang w:val="es-MX"/>
        </w:rPr>
        <w:t>ítem 72 “</w:t>
      </w:r>
      <w:r w:rsidR="00A72093" w:rsidRPr="00F65A57">
        <w:rPr>
          <w:rFonts w:ascii="Times New Roman" w:eastAsia="Times New Roman" w:hAnsi="Times New Roman" w:cs="Times New Roman"/>
          <w:sz w:val="24"/>
          <w:szCs w:val="24"/>
          <w:lang w:val="es-MX" w:eastAsia="es-MX"/>
        </w:rPr>
        <w:t>Me esfuerzo por ser el mejor en todo”,</w:t>
      </w:r>
      <w:r w:rsidR="00A72093" w:rsidRPr="00F65A57">
        <w:rPr>
          <w:rFonts w:ascii="Times New Roman" w:hAnsi="Times New Roman" w:cs="Times New Roman"/>
          <w:sz w:val="24"/>
          <w:szCs w:val="24"/>
          <w:lang w:val="es-MX"/>
        </w:rPr>
        <w:t xml:space="preserve"> 65</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eligió </w:t>
      </w:r>
      <w:r w:rsidR="000B06EB">
        <w:rPr>
          <w:rFonts w:ascii="Times New Roman" w:hAnsi="Times New Roman" w:cs="Times New Roman"/>
          <w:sz w:val="24"/>
          <w:szCs w:val="24"/>
          <w:lang w:val="es-MX"/>
        </w:rPr>
        <w:t>uno</w:t>
      </w:r>
      <w:r w:rsidR="00A72093" w:rsidRPr="00F65A57">
        <w:rPr>
          <w:rFonts w:ascii="Times New Roman" w:hAnsi="Times New Roman" w:cs="Times New Roman"/>
          <w:sz w:val="24"/>
          <w:szCs w:val="24"/>
          <w:lang w:val="es-MX"/>
        </w:rPr>
        <w:t>, 35</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cero</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 xml:space="preserve">en el </w:t>
      </w:r>
      <w:r w:rsidR="00A72093" w:rsidRPr="00F65A57">
        <w:rPr>
          <w:rFonts w:ascii="Times New Roman" w:hAnsi="Times New Roman" w:cs="Times New Roman"/>
          <w:sz w:val="24"/>
          <w:szCs w:val="24"/>
          <w:lang w:val="es-MX"/>
        </w:rPr>
        <w:t>ítem 74 “</w:t>
      </w:r>
      <w:r w:rsidR="00A72093" w:rsidRPr="00F65A57">
        <w:rPr>
          <w:rFonts w:ascii="Times New Roman" w:eastAsia="Times New Roman" w:hAnsi="Times New Roman" w:cs="Times New Roman"/>
          <w:sz w:val="24"/>
          <w:szCs w:val="24"/>
          <w:lang w:val="es-MX" w:eastAsia="es-MX"/>
        </w:rPr>
        <w:t>No me gusta que mis compañeros me aventajen y me esfuerzo por evitarlo”</w:t>
      </w:r>
      <w:r w:rsidR="000B06EB">
        <w:rPr>
          <w:rFonts w:ascii="Times New Roman" w:eastAsia="Times New Roman" w:hAnsi="Times New Roman" w:cs="Times New Roman"/>
          <w:sz w:val="24"/>
          <w:szCs w:val="24"/>
          <w:lang w:val="es-MX" w:eastAsia="es-MX"/>
        </w:rPr>
        <w:t>,</w:t>
      </w:r>
      <w:r w:rsidR="00A72093" w:rsidRPr="00F65A57">
        <w:rPr>
          <w:rFonts w:ascii="Times New Roman" w:hAnsi="Times New Roman" w:cs="Times New Roman"/>
          <w:sz w:val="24"/>
          <w:szCs w:val="24"/>
          <w:lang w:val="es-MX"/>
        </w:rPr>
        <w:t xml:space="preserve"> 61</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eligió </w:t>
      </w:r>
      <w:r w:rsidR="000B06EB">
        <w:rPr>
          <w:rFonts w:ascii="Times New Roman" w:hAnsi="Times New Roman" w:cs="Times New Roman"/>
          <w:sz w:val="24"/>
          <w:szCs w:val="24"/>
          <w:lang w:val="es-MX"/>
        </w:rPr>
        <w:t>uno</w:t>
      </w:r>
      <w:r w:rsidR="00A72093" w:rsidRPr="00F65A57">
        <w:rPr>
          <w:rFonts w:ascii="Times New Roman" w:hAnsi="Times New Roman" w:cs="Times New Roman"/>
          <w:sz w:val="24"/>
          <w:szCs w:val="24"/>
          <w:lang w:val="es-MX"/>
        </w:rPr>
        <w:t>, 39</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cero</w:t>
      </w:r>
      <w:r w:rsidR="00A72093" w:rsidRPr="00F65A57">
        <w:rPr>
          <w:rFonts w:ascii="Times New Roman" w:hAnsi="Times New Roman" w:cs="Times New Roman"/>
          <w:sz w:val="24"/>
          <w:szCs w:val="24"/>
          <w:lang w:val="es-MX"/>
        </w:rPr>
        <w:t>.</w:t>
      </w:r>
      <w:r w:rsidR="00EE108C" w:rsidRPr="00F65A57">
        <w:rPr>
          <w:rFonts w:ascii="Times New Roman" w:hAnsi="Times New Roman" w:cs="Times New Roman"/>
          <w:sz w:val="24"/>
          <w:szCs w:val="24"/>
          <w:lang w:val="es-MX"/>
        </w:rPr>
        <w:t xml:space="preserve"> En </w:t>
      </w:r>
      <w:r w:rsidR="000B06EB">
        <w:rPr>
          <w:rFonts w:ascii="Times New Roman" w:hAnsi="Times New Roman" w:cs="Times New Roman"/>
          <w:sz w:val="24"/>
          <w:szCs w:val="24"/>
          <w:lang w:val="es-MX"/>
        </w:rPr>
        <w:t>la</w:t>
      </w:r>
      <w:r w:rsidR="000B06EB" w:rsidRPr="00F65A57">
        <w:rPr>
          <w:rFonts w:ascii="Times New Roman" w:hAnsi="Times New Roman" w:cs="Times New Roman"/>
          <w:sz w:val="24"/>
          <w:szCs w:val="24"/>
          <w:lang w:val="es-MX"/>
        </w:rPr>
        <w:t xml:space="preserve"> </w:t>
      </w:r>
      <w:r w:rsidR="00EE108C" w:rsidRPr="00F65A57">
        <w:rPr>
          <w:rFonts w:ascii="Times New Roman" w:hAnsi="Times New Roman" w:cs="Times New Roman"/>
          <w:sz w:val="24"/>
          <w:szCs w:val="24"/>
          <w:lang w:val="es-MX"/>
        </w:rPr>
        <w:t xml:space="preserve">figura </w:t>
      </w:r>
      <w:r w:rsidR="000B06EB">
        <w:rPr>
          <w:rFonts w:ascii="Times New Roman" w:hAnsi="Times New Roman" w:cs="Times New Roman"/>
          <w:sz w:val="24"/>
          <w:szCs w:val="24"/>
          <w:lang w:val="es-MX"/>
        </w:rPr>
        <w:t xml:space="preserve">5 </w:t>
      </w:r>
      <w:r w:rsidR="00EE108C" w:rsidRPr="00F65A57">
        <w:rPr>
          <w:rFonts w:ascii="Times New Roman" w:hAnsi="Times New Roman" w:cs="Times New Roman"/>
          <w:sz w:val="24"/>
          <w:szCs w:val="24"/>
          <w:lang w:val="es-MX"/>
        </w:rPr>
        <w:t>se muestra que los estudiantes tienen una expectativa amplia de lo que necesitan y quieren lograr</w:t>
      </w:r>
      <w:r w:rsidR="000B06EB">
        <w:rPr>
          <w:rFonts w:ascii="Times New Roman" w:hAnsi="Times New Roman" w:cs="Times New Roman"/>
          <w:sz w:val="24"/>
          <w:szCs w:val="24"/>
          <w:lang w:val="es-MX"/>
        </w:rPr>
        <w:t>.</w:t>
      </w:r>
      <w:r w:rsidR="000B06EB"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E</w:t>
      </w:r>
      <w:r w:rsidR="000B06EB" w:rsidRPr="00F65A57">
        <w:rPr>
          <w:rFonts w:ascii="Times New Roman" w:hAnsi="Times New Roman" w:cs="Times New Roman"/>
          <w:sz w:val="24"/>
          <w:szCs w:val="24"/>
          <w:lang w:val="es-MX"/>
        </w:rPr>
        <w:t xml:space="preserve">ste </w:t>
      </w:r>
      <w:r w:rsidR="00EE108C" w:rsidRPr="00F65A57">
        <w:rPr>
          <w:rFonts w:ascii="Times New Roman" w:hAnsi="Times New Roman" w:cs="Times New Roman"/>
          <w:sz w:val="24"/>
          <w:szCs w:val="24"/>
          <w:lang w:val="es-MX"/>
        </w:rPr>
        <w:t>gr</w:t>
      </w:r>
      <w:r w:rsidR="007C5D81">
        <w:rPr>
          <w:rFonts w:ascii="Times New Roman" w:hAnsi="Times New Roman" w:cs="Times New Roman"/>
          <w:sz w:val="24"/>
          <w:szCs w:val="24"/>
          <w:lang w:val="es-MX"/>
        </w:rPr>
        <w:t>á</w:t>
      </w:r>
      <w:r w:rsidR="00EE108C" w:rsidRPr="00F65A57">
        <w:rPr>
          <w:rFonts w:ascii="Times New Roman" w:hAnsi="Times New Roman" w:cs="Times New Roman"/>
          <w:sz w:val="24"/>
          <w:szCs w:val="24"/>
          <w:lang w:val="es-MX"/>
        </w:rPr>
        <w:t>fico mide la ambición del grupo y en general los resultados indican que más de 60</w:t>
      </w:r>
      <w:r w:rsidR="000B06EB">
        <w:rPr>
          <w:rFonts w:ascii="Times New Roman" w:hAnsi="Times New Roman" w:cs="Times New Roman"/>
          <w:sz w:val="24"/>
          <w:szCs w:val="24"/>
          <w:lang w:val="es-MX"/>
        </w:rPr>
        <w:t> </w:t>
      </w:r>
      <w:r w:rsidR="00EE108C" w:rsidRPr="00F65A57">
        <w:rPr>
          <w:rFonts w:ascii="Times New Roman" w:hAnsi="Times New Roman" w:cs="Times New Roman"/>
          <w:sz w:val="24"/>
          <w:szCs w:val="24"/>
          <w:lang w:val="es-MX"/>
        </w:rPr>
        <w:t xml:space="preserve">% de ellos tienen definidas sus metas y esto los lleva a tener ambiciones, lo que </w:t>
      </w:r>
      <w:r w:rsidR="000B06EB" w:rsidRPr="00F65A57">
        <w:rPr>
          <w:rFonts w:ascii="Times New Roman" w:hAnsi="Times New Roman" w:cs="Times New Roman"/>
          <w:sz w:val="24"/>
          <w:szCs w:val="24"/>
          <w:lang w:val="es-MX"/>
        </w:rPr>
        <w:t>a</w:t>
      </w:r>
      <w:r w:rsidR="000B06EB">
        <w:rPr>
          <w:rFonts w:ascii="Times New Roman" w:hAnsi="Times New Roman" w:cs="Times New Roman"/>
          <w:sz w:val="24"/>
          <w:szCs w:val="24"/>
          <w:lang w:val="es-MX"/>
        </w:rPr>
        <w:t xml:space="preserve"> su vez </w:t>
      </w:r>
      <w:r w:rsidR="00EE108C" w:rsidRPr="00F65A57">
        <w:rPr>
          <w:rFonts w:ascii="Times New Roman" w:hAnsi="Times New Roman" w:cs="Times New Roman"/>
          <w:sz w:val="24"/>
          <w:szCs w:val="24"/>
          <w:lang w:val="es-MX"/>
        </w:rPr>
        <w:t xml:space="preserve">los lleva </w:t>
      </w:r>
      <w:r w:rsidR="000B06EB">
        <w:rPr>
          <w:rFonts w:ascii="Times New Roman" w:hAnsi="Times New Roman" w:cs="Times New Roman"/>
          <w:sz w:val="24"/>
          <w:szCs w:val="24"/>
          <w:lang w:val="es-MX"/>
        </w:rPr>
        <w:t>a</w:t>
      </w:r>
      <w:r w:rsidR="00EE108C" w:rsidRPr="00F65A57">
        <w:rPr>
          <w:rFonts w:ascii="Times New Roman" w:hAnsi="Times New Roman" w:cs="Times New Roman"/>
          <w:sz w:val="24"/>
          <w:szCs w:val="24"/>
          <w:lang w:val="es-MX"/>
        </w:rPr>
        <w:t xml:space="preserve"> hacer sus actividades y demás deberes de una maner</w:t>
      </w:r>
      <w:r w:rsidR="00CE431C" w:rsidRPr="00F65A57">
        <w:rPr>
          <w:rFonts w:ascii="Times New Roman" w:hAnsi="Times New Roman" w:cs="Times New Roman"/>
          <w:sz w:val="24"/>
          <w:szCs w:val="24"/>
          <w:lang w:val="es-MX"/>
        </w:rPr>
        <w:t>a satisfactoria, m</w:t>
      </w:r>
      <w:r w:rsidR="00EE108C" w:rsidRPr="00F65A57">
        <w:rPr>
          <w:rFonts w:ascii="Times New Roman" w:hAnsi="Times New Roman" w:cs="Times New Roman"/>
          <w:sz w:val="24"/>
          <w:szCs w:val="24"/>
          <w:lang w:val="es-MX"/>
        </w:rPr>
        <w:t>ientras que el resto no tiene una ambición adecuada que lo</w:t>
      </w:r>
      <w:r w:rsidR="00CE431C" w:rsidRPr="00F65A57">
        <w:rPr>
          <w:rFonts w:ascii="Times New Roman" w:hAnsi="Times New Roman" w:cs="Times New Roman"/>
          <w:sz w:val="24"/>
          <w:szCs w:val="24"/>
          <w:lang w:val="es-MX"/>
        </w:rPr>
        <w:t xml:space="preserve">s </w:t>
      </w:r>
      <w:r w:rsidR="000B06EB">
        <w:rPr>
          <w:rFonts w:ascii="Times New Roman" w:hAnsi="Times New Roman" w:cs="Times New Roman"/>
          <w:sz w:val="24"/>
          <w:szCs w:val="24"/>
          <w:lang w:val="es-MX"/>
        </w:rPr>
        <w:t xml:space="preserve">impulse a </w:t>
      </w:r>
      <w:r w:rsidR="00CE431C" w:rsidRPr="00F65A57">
        <w:rPr>
          <w:rFonts w:ascii="Times New Roman" w:hAnsi="Times New Roman" w:cs="Times New Roman"/>
          <w:sz w:val="24"/>
          <w:szCs w:val="24"/>
          <w:lang w:val="es-MX"/>
        </w:rPr>
        <w:t>ser mejores estudiantes.</w:t>
      </w:r>
    </w:p>
    <w:p w14:paraId="0AE5FD34" w14:textId="77777777" w:rsidR="00F65A57" w:rsidRPr="00F65A57" w:rsidRDefault="00F65A57" w:rsidP="00D34EDC">
      <w:pPr>
        <w:tabs>
          <w:tab w:val="left" w:pos="899"/>
        </w:tabs>
        <w:spacing w:after="0" w:line="360" w:lineRule="auto"/>
        <w:jc w:val="both"/>
        <w:rPr>
          <w:rFonts w:ascii="Times New Roman" w:hAnsi="Times New Roman" w:cs="Times New Roman"/>
          <w:sz w:val="24"/>
          <w:szCs w:val="24"/>
          <w:lang w:val="es-MX"/>
        </w:rPr>
      </w:pPr>
    </w:p>
    <w:p w14:paraId="23B901F2" w14:textId="342F5FBA" w:rsidR="00CE431C" w:rsidRPr="008E5086" w:rsidRDefault="00CE431C" w:rsidP="00F65A57">
      <w:pPr>
        <w:spacing w:after="0" w:line="360" w:lineRule="auto"/>
        <w:jc w:val="center"/>
        <w:rPr>
          <w:rFonts w:ascii="Times New Roman" w:hAnsi="Times New Roman" w:cs="Times New Roman"/>
          <w:i/>
          <w:sz w:val="24"/>
          <w:szCs w:val="24"/>
          <w:lang w:val="es-MX"/>
        </w:rPr>
      </w:pPr>
      <w:r w:rsidRPr="008E5086">
        <w:rPr>
          <w:rFonts w:ascii="Times New Roman" w:hAnsi="Times New Roman" w:cs="Times New Roman"/>
          <w:b/>
          <w:sz w:val="24"/>
          <w:szCs w:val="24"/>
          <w:lang w:val="es-MX"/>
        </w:rPr>
        <w:t xml:space="preserve">Figura </w:t>
      </w:r>
      <w:r w:rsidR="00CB4074">
        <w:rPr>
          <w:rFonts w:ascii="Times New Roman" w:hAnsi="Times New Roman" w:cs="Times New Roman"/>
          <w:b/>
          <w:sz w:val="24"/>
          <w:szCs w:val="24"/>
          <w:lang w:val="es-MX"/>
        </w:rPr>
        <w:t>6</w:t>
      </w:r>
      <w:r w:rsidRPr="008E5086">
        <w:rPr>
          <w:rFonts w:ascii="Times New Roman" w:hAnsi="Times New Roman" w:cs="Times New Roman"/>
          <w:b/>
          <w:sz w:val="24"/>
          <w:szCs w:val="24"/>
          <w:lang w:val="es-MX"/>
        </w:rPr>
        <w:t xml:space="preserve">. </w:t>
      </w:r>
      <w:r w:rsidR="006B4F65" w:rsidRPr="00F65A57">
        <w:rPr>
          <w:rFonts w:ascii="Times New Roman" w:hAnsi="Times New Roman" w:cs="Times New Roman"/>
          <w:iCs/>
          <w:noProof/>
          <w:sz w:val="24"/>
          <w:szCs w:val="24"/>
          <w:lang w:val="es-MX" w:eastAsia="es-MX"/>
        </w:rPr>
        <w:drawing>
          <wp:anchor distT="0" distB="0" distL="114300" distR="114300" simplePos="0" relativeHeight="251667456" behindDoc="1" locked="0" layoutInCell="1" allowOverlap="1" wp14:anchorId="5922CCA6" wp14:editId="2711DC71">
            <wp:simplePos x="0" y="0"/>
            <wp:positionH relativeFrom="margin">
              <wp:posOffset>-42147</wp:posOffset>
            </wp:positionH>
            <wp:positionV relativeFrom="paragraph">
              <wp:posOffset>402103</wp:posOffset>
            </wp:positionV>
            <wp:extent cx="5467350" cy="2933700"/>
            <wp:effectExtent l="0" t="0" r="0" b="0"/>
            <wp:wrapTight wrapText="bothSides">
              <wp:wrapPolygon edited="0">
                <wp:start x="0" y="0"/>
                <wp:lineTo x="0" y="21460"/>
                <wp:lineTo x="21525" y="21460"/>
                <wp:lineTo x="21525"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7761" t="33570" r="15731" b="10307"/>
                    <a:stretch/>
                  </pic:blipFill>
                  <pic:spPr bwMode="auto">
                    <a:xfrm>
                      <a:off x="0" y="0"/>
                      <a:ext cx="5467350" cy="2933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65A57">
        <w:rPr>
          <w:rFonts w:ascii="Times New Roman" w:hAnsi="Times New Roman" w:cs="Times New Roman"/>
          <w:iCs/>
          <w:sz w:val="24"/>
          <w:szCs w:val="24"/>
          <w:lang w:val="es-MX"/>
        </w:rPr>
        <w:t>Ansiedad inhibidora del rendimiento</w:t>
      </w:r>
    </w:p>
    <w:p w14:paraId="0B8C7057" w14:textId="15AA01F1" w:rsidR="00F92CA4" w:rsidRDefault="00F92CA4" w:rsidP="00D34EDC">
      <w:pPr>
        <w:spacing w:after="0" w:line="360" w:lineRule="auto"/>
        <w:jc w:val="center"/>
        <w:rPr>
          <w:rFonts w:ascii="Times New Roman" w:hAnsi="Times New Roman" w:cs="Times New Roman"/>
          <w:sz w:val="24"/>
          <w:szCs w:val="24"/>
          <w:shd w:val="clear" w:color="auto" w:fill="FFFFFF"/>
          <w:lang w:val="es-MX"/>
        </w:rPr>
      </w:pPr>
      <w:r>
        <w:rPr>
          <w:rFonts w:ascii="Times New Roman" w:hAnsi="Times New Roman" w:cs="Times New Roman"/>
          <w:sz w:val="24"/>
          <w:szCs w:val="24"/>
          <w:shd w:val="clear" w:color="auto" w:fill="FFFFFF"/>
          <w:lang w:val="es-MX"/>
        </w:rPr>
        <w:t>Fuente: Elaboración propia</w:t>
      </w:r>
    </w:p>
    <w:p w14:paraId="25BE81C3" w14:textId="144AA8C6" w:rsidR="00CE431C" w:rsidRDefault="00CE431C" w:rsidP="00062664">
      <w:pPr>
        <w:spacing w:after="0" w:line="360" w:lineRule="auto"/>
        <w:ind w:firstLine="708"/>
        <w:jc w:val="both"/>
        <w:rPr>
          <w:rFonts w:ascii="Times New Roman" w:hAnsi="Times New Roman" w:cs="Times New Roman"/>
          <w:sz w:val="24"/>
          <w:szCs w:val="24"/>
          <w:lang w:val="es-MX"/>
        </w:rPr>
      </w:pPr>
      <w:r w:rsidRPr="00F65A57">
        <w:rPr>
          <w:rFonts w:ascii="Times New Roman" w:hAnsi="Times New Roman" w:cs="Times New Roman"/>
          <w:sz w:val="24"/>
          <w:szCs w:val="24"/>
          <w:lang w:val="es-MX"/>
        </w:rPr>
        <w:t xml:space="preserve">En </w:t>
      </w:r>
      <w:r w:rsidR="000B06EB">
        <w:rPr>
          <w:rFonts w:ascii="Times New Roman" w:hAnsi="Times New Roman" w:cs="Times New Roman"/>
          <w:sz w:val="24"/>
          <w:szCs w:val="24"/>
          <w:lang w:val="es-MX"/>
        </w:rPr>
        <w:t xml:space="preserve">la figura 6 </w:t>
      </w:r>
      <w:r w:rsidRPr="00F65A57">
        <w:rPr>
          <w:rFonts w:ascii="Times New Roman" w:hAnsi="Times New Roman" w:cs="Times New Roman"/>
          <w:sz w:val="24"/>
          <w:szCs w:val="24"/>
          <w:lang w:val="es-MX"/>
        </w:rPr>
        <w:t xml:space="preserve">el color verde equivale a </w:t>
      </w:r>
      <w:r w:rsidR="000B06EB">
        <w:rPr>
          <w:rFonts w:ascii="Times New Roman" w:hAnsi="Times New Roman" w:cs="Times New Roman"/>
          <w:sz w:val="24"/>
          <w:szCs w:val="24"/>
          <w:lang w:val="es-MX"/>
        </w:rPr>
        <w:t>uno</w:t>
      </w:r>
      <w:r w:rsidR="000B06EB" w:rsidRPr="00F65A57">
        <w:rPr>
          <w:rFonts w:ascii="Times New Roman" w:hAnsi="Times New Roman" w:cs="Times New Roman"/>
          <w:sz w:val="24"/>
          <w:szCs w:val="24"/>
          <w:lang w:val="es-MX"/>
        </w:rPr>
        <w:t xml:space="preserve"> </w:t>
      </w:r>
      <w:r w:rsidRPr="00F65A57">
        <w:rPr>
          <w:rFonts w:ascii="Times New Roman" w:hAnsi="Times New Roman" w:cs="Times New Roman"/>
          <w:sz w:val="24"/>
          <w:szCs w:val="24"/>
          <w:lang w:val="es-MX"/>
        </w:rPr>
        <w:t>(</w:t>
      </w:r>
      <w:r w:rsidR="003E7268">
        <w:rPr>
          <w:rFonts w:ascii="Times New Roman" w:hAnsi="Times New Roman" w:cs="Times New Roman"/>
          <w:sz w:val="24"/>
          <w:szCs w:val="24"/>
          <w:lang w:val="es-MX"/>
        </w:rPr>
        <w:t>“S</w:t>
      </w:r>
      <w:r w:rsidR="003E7268" w:rsidRPr="00F65A57">
        <w:rPr>
          <w:rFonts w:ascii="Times New Roman" w:hAnsi="Times New Roman" w:cs="Times New Roman"/>
          <w:sz w:val="24"/>
          <w:szCs w:val="24"/>
          <w:lang w:val="es-MX"/>
        </w:rPr>
        <w:t>í</w:t>
      </w:r>
      <w:r w:rsidR="003E7268">
        <w:rPr>
          <w:rFonts w:ascii="Times New Roman" w:hAnsi="Times New Roman" w:cs="Times New Roman"/>
          <w:sz w:val="24"/>
          <w:szCs w:val="24"/>
          <w:lang w:val="es-MX"/>
        </w:rPr>
        <w:t>”</w:t>
      </w:r>
      <w:r w:rsidRPr="00F65A57">
        <w:rPr>
          <w:rFonts w:ascii="Times New Roman" w:hAnsi="Times New Roman" w:cs="Times New Roman"/>
          <w:sz w:val="24"/>
          <w:szCs w:val="24"/>
          <w:lang w:val="es-MX"/>
        </w:rPr>
        <w:t xml:space="preserve">) y el color azul equivale </w:t>
      </w:r>
      <w:r w:rsidR="000B06EB">
        <w:rPr>
          <w:rFonts w:ascii="Times New Roman" w:hAnsi="Times New Roman" w:cs="Times New Roman"/>
          <w:sz w:val="24"/>
          <w:szCs w:val="24"/>
          <w:lang w:val="es-MX"/>
        </w:rPr>
        <w:t>cero</w:t>
      </w:r>
      <w:r w:rsidR="000B06EB" w:rsidRPr="00F65A57">
        <w:rPr>
          <w:rFonts w:ascii="Times New Roman" w:hAnsi="Times New Roman" w:cs="Times New Roman"/>
          <w:sz w:val="24"/>
          <w:szCs w:val="24"/>
          <w:lang w:val="es-MX"/>
        </w:rPr>
        <w:t xml:space="preserve"> </w:t>
      </w:r>
      <w:r w:rsidRPr="00F65A57">
        <w:rPr>
          <w:rFonts w:ascii="Times New Roman" w:hAnsi="Times New Roman" w:cs="Times New Roman"/>
          <w:sz w:val="24"/>
          <w:szCs w:val="24"/>
          <w:lang w:val="es-MX"/>
        </w:rPr>
        <w:t>(</w:t>
      </w:r>
      <w:r w:rsidR="003E7268">
        <w:rPr>
          <w:rFonts w:ascii="Times New Roman" w:hAnsi="Times New Roman" w:cs="Times New Roman"/>
          <w:sz w:val="24"/>
          <w:szCs w:val="24"/>
          <w:lang w:val="es-MX"/>
        </w:rPr>
        <w:t>“N</w:t>
      </w:r>
      <w:r w:rsidR="003E7268" w:rsidRPr="00F65A57">
        <w:rPr>
          <w:rFonts w:ascii="Times New Roman" w:hAnsi="Times New Roman" w:cs="Times New Roman"/>
          <w:sz w:val="24"/>
          <w:szCs w:val="24"/>
          <w:lang w:val="es-MX"/>
        </w:rPr>
        <w:t>o</w:t>
      </w:r>
      <w:r w:rsidR="000B06EB">
        <w:rPr>
          <w:rFonts w:ascii="Times New Roman" w:hAnsi="Times New Roman" w:cs="Times New Roman"/>
          <w:sz w:val="24"/>
          <w:szCs w:val="24"/>
          <w:lang w:val="es-MX"/>
        </w:rPr>
        <w:t>”</w:t>
      </w:r>
      <w:r w:rsidR="000B06EB" w:rsidRPr="00F65A57">
        <w:rPr>
          <w:rFonts w:ascii="Times New Roman" w:hAnsi="Times New Roman" w:cs="Times New Roman"/>
          <w:sz w:val="24"/>
          <w:szCs w:val="24"/>
          <w:lang w:val="es-MX"/>
        </w:rPr>
        <w:t>)</w:t>
      </w:r>
      <w:r w:rsidR="000B06EB">
        <w:rPr>
          <w:rFonts w:ascii="Times New Roman" w:hAnsi="Times New Roman" w:cs="Times New Roman"/>
          <w:sz w:val="24"/>
          <w:szCs w:val="24"/>
          <w:lang w:val="es-MX"/>
        </w:rPr>
        <w:t>.</w:t>
      </w:r>
      <w:r w:rsidR="000B06EB"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De entre los ítems que la componen, e</w:t>
      </w:r>
      <w:r w:rsidR="000B06EB" w:rsidRPr="00F65A57">
        <w:rPr>
          <w:rFonts w:ascii="Times New Roman" w:hAnsi="Times New Roman" w:cs="Times New Roman"/>
          <w:sz w:val="24"/>
          <w:szCs w:val="24"/>
          <w:lang w:val="es-MX"/>
        </w:rPr>
        <w:t xml:space="preserve">l </w:t>
      </w:r>
      <w:r w:rsidRPr="00F65A57">
        <w:rPr>
          <w:rFonts w:ascii="Times New Roman" w:hAnsi="Times New Roman" w:cs="Times New Roman"/>
          <w:sz w:val="24"/>
          <w:szCs w:val="24"/>
          <w:lang w:val="es-MX"/>
        </w:rPr>
        <w:t>ítem 1</w:t>
      </w:r>
      <w:r w:rsidRPr="00F65A57">
        <w:rPr>
          <w:rFonts w:ascii="Times New Roman" w:eastAsia="Times New Roman" w:hAnsi="Times New Roman" w:cs="Times New Roman"/>
          <w:sz w:val="24"/>
          <w:szCs w:val="24"/>
          <w:lang w:val="es-MX" w:eastAsia="es-MX"/>
        </w:rPr>
        <w:t xml:space="preserve"> “Si hago algunos fallos seguidos, mi estado de ánimo se va a pique”, </w:t>
      </w:r>
      <w:r w:rsidRPr="00F65A57">
        <w:rPr>
          <w:rFonts w:ascii="Times New Roman" w:hAnsi="Times New Roman" w:cs="Times New Roman"/>
          <w:sz w:val="24"/>
          <w:szCs w:val="24"/>
          <w:lang w:val="es-MX"/>
        </w:rPr>
        <w:t>70</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994E51">
        <w:rPr>
          <w:rFonts w:ascii="Times New Roman" w:hAnsi="Times New Roman" w:cs="Times New Roman"/>
          <w:sz w:val="24"/>
          <w:szCs w:val="24"/>
          <w:lang w:val="es-MX"/>
        </w:rPr>
        <w:t>uno</w:t>
      </w:r>
      <w:r w:rsidRPr="00F65A57">
        <w:rPr>
          <w:rFonts w:ascii="Times New Roman" w:hAnsi="Times New Roman" w:cs="Times New Roman"/>
          <w:sz w:val="24"/>
          <w:szCs w:val="24"/>
          <w:lang w:val="es-MX"/>
        </w:rPr>
        <w:t>, 30</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4 “</w:t>
      </w:r>
      <w:r w:rsidRPr="00F65A57">
        <w:rPr>
          <w:rFonts w:ascii="Times New Roman" w:eastAsia="Times New Roman" w:hAnsi="Times New Roman" w:cs="Times New Roman"/>
          <w:sz w:val="24"/>
          <w:szCs w:val="24"/>
          <w:lang w:val="es-MX" w:eastAsia="es-MX"/>
        </w:rPr>
        <w:t xml:space="preserve">Muchas veces dejo de lado </w:t>
      </w:r>
      <w:r w:rsidRPr="00F65A57">
        <w:rPr>
          <w:rFonts w:ascii="Times New Roman" w:eastAsia="Times New Roman" w:hAnsi="Times New Roman" w:cs="Times New Roman"/>
          <w:sz w:val="24"/>
          <w:szCs w:val="24"/>
          <w:lang w:val="es-MX" w:eastAsia="es-MX"/>
        </w:rPr>
        <w:lastRenderedPageBreak/>
        <w:t>mis planes porque me falta la suficiente confianza en mí mismo como para ponerlos en práctica”</w:t>
      </w:r>
      <w:r w:rsidR="00994E51">
        <w:rPr>
          <w:rFonts w:ascii="Times New Roman" w:eastAsia="Times New Roman" w:hAnsi="Times New Roman" w:cs="Times New Roman"/>
          <w:sz w:val="24"/>
          <w:szCs w:val="24"/>
          <w:lang w:val="es-MX" w:eastAsia="es-MX"/>
        </w:rPr>
        <w:t>,</w:t>
      </w:r>
      <w:r w:rsidRPr="00F65A57">
        <w:rPr>
          <w:rFonts w:ascii="Times New Roman" w:eastAsia="Times New Roman" w:hAnsi="Times New Roman" w:cs="Times New Roman"/>
          <w:sz w:val="24"/>
          <w:szCs w:val="24"/>
          <w:lang w:val="es-MX" w:eastAsia="es-MX"/>
        </w:rPr>
        <w:t xml:space="preserve"> </w:t>
      </w:r>
      <w:r w:rsidRPr="00F65A57">
        <w:rPr>
          <w:rFonts w:ascii="Times New Roman" w:hAnsi="Times New Roman" w:cs="Times New Roman"/>
          <w:sz w:val="24"/>
          <w:szCs w:val="24"/>
          <w:lang w:val="es-MX"/>
        </w:rPr>
        <w:t>50</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994E51">
        <w:rPr>
          <w:rFonts w:ascii="Times New Roman" w:hAnsi="Times New Roman" w:cs="Times New Roman"/>
          <w:sz w:val="24"/>
          <w:szCs w:val="24"/>
          <w:lang w:val="es-MX"/>
        </w:rPr>
        <w:t>uno</w:t>
      </w:r>
      <w:r w:rsidRPr="00F65A57">
        <w:rPr>
          <w:rFonts w:ascii="Times New Roman" w:hAnsi="Times New Roman" w:cs="Times New Roman"/>
          <w:sz w:val="24"/>
          <w:szCs w:val="24"/>
          <w:lang w:val="es-MX"/>
        </w:rPr>
        <w:t>, 50</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8 “</w:t>
      </w:r>
      <w:r w:rsidRPr="00F65A57">
        <w:rPr>
          <w:rFonts w:ascii="Times New Roman" w:eastAsia="Times New Roman" w:hAnsi="Times New Roman" w:cs="Times New Roman"/>
          <w:sz w:val="24"/>
          <w:szCs w:val="24"/>
          <w:lang w:val="es-MX" w:eastAsia="es-MX"/>
        </w:rPr>
        <w:t xml:space="preserve">Antes de dar comienzo una tarea difícil creo, muy frecuentemente que irá mal” </w:t>
      </w:r>
      <w:r w:rsidRPr="00F65A57">
        <w:rPr>
          <w:rFonts w:ascii="Times New Roman" w:hAnsi="Times New Roman" w:cs="Times New Roman"/>
          <w:sz w:val="24"/>
          <w:szCs w:val="24"/>
          <w:lang w:val="es-MX"/>
        </w:rPr>
        <w:t>70</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994E51">
        <w:rPr>
          <w:rFonts w:ascii="Times New Roman" w:hAnsi="Times New Roman" w:cs="Times New Roman"/>
          <w:sz w:val="24"/>
          <w:szCs w:val="24"/>
          <w:lang w:val="es-MX"/>
        </w:rPr>
        <w:t>uno</w:t>
      </w:r>
      <w:r w:rsidRPr="00F65A57">
        <w:rPr>
          <w:rFonts w:ascii="Times New Roman" w:hAnsi="Times New Roman" w:cs="Times New Roman"/>
          <w:sz w:val="24"/>
          <w:szCs w:val="24"/>
          <w:lang w:val="es-MX"/>
        </w:rPr>
        <w:t>, 30</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5 ”</w:t>
      </w:r>
      <w:r w:rsidRPr="00F65A57">
        <w:rPr>
          <w:rFonts w:ascii="Times New Roman" w:eastAsia="Times New Roman" w:hAnsi="Times New Roman" w:cs="Times New Roman"/>
          <w:sz w:val="24"/>
          <w:szCs w:val="24"/>
          <w:lang w:val="es-MX" w:eastAsia="es-MX"/>
        </w:rPr>
        <w:t>Cuando no cumplo perfectamente con mis deberes, la crítica de los demás me produce una gran ansiedad</w:t>
      </w:r>
      <w:r w:rsidRPr="00F65A57">
        <w:rPr>
          <w:rFonts w:ascii="Times New Roman" w:hAnsi="Times New Roman" w:cs="Times New Roman"/>
          <w:sz w:val="24"/>
          <w:szCs w:val="24"/>
          <w:lang w:val="es-MX"/>
        </w:rPr>
        <w:t>”</w:t>
      </w:r>
      <w:r w:rsidR="00994E51">
        <w:rPr>
          <w:rFonts w:ascii="Times New Roman" w:hAnsi="Times New Roman" w:cs="Times New Roman"/>
          <w:sz w:val="24"/>
          <w:szCs w:val="24"/>
          <w:lang w:val="es-MX"/>
        </w:rPr>
        <w:t>,</w:t>
      </w:r>
      <w:r w:rsidRPr="00F65A57">
        <w:rPr>
          <w:rFonts w:ascii="Times New Roman" w:hAnsi="Times New Roman" w:cs="Times New Roman"/>
          <w:sz w:val="24"/>
          <w:szCs w:val="24"/>
          <w:lang w:val="es-MX"/>
        </w:rPr>
        <w:t xml:space="preserve"> 42</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994E51">
        <w:rPr>
          <w:rFonts w:ascii="Times New Roman" w:hAnsi="Times New Roman" w:cs="Times New Roman"/>
          <w:sz w:val="24"/>
          <w:szCs w:val="24"/>
          <w:lang w:val="es-MX"/>
        </w:rPr>
        <w:t>uno</w:t>
      </w:r>
      <w:r w:rsidRPr="00F65A57">
        <w:rPr>
          <w:rFonts w:ascii="Times New Roman" w:hAnsi="Times New Roman" w:cs="Times New Roman"/>
          <w:sz w:val="24"/>
          <w:szCs w:val="24"/>
          <w:lang w:val="es-MX"/>
        </w:rPr>
        <w:t>, 58</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20 “</w:t>
      </w:r>
      <w:r w:rsidRPr="00F65A57">
        <w:rPr>
          <w:rFonts w:ascii="Times New Roman" w:eastAsia="Times New Roman" w:hAnsi="Times New Roman" w:cs="Times New Roman"/>
          <w:sz w:val="24"/>
          <w:szCs w:val="24"/>
          <w:lang w:val="es-MX" w:eastAsia="es-MX"/>
        </w:rPr>
        <w:t>Después de hacer una prueba o tomar una resolución sobre un asunto importante, estoy en</w:t>
      </w:r>
      <w:r w:rsidR="00A9002E">
        <w:rPr>
          <w:rFonts w:ascii="Times New Roman" w:eastAsia="Times New Roman" w:hAnsi="Times New Roman" w:cs="Times New Roman"/>
          <w:sz w:val="24"/>
          <w:szCs w:val="24"/>
          <w:lang w:val="es-MX" w:eastAsia="es-MX"/>
        </w:rPr>
        <w:t xml:space="preserve"> </w:t>
      </w:r>
      <w:r w:rsidRPr="00F65A57">
        <w:rPr>
          <w:rFonts w:ascii="Times New Roman" w:eastAsia="Times New Roman" w:hAnsi="Times New Roman" w:cs="Times New Roman"/>
          <w:sz w:val="24"/>
          <w:szCs w:val="24"/>
          <w:lang w:val="es-MX" w:eastAsia="es-MX"/>
        </w:rPr>
        <w:t>tensión</w:t>
      </w:r>
      <w:r w:rsidR="00A9002E">
        <w:rPr>
          <w:rFonts w:ascii="Times New Roman" w:eastAsia="Times New Roman" w:hAnsi="Times New Roman" w:cs="Times New Roman"/>
          <w:sz w:val="24"/>
          <w:szCs w:val="24"/>
          <w:lang w:val="es-MX" w:eastAsia="es-MX"/>
        </w:rPr>
        <w:t xml:space="preserve"> </w:t>
      </w:r>
      <w:r w:rsidRPr="00F65A57">
        <w:rPr>
          <w:rFonts w:ascii="Times New Roman" w:eastAsia="Times New Roman" w:hAnsi="Times New Roman" w:cs="Times New Roman"/>
          <w:sz w:val="24"/>
          <w:szCs w:val="24"/>
          <w:lang w:val="es-MX" w:eastAsia="es-MX"/>
        </w:rPr>
        <w:t>hasta</w:t>
      </w:r>
      <w:r w:rsidR="00A9002E">
        <w:rPr>
          <w:rFonts w:ascii="Times New Roman" w:eastAsia="Times New Roman" w:hAnsi="Times New Roman" w:cs="Times New Roman"/>
          <w:sz w:val="24"/>
          <w:szCs w:val="24"/>
          <w:lang w:val="es-MX" w:eastAsia="es-MX"/>
        </w:rPr>
        <w:t xml:space="preserve"> </w:t>
      </w:r>
      <w:r w:rsidRPr="00F65A57">
        <w:rPr>
          <w:rFonts w:ascii="Times New Roman" w:eastAsia="Times New Roman" w:hAnsi="Times New Roman" w:cs="Times New Roman"/>
          <w:sz w:val="24"/>
          <w:szCs w:val="24"/>
          <w:lang w:val="es-MX" w:eastAsia="es-MX"/>
        </w:rPr>
        <w:t>que conozco los resultados”</w:t>
      </w:r>
      <w:r w:rsidR="00994E51">
        <w:rPr>
          <w:rFonts w:ascii="Times New Roman" w:eastAsia="Times New Roman" w:hAnsi="Times New Roman" w:cs="Times New Roman"/>
          <w:sz w:val="24"/>
          <w:szCs w:val="24"/>
          <w:lang w:val="es-MX" w:eastAsia="es-MX"/>
        </w:rPr>
        <w:t>,</w:t>
      </w:r>
      <w:r w:rsidRPr="00F65A57">
        <w:rPr>
          <w:rFonts w:ascii="Times New Roman" w:eastAsia="Times New Roman" w:hAnsi="Times New Roman" w:cs="Times New Roman"/>
          <w:sz w:val="24"/>
          <w:szCs w:val="24"/>
          <w:lang w:val="es-MX" w:eastAsia="es-MX"/>
        </w:rPr>
        <w:t xml:space="preserve"> </w:t>
      </w:r>
      <w:r w:rsidRPr="00F65A57">
        <w:rPr>
          <w:rFonts w:ascii="Times New Roman" w:hAnsi="Times New Roman" w:cs="Times New Roman"/>
          <w:sz w:val="24"/>
          <w:szCs w:val="24"/>
          <w:lang w:val="es-MX"/>
        </w:rPr>
        <w:t>49</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994E51">
        <w:rPr>
          <w:rFonts w:ascii="Times New Roman" w:hAnsi="Times New Roman" w:cs="Times New Roman"/>
          <w:sz w:val="24"/>
          <w:szCs w:val="24"/>
          <w:lang w:val="es-MX"/>
        </w:rPr>
        <w:t>uno</w:t>
      </w:r>
      <w:r w:rsidRPr="00F65A57">
        <w:rPr>
          <w:rFonts w:ascii="Times New Roman" w:hAnsi="Times New Roman" w:cs="Times New Roman"/>
          <w:sz w:val="24"/>
          <w:szCs w:val="24"/>
          <w:lang w:val="es-MX"/>
        </w:rPr>
        <w:t>, 51</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cero</w:t>
      </w:r>
      <w:r w:rsidRPr="00F65A57">
        <w:rPr>
          <w:rFonts w:ascii="Times New Roman" w:hAnsi="Times New Roman" w:cs="Times New Roman"/>
          <w:sz w:val="24"/>
          <w:szCs w:val="24"/>
          <w:lang w:val="es-MX"/>
        </w:rPr>
        <w:t>;</w:t>
      </w:r>
      <w:r w:rsidR="00994E51">
        <w:rPr>
          <w:rFonts w:ascii="Times New Roman" w:hAnsi="Times New Roman" w:cs="Times New Roman"/>
          <w:sz w:val="24"/>
          <w:szCs w:val="24"/>
          <w:lang w:val="es-MX"/>
        </w:rPr>
        <w:t xml:space="preserve"> respecto al</w:t>
      </w:r>
      <w:r w:rsidRPr="00F65A57">
        <w:rPr>
          <w:rFonts w:ascii="Times New Roman" w:hAnsi="Times New Roman" w:cs="Times New Roman"/>
          <w:sz w:val="24"/>
          <w:szCs w:val="24"/>
          <w:lang w:val="es-MX"/>
        </w:rPr>
        <w:t xml:space="preserve"> ítem 24 “</w:t>
      </w:r>
      <w:r w:rsidRPr="00F65A57">
        <w:rPr>
          <w:rFonts w:ascii="Times New Roman" w:eastAsia="Times New Roman" w:hAnsi="Times New Roman" w:cs="Times New Roman"/>
          <w:sz w:val="24"/>
          <w:szCs w:val="24"/>
          <w:lang w:val="es-MX" w:eastAsia="es-MX"/>
        </w:rPr>
        <w:t>Una de mis principales dificultades es la ansiedad que siento ante una situación difícil”</w:t>
      </w:r>
      <w:r w:rsidR="00994E51">
        <w:rPr>
          <w:rFonts w:ascii="Times New Roman" w:eastAsia="Times New Roman" w:hAnsi="Times New Roman" w:cs="Times New Roman"/>
          <w:sz w:val="24"/>
          <w:szCs w:val="24"/>
          <w:lang w:val="es-MX" w:eastAsia="es-MX"/>
        </w:rPr>
        <w:t>,</w:t>
      </w:r>
      <w:r w:rsidRPr="00F65A57">
        <w:rPr>
          <w:rFonts w:ascii="Times New Roman" w:hAnsi="Times New Roman" w:cs="Times New Roman"/>
          <w:sz w:val="24"/>
          <w:szCs w:val="24"/>
          <w:lang w:val="es-MX"/>
        </w:rPr>
        <w:t xml:space="preserve"> 55</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994E51">
        <w:rPr>
          <w:rFonts w:ascii="Times New Roman" w:hAnsi="Times New Roman" w:cs="Times New Roman"/>
          <w:sz w:val="24"/>
          <w:szCs w:val="24"/>
          <w:lang w:val="es-MX"/>
        </w:rPr>
        <w:t>uno</w:t>
      </w:r>
      <w:r w:rsidRPr="00F65A57">
        <w:rPr>
          <w:rFonts w:ascii="Times New Roman" w:hAnsi="Times New Roman" w:cs="Times New Roman"/>
          <w:sz w:val="24"/>
          <w:szCs w:val="24"/>
          <w:lang w:val="es-MX"/>
        </w:rPr>
        <w:t>, 45</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26 “</w:t>
      </w:r>
      <w:r w:rsidRPr="00F65A57">
        <w:rPr>
          <w:rFonts w:ascii="Times New Roman" w:eastAsia="Times New Roman" w:hAnsi="Times New Roman" w:cs="Times New Roman"/>
          <w:sz w:val="24"/>
          <w:szCs w:val="24"/>
          <w:lang w:val="es-MX" w:eastAsia="es-MX"/>
        </w:rPr>
        <w:t>Lo más difícil, para mí, es siempre el comienzo de un nuevo trabajo”</w:t>
      </w:r>
      <w:r w:rsidR="00994E51">
        <w:rPr>
          <w:rFonts w:ascii="Times New Roman" w:eastAsia="Times New Roman" w:hAnsi="Times New Roman" w:cs="Times New Roman"/>
          <w:sz w:val="24"/>
          <w:szCs w:val="24"/>
          <w:lang w:val="es-MX" w:eastAsia="es-MX"/>
        </w:rPr>
        <w:t>,</w:t>
      </w:r>
      <w:r w:rsidRPr="00F65A57">
        <w:rPr>
          <w:rFonts w:ascii="Times New Roman" w:hAnsi="Times New Roman" w:cs="Times New Roman"/>
          <w:sz w:val="24"/>
          <w:szCs w:val="24"/>
          <w:lang w:val="es-MX"/>
        </w:rPr>
        <w:t xml:space="preserve"> 68</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994E51">
        <w:rPr>
          <w:rFonts w:ascii="Times New Roman" w:hAnsi="Times New Roman" w:cs="Times New Roman"/>
          <w:sz w:val="24"/>
          <w:szCs w:val="24"/>
          <w:lang w:val="es-MX"/>
        </w:rPr>
        <w:t>uno y</w:t>
      </w:r>
      <w:r w:rsidRPr="00F65A57">
        <w:rPr>
          <w:rFonts w:ascii="Times New Roman" w:hAnsi="Times New Roman" w:cs="Times New Roman"/>
          <w:sz w:val="24"/>
          <w:szCs w:val="24"/>
          <w:lang w:val="es-MX"/>
        </w:rPr>
        <w:t xml:space="preserve"> 32</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 xml:space="preserve">en cuanto al </w:t>
      </w:r>
      <w:r w:rsidRPr="00F65A57">
        <w:rPr>
          <w:rFonts w:ascii="Times New Roman" w:hAnsi="Times New Roman" w:cs="Times New Roman"/>
          <w:sz w:val="24"/>
          <w:szCs w:val="24"/>
          <w:lang w:val="es-MX"/>
        </w:rPr>
        <w:t>ítem 30 “</w:t>
      </w:r>
      <w:r w:rsidRPr="00F65A57">
        <w:rPr>
          <w:rFonts w:ascii="Times New Roman" w:eastAsia="Times New Roman" w:hAnsi="Times New Roman" w:cs="Times New Roman"/>
          <w:sz w:val="24"/>
          <w:szCs w:val="24"/>
          <w:lang w:val="es-MX" w:eastAsia="es-MX"/>
        </w:rPr>
        <w:t xml:space="preserve">Los fracasos me afectan mucho”, </w:t>
      </w:r>
      <w:r w:rsidRPr="00F65A57">
        <w:rPr>
          <w:rFonts w:ascii="Times New Roman" w:hAnsi="Times New Roman" w:cs="Times New Roman"/>
          <w:sz w:val="24"/>
          <w:szCs w:val="24"/>
          <w:lang w:val="es-MX"/>
        </w:rPr>
        <w:t>70</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respondió </w:t>
      </w:r>
      <w:r w:rsidR="00994E51">
        <w:rPr>
          <w:rFonts w:ascii="Times New Roman" w:hAnsi="Times New Roman" w:cs="Times New Roman"/>
          <w:sz w:val="24"/>
          <w:szCs w:val="24"/>
          <w:lang w:val="es-MX"/>
        </w:rPr>
        <w:t>que sí</w:t>
      </w:r>
      <w:r w:rsidRPr="00F65A57">
        <w:rPr>
          <w:rFonts w:ascii="Times New Roman" w:hAnsi="Times New Roman" w:cs="Times New Roman"/>
          <w:sz w:val="24"/>
          <w:szCs w:val="24"/>
          <w:lang w:val="es-MX"/>
        </w:rPr>
        <w:t>,</w:t>
      </w:r>
      <w:r w:rsidR="00994E51">
        <w:rPr>
          <w:rFonts w:ascii="Times New Roman" w:hAnsi="Times New Roman" w:cs="Times New Roman"/>
          <w:sz w:val="24"/>
          <w:szCs w:val="24"/>
          <w:lang w:val="es-MX"/>
        </w:rPr>
        <w:t xml:space="preserve"> es decir, respondió con un uno,</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 xml:space="preserve">mientras que </w:t>
      </w:r>
      <w:r w:rsidRPr="00F65A57">
        <w:rPr>
          <w:rFonts w:ascii="Times New Roman" w:hAnsi="Times New Roman" w:cs="Times New Roman"/>
          <w:sz w:val="24"/>
          <w:szCs w:val="24"/>
          <w:lang w:val="es-MX"/>
        </w:rPr>
        <w:t>30</w:t>
      </w:r>
      <w:r w:rsidR="00994E51">
        <w:rPr>
          <w:rFonts w:ascii="Times New Roman" w:hAnsi="Times New Roman" w:cs="Times New Roman"/>
          <w:sz w:val="24"/>
          <w:szCs w:val="24"/>
          <w:lang w:val="es-MX"/>
        </w:rPr>
        <w:t xml:space="preserve"> </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respondió con un cero</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33 “</w:t>
      </w:r>
      <w:r w:rsidRPr="00F65A57">
        <w:rPr>
          <w:rFonts w:ascii="Times New Roman" w:eastAsia="Times New Roman" w:hAnsi="Times New Roman" w:cs="Times New Roman"/>
          <w:sz w:val="24"/>
          <w:szCs w:val="24"/>
          <w:lang w:val="es-MX" w:eastAsia="es-MX"/>
        </w:rPr>
        <w:t>En las ocasiones importantes estoy casi siempre nervioso”</w:t>
      </w:r>
      <w:r w:rsidR="00994E51">
        <w:rPr>
          <w:rFonts w:ascii="Times New Roman" w:eastAsia="Times New Roman" w:hAnsi="Times New Roman" w:cs="Times New Roman"/>
          <w:sz w:val="24"/>
          <w:szCs w:val="24"/>
          <w:lang w:val="es-MX" w:eastAsia="es-MX"/>
        </w:rPr>
        <w:t>,</w:t>
      </w:r>
      <w:r w:rsidRPr="00F65A57">
        <w:rPr>
          <w:rFonts w:ascii="Times New Roman" w:eastAsia="Times New Roman" w:hAnsi="Times New Roman" w:cs="Times New Roman"/>
          <w:sz w:val="24"/>
          <w:szCs w:val="24"/>
          <w:lang w:val="es-MX" w:eastAsia="es-MX"/>
        </w:rPr>
        <w:t xml:space="preserve"> </w:t>
      </w:r>
      <w:r w:rsidRPr="00F65A57">
        <w:rPr>
          <w:rFonts w:ascii="Times New Roman" w:hAnsi="Times New Roman" w:cs="Times New Roman"/>
          <w:sz w:val="24"/>
          <w:szCs w:val="24"/>
          <w:lang w:val="es-MX"/>
        </w:rPr>
        <w:t>48</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respondió </w:t>
      </w:r>
      <w:r w:rsidR="00994E51">
        <w:rPr>
          <w:rFonts w:ascii="Times New Roman" w:hAnsi="Times New Roman" w:cs="Times New Roman"/>
          <w:sz w:val="24"/>
          <w:szCs w:val="24"/>
          <w:lang w:val="es-MX"/>
        </w:rPr>
        <w:t>uno</w:t>
      </w:r>
      <w:r w:rsidRPr="00F65A57">
        <w:rPr>
          <w:rFonts w:ascii="Times New Roman" w:hAnsi="Times New Roman" w:cs="Times New Roman"/>
          <w:sz w:val="24"/>
          <w:szCs w:val="24"/>
          <w:lang w:val="es-MX"/>
        </w:rPr>
        <w:t>, 52</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35 “</w:t>
      </w:r>
      <w:r w:rsidRPr="00F65A57">
        <w:rPr>
          <w:rFonts w:ascii="Times New Roman" w:eastAsia="Times New Roman" w:hAnsi="Times New Roman" w:cs="Times New Roman"/>
          <w:sz w:val="24"/>
          <w:szCs w:val="24"/>
          <w:lang w:val="es-MX" w:eastAsia="es-MX"/>
        </w:rPr>
        <w:t>En las situaciones difíciles llega a apoderarse de mí una sensación de pánico”,</w:t>
      </w:r>
      <w:r w:rsidRPr="00F65A57">
        <w:rPr>
          <w:rFonts w:ascii="Times New Roman" w:hAnsi="Times New Roman" w:cs="Times New Roman"/>
          <w:sz w:val="24"/>
          <w:szCs w:val="24"/>
          <w:lang w:val="es-MX"/>
        </w:rPr>
        <w:t xml:space="preserve"> 42</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994E51">
        <w:rPr>
          <w:rFonts w:ascii="Times New Roman" w:hAnsi="Times New Roman" w:cs="Times New Roman"/>
          <w:sz w:val="24"/>
          <w:szCs w:val="24"/>
          <w:lang w:val="es-MX"/>
        </w:rPr>
        <w:t>uno</w:t>
      </w:r>
      <w:r w:rsidRPr="00F65A57">
        <w:rPr>
          <w:rFonts w:ascii="Times New Roman" w:hAnsi="Times New Roman" w:cs="Times New Roman"/>
          <w:sz w:val="24"/>
          <w:szCs w:val="24"/>
          <w:lang w:val="es-MX"/>
        </w:rPr>
        <w:t>, 58</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36 “</w:t>
      </w:r>
      <w:r w:rsidRPr="00F65A57">
        <w:rPr>
          <w:rFonts w:ascii="Times New Roman" w:eastAsia="Times New Roman" w:hAnsi="Times New Roman" w:cs="Times New Roman"/>
          <w:sz w:val="24"/>
          <w:szCs w:val="24"/>
          <w:lang w:val="es-MX" w:eastAsia="es-MX"/>
        </w:rPr>
        <w:t>Hago lo posible por rehuir los trabajos muy difíciles, si puedo, porque de estos fracasos me cuesta mucho salir”</w:t>
      </w:r>
      <w:r w:rsidR="00994E51">
        <w:rPr>
          <w:rFonts w:ascii="Times New Roman" w:eastAsia="Times New Roman" w:hAnsi="Times New Roman" w:cs="Times New Roman"/>
          <w:sz w:val="24"/>
          <w:szCs w:val="24"/>
          <w:lang w:val="es-MX" w:eastAsia="es-MX"/>
        </w:rPr>
        <w:t>,</w:t>
      </w:r>
      <w:r w:rsidRPr="00F65A57">
        <w:rPr>
          <w:rFonts w:ascii="Times New Roman" w:hAnsi="Times New Roman" w:cs="Times New Roman"/>
          <w:sz w:val="24"/>
          <w:szCs w:val="24"/>
          <w:lang w:val="es-MX"/>
        </w:rPr>
        <w:t xml:space="preserve"> 49</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994E51">
        <w:rPr>
          <w:rFonts w:ascii="Times New Roman" w:hAnsi="Times New Roman" w:cs="Times New Roman"/>
          <w:sz w:val="24"/>
          <w:szCs w:val="24"/>
          <w:lang w:val="es-MX"/>
        </w:rPr>
        <w:t>uno</w:t>
      </w:r>
      <w:r w:rsidRPr="00F65A57">
        <w:rPr>
          <w:rFonts w:ascii="Times New Roman" w:hAnsi="Times New Roman" w:cs="Times New Roman"/>
          <w:sz w:val="24"/>
          <w:szCs w:val="24"/>
          <w:lang w:val="es-MX"/>
        </w:rPr>
        <w:t>, 51</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 xml:space="preserve">finalmente, en el </w:t>
      </w:r>
      <w:r w:rsidRPr="00F65A57">
        <w:rPr>
          <w:rFonts w:ascii="Times New Roman" w:hAnsi="Times New Roman" w:cs="Times New Roman"/>
          <w:sz w:val="24"/>
          <w:szCs w:val="24"/>
          <w:lang w:val="es-MX"/>
        </w:rPr>
        <w:t>ítem</w:t>
      </w:r>
      <w:r w:rsidR="00A9002E">
        <w:rPr>
          <w:rFonts w:ascii="Times New Roman" w:hAnsi="Times New Roman" w:cs="Times New Roman"/>
          <w:sz w:val="24"/>
          <w:szCs w:val="24"/>
          <w:lang w:val="es-MX"/>
        </w:rPr>
        <w:t xml:space="preserve"> </w:t>
      </w:r>
      <w:r w:rsidRPr="00F65A57">
        <w:rPr>
          <w:rFonts w:ascii="Times New Roman" w:hAnsi="Times New Roman" w:cs="Times New Roman"/>
          <w:sz w:val="24"/>
          <w:szCs w:val="24"/>
          <w:lang w:val="es-MX"/>
        </w:rPr>
        <w:t>44 “</w:t>
      </w:r>
      <w:r w:rsidRPr="00F65A57">
        <w:rPr>
          <w:rFonts w:ascii="Times New Roman" w:eastAsia="Times New Roman" w:hAnsi="Times New Roman" w:cs="Times New Roman"/>
          <w:sz w:val="24"/>
          <w:szCs w:val="24"/>
          <w:lang w:val="es-MX" w:eastAsia="es-MX"/>
        </w:rPr>
        <w:t xml:space="preserve">En una situación difícil mi memoria se encuentra fuertemente bloqueada”, </w:t>
      </w:r>
      <w:r w:rsidRPr="00F65A57">
        <w:rPr>
          <w:rFonts w:ascii="Times New Roman" w:hAnsi="Times New Roman" w:cs="Times New Roman"/>
          <w:sz w:val="24"/>
          <w:szCs w:val="24"/>
          <w:lang w:val="es-MX"/>
        </w:rPr>
        <w:t>49</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994E51">
        <w:rPr>
          <w:rFonts w:ascii="Times New Roman" w:hAnsi="Times New Roman" w:cs="Times New Roman"/>
          <w:sz w:val="24"/>
          <w:szCs w:val="24"/>
          <w:lang w:val="es-MX"/>
        </w:rPr>
        <w:t xml:space="preserve">uno </w:t>
      </w:r>
      <w:r w:rsidR="00994E51" w:rsidRPr="00F65A57">
        <w:rPr>
          <w:rFonts w:ascii="Times New Roman" w:hAnsi="Times New Roman" w:cs="Times New Roman"/>
          <w:sz w:val="24"/>
          <w:szCs w:val="24"/>
          <w:lang w:val="es-MX"/>
        </w:rPr>
        <w:t xml:space="preserve">y </w:t>
      </w:r>
      <w:r w:rsidRPr="00F65A57">
        <w:rPr>
          <w:rFonts w:ascii="Times New Roman" w:hAnsi="Times New Roman" w:cs="Times New Roman"/>
          <w:sz w:val="24"/>
          <w:szCs w:val="24"/>
          <w:lang w:val="es-MX"/>
        </w:rPr>
        <w:t>51</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994E51">
        <w:rPr>
          <w:rFonts w:ascii="Times New Roman" w:hAnsi="Times New Roman" w:cs="Times New Roman"/>
          <w:sz w:val="24"/>
          <w:szCs w:val="24"/>
          <w:lang w:val="es-MX"/>
        </w:rPr>
        <w:t>cero</w:t>
      </w:r>
      <w:r w:rsidRPr="00F65A57">
        <w:rPr>
          <w:rFonts w:ascii="Times New Roman" w:hAnsi="Times New Roman" w:cs="Times New Roman"/>
          <w:sz w:val="24"/>
          <w:szCs w:val="24"/>
          <w:lang w:val="es-MX"/>
        </w:rPr>
        <w:t>. Los resultados obtenidos muestran que más de 60</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de los estudiantes tienen ansiedad inhibidora del rendimiento</w:t>
      </w:r>
      <w:r w:rsidR="004B333F" w:rsidRPr="00F65A57">
        <w:rPr>
          <w:rFonts w:ascii="Times New Roman" w:hAnsi="Times New Roman" w:cs="Times New Roman"/>
          <w:sz w:val="24"/>
          <w:szCs w:val="24"/>
          <w:lang w:val="es-MX"/>
        </w:rPr>
        <w:t xml:space="preserve"> negativa</w:t>
      </w:r>
      <w:r w:rsidR="00994E51">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En el apartado positivo</w:t>
      </w:r>
      <w:r w:rsidR="00994E51">
        <w:rPr>
          <w:rFonts w:ascii="Times New Roman" w:hAnsi="Times New Roman" w:cs="Times New Roman"/>
          <w:sz w:val="24"/>
          <w:szCs w:val="24"/>
          <w:lang w:val="es-MX"/>
        </w:rPr>
        <w:t>,</w:t>
      </w:r>
      <w:r w:rsidR="00994E51" w:rsidRPr="00F65A57">
        <w:rPr>
          <w:rFonts w:ascii="Times New Roman" w:hAnsi="Times New Roman" w:cs="Times New Roman"/>
          <w:sz w:val="24"/>
          <w:szCs w:val="24"/>
          <w:lang w:val="es-MX"/>
        </w:rPr>
        <w:t xml:space="preserve"> </w:t>
      </w:r>
      <w:r w:rsidR="004B333F" w:rsidRPr="00F65A57">
        <w:rPr>
          <w:rFonts w:ascii="Times New Roman" w:hAnsi="Times New Roman" w:cs="Times New Roman"/>
          <w:sz w:val="24"/>
          <w:szCs w:val="24"/>
          <w:lang w:val="es-MX"/>
        </w:rPr>
        <w:t xml:space="preserve">la mayor parte de ellos </w:t>
      </w:r>
      <w:r w:rsidR="00466810">
        <w:rPr>
          <w:rFonts w:ascii="Times New Roman" w:hAnsi="Times New Roman" w:cs="Times New Roman"/>
          <w:sz w:val="24"/>
          <w:szCs w:val="24"/>
          <w:lang w:val="es-MX"/>
        </w:rPr>
        <w:t>parece poder</w:t>
      </w:r>
      <w:r w:rsidR="004B333F" w:rsidRPr="00F65A57">
        <w:rPr>
          <w:rFonts w:ascii="Times New Roman" w:hAnsi="Times New Roman" w:cs="Times New Roman"/>
          <w:sz w:val="24"/>
          <w:szCs w:val="24"/>
          <w:lang w:val="es-MX"/>
        </w:rPr>
        <w:t xml:space="preserve"> manejar y controlar sus emociones durante una situación.</w:t>
      </w:r>
    </w:p>
    <w:p w14:paraId="1424C4BF" w14:textId="1DBF340C" w:rsidR="00F65A57" w:rsidRDefault="00F65A57" w:rsidP="00D34EDC">
      <w:pPr>
        <w:spacing w:after="0" w:line="360" w:lineRule="auto"/>
        <w:jc w:val="both"/>
        <w:rPr>
          <w:rFonts w:ascii="Times New Roman" w:hAnsi="Times New Roman" w:cs="Times New Roman"/>
          <w:sz w:val="24"/>
          <w:szCs w:val="24"/>
          <w:lang w:val="es-MX"/>
        </w:rPr>
      </w:pPr>
    </w:p>
    <w:p w14:paraId="4B3C71D9" w14:textId="68E8623A" w:rsidR="00DD51F3" w:rsidRDefault="00DD51F3" w:rsidP="00D34EDC">
      <w:pPr>
        <w:spacing w:after="0" w:line="360" w:lineRule="auto"/>
        <w:jc w:val="both"/>
        <w:rPr>
          <w:rFonts w:ascii="Times New Roman" w:hAnsi="Times New Roman" w:cs="Times New Roman"/>
          <w:sz w:val="24"/>
          <w:szCs w:val="24"/>
          <w:lang w:val="es-MX"/>
        </w:rPr>
      </w:pPr>
    </w:p>
    <w:p w14:paraId="360D4774" w14:textId="367AF4B3" w:rsidR="00DD51F3" w:rsidRDefault="00DD51F3" w:rsidP="00D34EDC">
      <w:pPr>
        <w:spacing w:after="0" w:line="360" w:lineRule="auto"/>
        <w:jc w:val="both"/>
        <w:rPr>
          <w:rFonts w:ascii="Times New Roman" w:hAnsi="Times New Roman" w:cs="Times New Roman"/>
          <w:sz w:val="24"/>
          <w:szCs w:val="24"/>
          <w:lang w:val="es-MX"/>
        </w:rPr>
      </w:pPr>
    </w:p>
    <w:p w14:paraId="260A3C6A" w14:textId="71BC69A0" w:rsidR="00DD51F3" w:rsidRDefault="00DD51F3" w:rsidP="00D34EDC">
      <w:pPr>
        <w:spacing w:after="0" w:line="360" w:lineRule="auto"/>
        <w:jc w:val="both"/>
        <w:rPr>
          <w:rFonts w:ascii="Times New Roman" w:hAnsi="Times New Roman" w:cs="Times New Roman"/>
          <w:sz w:val="24"/>
          <w:szCs w:val="24"/>
          <w:lang w:val="es-MX"/>
        </w:rPr>
      </w:pPr>
    </w:p>
    <w:p w14:paraId="642D0507" w14:textId="2E26B895" w:rsidR="00DD51F3" w:rsidRDefault="00DD51F3" w:rsidP="00D34EDC">
      <w:pPr>
        <w:spacing w:after="0" w:line="360" w:lineRule="auto"/>
        <w:jc w:val="both"/>
        <w:rPr>
          <w:rFonts w:ascii="Times New Roman" w:hAnsi="Times New Roman" w:cs="Times New Roman"/>
          <w:sz w:val="24"/>
          <w:szCs w:val="24"/>
          <w:lang w:val="es-MX"/>
        </w:rPr>
      </w:pPr>
    </w:p>
    <w:p w14:paraId="1E83FA35" w14:textId="48228112" w:rsidR="00DD51F3" w:rsidRDefault="00DD51F3" w:rsidP="00D34EDC">
      <w:pPr>
        <w:spacing w:after="0" w:line="360" w:lineRule="auto"/>
        <w:jc w:val="both"/>
        <w:rPr>
          <w:rFonts w:ascii="Times New Roman" w:hAnsi="Times New Roman" w:cs="Times New Roman"/>
          <w:sz w:val="24"/>
          <w:szCs w:val="24"/>
          <w:lang w:val="es-MX"/>
        </w:rPr>
      </w:pPr>
    </w:p>
    <w:p w14:paraId="6EBE63C2" w14:textId="1905E99D" w:rsidR="00DD51F3" w:rsidRDefault="00DD51F3" w:rsidP="00D34EDC">
      <w:pPr>
        <w:spacing w:after="0" w:line="360" w:lineRule="auto"/>
        <w:jc w:val="both"/>
        <w:rPr>
          <w:rFonts w:ascii="Times New Roman" w:hAnsi="Times New Roman" w:cs="Times New Roman"/>
          <w:sz w:val="24"/>
          <w:szCs w:val="24"/>
          <w:lang w:val="es-MX"/>
        </w:rPr>
      </w:pPr>
    </w:p>
    <w:p w14:paraId="12DFE150" w14:textId="31D37329" w:rsidR="00DD51F3" w:rsidRDefault="00DD51F3" w:rsidP="00D34EDC">
      <w:pPr>
        <w:spacing w:after="0" w:line="360" w:lineRule="auto"/>
        <w:jc w:val="both"/>
        <w:rPr>
          <w:rFonts w:ascii="Times New Roman" w:hAnsi="Times New Roman" w:cs="Times New Roman"/>
          <w:sz w:val="24"/>
          <w:szCs w:val="24"/>
          <w:lang w:val="es-MX"/>
        </w:rPr>
      </w:pPr>
    </w:p>
    <w:p w14:paraId="17F5AF1C" w14:textId="474B7606" w:rsidR="00DD51F3" w:rsidRDefault="00DD51F3" w:rsidP="00D34EDC">
      <w:pPr>
        <w:spacing w:after="0" w:line="360" w:lineRule="auto"/>
        <w:jc w:val="both"/>
        <w:rPr>
          <w:rFonts w:ascii="Times New Roman" w:hAnsi="Times New Roman" w:cs="Times New Roman"/>
          <w:sz w:val="24"/>
          <w:szCs w:val="24"/>
          <w:lang w:val="es-MX"/>
        </w:rPr>
      </w:pPr>
    </w:p>
    <w:p w14:paraId="34FBAE81" w14:textId="36625B0A" w:rsidR="00DD51F3" w:rsidRDefault="00DD51F3" w:rsidP="00D34EDC">
      <w:pPr>
        <w:spacing w:after="0" w:line="360" w:lineRule="auto"/>
        <w:jc w:val="both"/>
        <w:rPr>
          <w:rFonts w:ascii="Times New Roman" w:hAnsi="Times New Roman" w:cs="Times New Roman"/>
          <w:sz w:val="24"/>
          <w:szCs w:val="24"/>
          <w:lang w:val="es-MX"/>
        </w:rPr>
      </w:pPr>
    </w:p>
    <w:p w14:paraId="764B4FBE" w14:textId="423F264E" w:rsidR="00DD51F3" w:rsidRDefault="00DD51F3" w:rsidP="00D34EDC">
      <w:pPr>
        <w:spacing w:after="0" w:line="360" w:lineRule="auto"/>
        <w:jc w:val="both"/>
        <w:rPr>
          <w:rFonts w:ascii="Times New Roman" w:hAnsi="Times New Roman" w:cs="Times New Roman"/>
          <w:sz w:val="24"/>
          <w:szCs w:val="24"/>
          <w:lang w:val="es-MX"/>
        </w:rPr>
      </w:pPr>
    </w:p>
    <w:p w14:paraId="0BAD68F6" w14:textId="16A06B0E" w:rsidR="00DD51F3" w:rsidRDefault="00DD51F3" w:rsidP="00D34EDC">
      <w:pPr>
        <w:spacing w:after="0" w:line="360" w:lineRule="auto"/>
        <w:jc w:val="both"/>
        <w:rPr>
          <w:rFonts w:ascii="Times New Roman" w:hAnsi="Times New Roman" w:cs="Times New Roman"/>
          <w:sz w:val="24"/>
          <w:szCs w:val="24"/>
          <w:lang w:val="es-MX"/>
        </w:rPr>
      </w:pPr>
    </w:p>
    <w:p w14:paraId="2337A8B7" w14:textId="295049E7" w:rsidR="00DD51F3" w:rsidRDefault="00DD51F3" w:rsidP="00D34EDC">
      <w:pPr>
        <w:spacing w:after="0" w:line="360" w:lineRule="auto"/>
        <w:jc w:val="both"/>
        <w:rPr>
          <w:rFonts w:ascii="Times New Roman" w:hAnsi="Times New Roman" w:cs="Times New Roman"/>
          <w:sz w:val="24"/>
          <w:szCs w:val="24"/>
          <w:lang w:val="es-MX"/>
        </w:rPr>
      </w:pPr>
    </w:p>
    <w:p w14:paraId="082FD918" w14:textId="77777777" w:rsidR="00DD51F3" w:rsidRPr="00F65A57" w:rsidRDefault="00DD51F3" w:rsidP="00D34EDC">
      <w:pPr>
        <w:spacing w:after="0" w:line="360" w:lineRule="auto"/>
        <w:jc w:val="both"/>
        <w:rPr>
          <w:rFonts w:ascii="Times New Roman" w:hAnsi="Times New Roman" w:cs="Times New Roman"/>
          <w:sz w:val="24"/>
          <w:szCs w:val="24"/>
          <w:lang w:val="es-MX"/>
        </w:rPr>
      </w:pPr>
    </w:p>
    <w:p w14:paraId="1884EC9C" w14:textId="77777777" w:rsidR="004B333F" w:rsidRPr="00BD1FFC" w:rsidRDefault="004B333F" w:rsidP="00062664">
      <w:pPr>
        <w:spacing w:after="0" w:line="360" w:lineRule="auto"/>
        <w:jc w:val="center"/>
        <w:rPr>
          <w:rFonts w:ascii="Times New Roman" w:hAnsi="Times New Roman" w:cs="Times New Roman"/>
          <w:b/>
          <w:sz w:val="28"/>
          <w:szCs w:val="24"/>
          <w:lang w:val="es-MX"/>
        </w:rPr>
      </w:pPr>
      <w:r w:rsidRPr="00BD1FFC">
        <w:rPr>
          <w:rFonts w:ascii="Times New Roman" w:hAnsi="Times New Roman" w:cs="Times New Roman"/>
          <w:b/>
          <w:sz w:val="28"/>
          <w:szCs w:val="24"/>
          <w:lang w:val="es-MX"/>
        </w:rPr>
        <w:lastRenderedPageBreak/>
        <w:t>Miedo al fracaso</w:t>
      </w:r>
    </w:p>
    <w:p w14:paraId="4CA401D4" w14:textId="77777777" w:rsidR="00F65A57" w:rsidRDefault="00F65A57" w:rsidP="00D34EDC">
      <w:pPr>
        <w:spacing w:after="0" w:line="360" w:lineRule="auto"/>
        <w:jc w:val="both"/>
        <w:rPr>
          <w:rFonts w:ascii="Times New Roman" w:hAnsi="Times New Roman" w:cs="Times New Roman"/>
          <w:b/>
          <w:sz w:val="24"/>
          <w:szCs w:val="24"/>
          <w:lang w:val="es-MX"/>
        </w:rPr>
      </w:pPr>
    </w:p>
    <w:p w14:paraId="3E75DD30" w14:textId="0B90CA0D" w:rsidR="004B333F" w:rsidRPr="00F65A57" w:rsidRDefault="004B333F" w:rsidP="00F65A57">
      <w:pPr>
        <w:spacing w:after="0" w:line="360" w:lineRule="auto"/>
        <w:jc w:val="center"/>
        <w:rPr>
          <w:rFonts w:ascii="Times New Roman" w:hAnsi="Times New Roman" w:cs="Times New Roman"/>
          <w:iCs/>
          <w:sz w:val="24"/>
          <w:szCs w:val="24"/>
          <w:lang w:val="es-MX"/>
        </w:rPr>
      </w:pPr>
      <w:r w:rsidRPr="008E5086">
        <w:rPr>
          <w:rFonts w:ascii="Times New Roman" w:hAnsi="Times New Roman" w:cs="Times New Roman"/>
          <w:b/>
          <w:sz w:val="24"/>
          <w:szCs w:val="24"/>
          <w:lang w:val="es-MX"/>
        </w:rPr>
        <w:t xml:space="preserve">Figura </w:t>
      </w:r>
      <w:r w:rsidR="00CB4074">
        <w:rPr>
          <w:rFonts w:ascii="Times New Roman" w:hAnsi="Times New Roman" w:cs="Times New Roman"/>
          <w:b/>
          <w:sz w:val="24"/>
          <w:szCs w:val="24"/>
          <w:lang w:val="es-MX"/>
        </w:rPr>
        <w:t>7</w:t>
      </w:r>
      <w:r w:rsidRPr="008E5086">
        <w:rPr>
          <w:rFonts w:ascii="Times New Roman" w:hAnsi="Times New Roman" w:cs="Times New Roman"/>
          <w:b/>
          <w:sz w:val="24"/>
          <w:szCs w:val="24"/>
          <w:lang w:val="es-MX"/>
        </w:rPr>
        <w:t xml:space="preserve">. </w:t>
      </w:r>
      <w:r w:rsidRPr="00F65A57">
        <w:rPr>
          <w:rFonts w:ascii="Times New Roman" w:hAnsi="Times New Roman" w:cs="Times New Roman"/>
          <w:iCs/>
          <w:sz w:val="24"/>
          <w:szCs w:val="24"/>
          <w:lang w:val="es-MX"/>
        </w:rPr>
        <w:t>Ansiedad facilitadora del rendimiento</w:t>
      </w:r>
    </w:p>
    <w:p w14:paraId="4AB33CF9" w14:textId="77777777" w:rsidR="004B333F" w:rsidRPr="008E5086" w:rsidRDefault="004B333F" w:rsidP="00D34EDC">
      <w:pPr>
        <w:spacing w:after="0" w:line="360" w:lineRule="auto"/>
        <w:jc w:val="both"/>
        <w:rPr>
          <w:rFonts w:ascii="Times New Roman" w:hAnsi="Times New Roman" w:cs="Times New Roman"/>
          <w:sz w:val="24"/>
          <w:szCs w:val="24"/>
        </w:rPr>
      </w:pPr>
      <w:r w:rsidRPr="008E5086">
        <w:rPr>
          <w:rFonts w:ascii="Times New Roman" w:hAnsi="Times New Roman" w:cs="Times New Roman"/>
          <w:noProof/>
          <w:sz w:val="24"/>
          <w:szCs w:val="24"/>
          <w:lang w:val="es-MX" w:eastAsia="es-MX"/>
        </w:rPr>
        <w:drawing>
          <wp:inline distT="0" distB="0" distL="0" distR="0" wp14:anchorId="5F6A07DD" wp14:editId="01BCA42C">
            <wp:extent cx="5391149" cy="3038475"/>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2917" t="18661" r="14423" b="10238"/>
                    <a:stretch/>
                  </pic:blipFill>
                  <pic:spPr bwMode="auto">
                    <a:xfrm>
                      <a:off x="0" y="0"/>
                      <a:ext cx="5428831" cy="3059713"/>
                    </a:xfrm>
                    <a:prstGeom prst="rect">
                      <a:avLst/>
                    </a:prstGeom>
                    <a:ln>
                      <a:noFill/>
                    </a:ln>
                    <a:extLst>
                      <a:ext uri="{53640926-AAD7-44D8-BBD7-CCE9431645EC}">
                        <a14:shadowObscured xmlns:a14="http://schemas.microsoft.com/office/drawing/2010/main"/>
                      </a:ext>
                    </a:extLst>
                  </pic:spPr>
                </pic:pic>
              </a:graphicData>
            </a:graphic>
          </wp:inline>
        </w:drawing>
      </w:r>
    </w:p>
    <w:p w14:paraId="593701AF" w14:textId="4AE70931" w:rsidR="00F92CA4" w:rsidRDefault="00F92CA4" w:rsidP="00D34EDC">
      <w:pPr>
        <w:spacing w:after="0" w:line="360" w:lineRule="auto"/>
        <w:jc w:val="center"/>
        <w:rPr>
          <w:rFonts w:ascii="Times New Roman" w:hAnsi="Times New Roman" w:cs="Times New Roman"/>
          <w:sz w:val="24"/>
          <w:szCs w:val="24"/>
          <w:shd w:val="clear" w:color="auto" w:fill="FFFFFF"/>
          <w:lang w:val="es-MX"/>
        </w:rPr>
      </w:pPr>
      <w:r>
        <w:rPr>
          <w:rFonts w:ascii="Times New Roman" w:hAnsi="Times New Roman" w:cs="Times New Roman"/>
          <w:sz w:val="24"/>
          <w:szCs w:val="24"/>
          <w:shd w:val="clear" w:color="auto" w:fill="FFFFFF"/>
          <w:lang w:val="es-MX"/>
        </w:rPr>
        <w:t>Fuente: Elaboración propia</w:t>
      </w:r>
    </w:p>
    <w:p w14:paraId="2E487FA0" w14:textId="52F5DF87" w:rsidR="00F24BD1" w:rsidRDefault="004B333F" w:rsidP="00F65A57">
      <w:pPr>
        <w:spacing w:after="0" w:line="360" w:lineRule="auto"/>
        <w:ind w:firstLine="708"/>
        <w:jc w:val="both"/>
        <w:rPr>
          <w:rFonts w:ascii="Times New Roman" w:hAnsi="Times New Roman" w:cs="Times New Roman"/>
          <w:sz w:val="24"/>
          <w:szCs w:val="24"/>
          <w:lang w:val="es-MX"/>
        </w:rPr>
      </w:pPr>
      <w:r w:rsidRPr="00F65A57">
        <w:rPr>
          <w:rFonts w:ascii="Times New Roman" w:hAnsi="Times New Roman" w:cs="Times New Roman"/>
          <w:sz w:val="24"/>
          <w:szCs w:val="24"/>
          <w:lang w:val="es-MX"/>
        </w:rPr>
        <w:t xml:space="preserve">En </w:t>
      </w:r>
      <w:r w:rsidR="00466810">
        <w:rPr>
          <w:rFonts w:ascii="Times New Roman" w:hAnsi="Times New Roman" w:cs="Times New Roman"/>
          <w:sz w:val="24"/>
          <w:szCs w:val="24"/>
          <w:lang w:val="es-MX"/>
        </w:rPr>
        <w:t>la figura 7</w:t>
      </w:r>
      <w:r w:rsidRPr="00F65A57">
        <w:rPr>
          <w:rFonts w:ascii="Times New Roman" w:hAnsi="Times New Roman" w:cs="Times New Roman"/>
          <w:sz w:val="24"/>
          <w:szCs w:val="24"/>
          <w:lang w:val="es-MX"/>
        </w:rPr>
        <w:t xml:space="preserve"> el color verde equivale a </w:t>
      </w:r>
      <w:r w:rsidR="003E7268">
        <w:rPr>
          <w:rFonts w:ascii="Times New Roman" w:hAnsi="Times New Roman" w:cs="Times New Roman"/>
          <w:sz w:val="24"/>
          <w:szCs w:val="24"/>
          <w:lang w:val="es-MX"/>
        </w:rPr>
        <w:t>uno</w:t>
      </w:r>
      <w:r w:rsidR="003E7268" w:rsidRPr="00F65A57">
        <w:rPr>
          <w:rFonts w:ascii="Times New Roman" w:hAnsi="Times New Roman" w:cs="Times New Roman"/>
          <w:sz w:val="24"/>
          <w:szCs w:val="24"/>
          <w:lang w:val="es-MX"/>
        </w:rPr>
        <w:t xml:space="preserve"> </w:t>
      </w:r>
      <w:r w:rsidRPr="00F65A57">
        <w:rPr>
          <w:rFonts w:ascii="Times New Roman" w:hAnsi="Times New Roman" w:cs="Times New Roman"/>
          <w:sz w:val="24"/>
          <w:szCs w:val="24"/>
          <w:lang w:val="es-MX"/>
        </w:rPr>
        <w:t>(</w:t>
      </w:r>
      <w:r w:rsidR="003E7268">
        <w:rPr>
          <w:rFonts w:ascii="Times New Roman" w:hAnsi="Times New Roman" w:cs="Times New Roman"/>
          <w:sz w:val="24"/>
          <w:szCs w:val="24"/>
          <w:lang w:val="es-MX"/>
        </w:rPr>
        <w:t>“S</w:t>
      </w:r>
      <w:r w:rsidR="003E7268" w:rsidRPr="00F65A57">
        <w:rPr>
          <w:rFonts w:ascii="Times New Roman" w:hAnsi="Times New Roman" w:cs="Times New Roman"/>
          <w:sz w:val="24"/>
          <w:szCs w:val="24"/>
          <w:lang w:val="es-MX"/>
        </w:rPr>
        <w:t>í</w:t>
      </w:r>
      <w:r w:rsidR="003E7268">
        <w:rPr>
          <w:rFonts w:ascii="Times New Roman" w:hAnsi="Times New Roman" w:cs="Times New Roman"/>
          <w:sz w:val="24"/>
          <w:szCs w:val="24"/>
          <w:lang w:val="es-MX"/>
        </w:rPr>
        <w:t>”</w:t>
      </w:r>
      <w:r w:rsidRPr="00F65A57">
        <w:rPr>
          <w:rFonts w:ascii="Times New Roman" w:hAnsi="Times New Roman" w:cs="Times New Roman"/>
          <w:sz w:val="24"/>
          <w:szCs w:val="24"/>
          <w:lang w:val="es-MX"/>
        </w:rPr>
        <w:t xml:space="preserve">) y el color azul equivale </w:t>
      </w:r>
      <w:r w:rsidR="003E7268">
        <w:rPr>
          <w:rFonts w:ascii="Times New Roman" w:hAnsi="Times New Roman" w:cs="Times New Roman"/>
          <w:sz w:val="24"/>
          <w:szCs w:val="24"/>
          <w:lang w:val="es-MX"/>
        </w:rPr>
        <w:t xml:space="preserve">cero </w:t>
      </w:r>
      <w:r w:rsidRPr="00F65A57">
        <w:rPr>
          <w:rFonts w:ascii="Times New Roman" w:hAnsi="Times New Roman" w:cs="Times New Roman"/>
          <w:sz w:val="24"/>
          <w:szCs w:val="24"/>
          <w:lang w:val="es-MX"/>
        </w:rPr>
        <w:t>(</w:t>
      </w:r>
      <w:r w:rsidR="003E7268">
        <w:rPr>
          <w:rFonts w:ascii="Times New Roman" w:hAnsi="Times New Roman" w:cs="Times New Roman"/>
          <w:sz w:val="24"/>
          <w:szCs w:val="24"/>
          <w:lang w:val="es-MX"/>
        </w:rPr>
        <w:t>"N</w:t>
      </w:r>
      <w:r w:rsidR="003E7268" w:rsidRPr="00F65A57">
        <w:rPr>
          <w:rFonts w:ascii="Times New Roman" w:hAnsi="Times New Roman" w:cs="Times New Roman"/>
          <w:sz w:val="24"/>
          <w:szCs w:val="24"/>
          <w:lang w:val="es-MX"/>
        </w:rPr>
        <w:t>o</w:t>
      </w:r>
      <w:r w:rsidR="00466810">
        <w:rPr>
          <w:rFonts w:ascii="Times New Roman" w:hAnsi="Times New Roman" w:cs="Times New Roman"/>
          <w:sz w:val="24"/>
          <w:szCs w:val="24"/>
          <w:lang w:val="es-MX"/>
        </w:rPr>
        <w:t>”</w:t>
      </w:r>
      <w:r w:rsidR="00466810" w:rsidRPr="00F65A57">
        <w:rPr>
          <w:rFonts w:ascii="Times New Roman" w:hAnsi="Times New Roman" w:cs="Times New Roman"/>
          <w:sz w:val="24"/>
          <w:szCs w:val="24"/>
          <w:lang w:val="es-MX"/>
        </w:rPr>
        <w:t>)</w:t>
      </w:r>
      <w:r w:rsidR="00466810">
        <w:rPr>
          <w:rFonts w:ascii="Times New Roman" w:hAnsi="Times New Roman" w:cs="Times New Roman"/>
          <w:sz w:val="24"/>
          <w:szCs w:val="24"/>
          <w:lang w:val="es-MX"/>
        </w:rPr>
        <w:t>.</w:t>
      </w:r>
      <w:r w:rsidR="00466810"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 xml:space="preserve">Entre los </w:t>
      </w:r>
      <w:r w:rsidRPr="00F65A57">
        <w:rPr>
          <w:rFonts w:ascii="Times New Roman" w:hAnsi="Times New Roman" w:cs="Times New Roman"/>
          <w:sz w:val="24"/>
          <w:szCs w:val="24"/>
          <w:lang w:val="es-MX"/>
        </w:rPr>
        <w:t>datos recolectados de los estudiantes se observa que en el ítem 18 “</w:t>
      </w:r>
      <w:r w:rsidRPr="00F65A57">
        <w:rPr>
          <w:rFonts w:ascii="Times New Roman" w:eastAsia="Times New Roman" w:hAnsi="Times New Roman" w:cs="Times New Roman"/>
          <w:sz w:val="24"/>
          <w:szCs w:val="24"/>
          <w:lang w:val="es-MX" w:eastAsia="es-MX"/>
        </w:rPr>
        <w:t>El estar nervioso me aguijonea para rendir más”,</w:t>
      </w:r>
      <w:r w:rsidRPr="00F65A57">
        <w:rPr>
          <w:rFonts w:ascii="Times New Roman" w:hAnsi="Times New Roman" w:cs="Times New Roman"/>
          <w:sz w:val="24"/>
          <w:szCs w:val="24"/>
          <w:lang w:val="es-MX"/>
        </w:rPr>
        <w:t xml:space="preserve"> 32</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eligió</w:t>
      </w:r>
      <w:r w:rsidR="00466810">
        <w:rPr>
          <w:rFonts w:ascii="Times New Roman" w:hAnsi="Times New Roman" w:cs="Times New Roman"/>
          <w:sz w:val="24"/>
          <w:szCs w:val="24"/>
          <w:lang w:val="es-MX"/>
        </w:rPr>
        <w:t xml:space="preserve"> uno</w:t>
      </w:r>
      <w:r w:rsidR="00466810"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 xml:space="preserve">y </w:t>
      </w:r>
      <w:r w:rsidRPr="00F65A57">
        <w:rPr>
          <w:rFonts w:ascii="Times New Roman" w:hAnsi="Times New Roman" w:cs="Times New Roman"/>
          <w:sz w:val="24"/>
          <w:szCs w:val="24"/>
          <w:lang w:val="es-MX"/>
        </w:rPr>
        <w:t>68</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se decantó por el cero</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22 “</w:t>
      </w:r>
      <w:r w:rsidRPr="00F65A57">
        <w:rPr>
          <w:rFonts w:ascii="Times New Roman" w:eastAsia="Times New Roman" w:hAnsi="Times New Roman" w:cs="Times New Roman"/>
          <w:sz w:val="24"/>
          <w:szCs w:val="24"/>
          <w:lang w:val="es-MX" w:eastAsia="es-MX"/>
        </w:rPr>
        <w:t>Sentimientos ligeros de ansiedad aceleran mi pensamiento”,</w:t>
      </w:r>
      <w:r w:rsidRPr="00F65A57">
        <w:rPr>
          <w:rFonts w:ascii="Times New Roman" w:hAnsi="Times New Roman" w:cs="Times New Roman"/>
          <w:sz w:val="24"/>
          <w:szCs w:val="24"/>
          <w:lang w:val="es-MX"/>
        </w:rPr>
        <w:t xml:space="preserve"> 30</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466810">
        <w:rPr>
          <w:rFonts w:ascii="Times New Roman" w:hAnsi="Times New Roman" w:cs="Times New Roman"/>
          <w:sz w:val="24"/>
          <w:szCs w:val="24"/>
          <w:lang w:val="es-MX"/>
        </w:rPr>
        <w:t>uno</w:t>
      </w:r>
      <w:r w:rsidRPr="00F65A57">
        <w:rPr>
          <w:rFonts w:ascii="Times New Roman" w:hAnsi="Times New Roman" w:cs="Times New Roman"/>
          <w:sz w:val="24"/>
          <w:szCs w:val="24"/>
          <w:lang w:val="es-MX"/>
        </w:rPr>
        <w:t>, 70</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34 “</w:t>
      </w:r>
      <w:r w:rsidRPr="00F65A57">
        <w:rPr>
          <w:rFonts w:ascii="Times New Roman" w:eastAsia="Times New Roman" w:hAnsi="Times New Roman" w:cs="Times New Roman"/>
          <w:sz w:val="24"/>
          <w:szCs w:val="24"/>
          <w:lang w:val="es-MX" w:eastAsia="es-MX"/>
        </w:rPr>
        <w:t>Un sentimiento de tensión antes de una prueba o una situación difícil me ayuda a lograr una preparación mejor”,</w:t>
      </w:r>
      <w:r w:rsidRPr="00F65A57">
        <w:rPr>
          <w:rFonts w:ascii="Times New Roman" w:hAnsi="Times New Roman" w:cs="Times New Roman"/>
          <w:sz w:val="24"/>
          <w:szCs w:val="24"/>
          <w:lang w:val="es-MX"/>
        </w:rPr>
        <w:t xml:space="preserve"> 30</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466810">
        <w:rPr>
          <w:rFonts w:ascii="Times New Roman" w:hAnsi="Times New Roman" w:cs="Times New Roman"/>
          <w:sz w:val="24"/>
          <w:szCs w:val="24"/>
          <w:lang w:val="es-MX"/>
        </w:rPr>
        <w:t>uno</w:t>
      </w:r>
      <w:r w:rsidRPr="00F65A57">
        <w:rPr>
          <w:rFonts w:ascii="Times New Roman" w:hAnsi="Times New Roman" w:cs="Times New Roman"/>
          <w:sz w:val="24"/>
          <w:szCs w:val="24"/>
          <w:lang w:val="es-MX"/>
        </w:rPr>
        <w:t>, 70</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 xml:space="preserve">por su parte, en el </w:t>
      </w:r>
      <w:r w:rsidRPr="00F65A57">
        <w:rPr>
          <w:rFonts w:ascii="Times New Roman" w:hAnsi="Times New Roman" w:cs="Times New Roman"/>
          <w:sz w:val="24"/>
          <w:szCs w:val="24"/>
          <w:lang w:val="es-MX"/>
        </w:rPr>
        <w:t>ítem 37</w:t>
      </w:r>
      <w:r w:rsidRPr="00F65A57">
        <w:rPr>
          <w:rFonts w:ascii="Times New Roman" w:eastAsia="Times New Roman" w:hAnsi="Times New Roman" w:cs="Times New Roman"/>
          <w:sz w:val="24"/>
          <w:szCs w:val="24"/>
          <w:lang w:val="es-MX" w:eastAsia="es-MX"/>
        </w:rPr>
        <w:t xml:space="preserve"> “Si estoy un poco nervioso aumenta mi capacidad para reaccionar ante cualquier circunstancia”, </w:t>
      </w:r>
      <w:r w:rsidRPr="00F65A57">
        <w:rPr>
          <w:rFonts w:ascii="Times New Roman" w:hAnsi="Times New Roman" w:cs="Times New Roman"/>
          <w:sz w:val="24"/>
          <w:szCs w:val="24"/>
          <w:lang w:val="es-MX"/>
        </w:rPr>
        <w:t>30</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466810">
        <w:rPr>
          <w:rFonts w:ascii="Times New Roman" w:hAnsi="Times New Roman" w:cs="Times New Roman"/>
          <w:sz w:val="24"/>
          <w:szCs w:val="24"/>
          <w:lang w:val="es-MX"/>
        </w:rPr>
        <w:t>uno</w:t>
      </w:r>
      <w:r w:rsidRPr="00F65A57">
        <w:rPr>
          <w:rFonts w:ascii="Times New Roman" w:hAnsi="Times New Roman" w:cs="Times New Roman"/>
          <w:sz w:val="24"/>
          <w:szCs w:val="24"/>
          <w:lang w:val="es-MX"/>
        </w:rPr>
        <w:t>, 70</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 xml:space="preserve">por otro lado, en el </w:t>
      </w:r>
      <w:r w:rsidRPr="00F65A57">
        <w:rPr>
          <w:rFonts w:ascii="Times New Roman" w:hAnsi="Times New Roman" w:cs="Times New Roman"/>
          <w:sz w:val="24"/>
          <w:szCs w:val="24"/>
          <w:lang w:val="es-MX"/>
        </w:rPr>
        <w:t>ítem</w:t>
      </w:r>
      <w:r w:rsidR="00A9002E">
        <w:rPr>
          <w:rFonts w:ascii="Times New Roman" w:hAnsi="Times New Roman" w:cs="Times New Roman"/>
          <w:sz w:val="24"/>
          <w:szCs w:val="24"/>
          <w:lang w:val="es-MX"/>
        </w:rPr>
        <w:t xml:space="preserve"> </w:t>
      </w:r>
      <w:r w:rsidRPr="00F65A57">
        <w:rPr>
          <w:rFonts w:ascii="Times New Roman" w:hAnsi="Times New Roman" w:cs="Times New Roman"/>
          <w:sz w:val="24"/>
          <w:szCs w:val="24"/>
          <w:lang w:val="es-MX"/>
        </w:rPr>
        <w:t>45 “</w:t>
      </w:r>
      <w:r w:rsidRPr="00F65A57">
        <w:rPr>
          <w:rFonts w:ascii="Times New Roman" w:eastAsia="Times New Roman" w:hAnsi="Times New Roman" w:cs="Times New Roman"/>
          <w:sz w:val="24"/>
          <w:szCs w:val="24"/>
          <w:lang w:val="es-MX" w:eastAsia="es-MX"/>
        </w:rPr>
        <w:t>Si estoy en un aprieto trabajo mejor de lo que lo hago normalmente”,</w:t>
      </w:r>
      <w:r w:rsidRPr="00F65A57">
        <w:rPr>
          <w:rFonts w:ascii="Times New Roman" w:hAnsi="Times New Roman" w:cs="Times New Roman"/>
          <w:sz w:val="24"/>
          <w:szCs w:val="24"/>
          <w:lang w:val="es-MX"/>
        </w:rPr>
        <w:t xml:space="preserve"> 30</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466810">
        <w:rPr>
          <w:rFonts w:ascii="Times New Roman" w:hAnsi="Times New Roman" w:cs="Times New Roman"/>
          <w:sz w:val="24"/>
          <w:szCs w:val="24"/>
          <w:lang w:val="es-MX"/>
        </w:rPr>
        <w:t>uno</w:t>
      </w:r>
      <w:r w:rsidRPr="00F65A57">
        <w:rPr>
          <w:rFonts w:ascii="Times New Roman" w:hAnsi="Times New Roman" w:cs="Times New Roman"/>
          <w:sz w:val="24"/>
          <w:szCs w:val="24"/>
          <w:lang w:val="es-MX"/>
        </w:rPr>
        <w:t>, 70</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cero</w:t>
      </w:r>
      <w:r w:rsidRPr="00F65A57">
        <w:rPr>
          <w:rFonts w:ascii="Times New Roman" w:hAnsi="Times New Roman" w:cs="Times New Roman"/>
          <w:sz w:val="24"/>
          <w:szCs w:val="24"/>
          <w:lang w:val="es-MX"/>
        </w:rPr>
        <w:t>;</w:t>
      </w:r>
      <w:r w:rsidR="00466810">
        <w:rPr>
          <w:rFonts w:ascii="Times New Roman" w:hAnsi="Times New Roman" w:cs="Times New Roman"/>
          <w:sz w:val="24"/>
          <w:szCs w:val="24"/>
          <w:lang w:val="es-MX"/>
        </w:rPr>
        <w:t xml:space="preserve"> en el</w:t>
      </w:r>
      <w:r w:rsidRPr="00F65A57">
        <w:rPr>
          <w:rFonts w:ascii="Times New Roman" w:hAnsi="Times New Roman" w:cs="Times New Roman"/>
          <w:sz w:val="24"/>
          <w:szCs w:val="24"/>
          <w:lang w:val="es-MX"/>
        </w:rPr>
        <w:t xml:space="preserve"> ítem 49</w:t>
      </w:r>
      <w:r w:rsidRPr="00F65A57">
        <w:rPr>
          <w:rFonts w:ascii="Times New Roman" w:eastAsia="Times New Roman" w:hAnsi="Times New Roman" w:cs="Times New Roman"/>
          <w:sz w:val="24"/>
          <w:szCs w:val="24"/>
          <w:lang w:val="es-MX" w:eastAsia="es-MX"/>
        </w:rPr>
        <w:t xml:space="preserve"> “Normalmente alcanzo mejores resultados en situaciones críticas”,</w:t>
      </w:r>
      <w:r w:rsidRPr="00F65A57">
        <w:rPr>
          <w:rFonts w:ascii="Times New Roman" w:hAnsi="Times New Roman" w:cs="Times New Roman"/>
          <w:sz w:val="24"/>
          <w:szCs w:val="24"/>
          <w:lang w:val="es-MX"/>
        </w:rPr>
        <w:t xml:space="preserve"> 52</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466810">
        <w:rPr>
          <w:rFonts w:ascii="Times New Roman" w:hAnsi="Times New Roman" w:cs="Times New Roman"/>
          <w:sz w:val="24"/>
          <w:szCs w:val="24"/>
          <w:lang w:val="es-MX"/>
        </w:rPr>
        <w:t>uno</w:t>
      </w:r>
      <w:r w:rsidRPr="00F65A57">
        <w:rPr>
          <w:rFonts w:ascii="Times New Roman" w:hAnsi="Times New Roman" w:cs="Times New Roman"/>
          <w:sz w:val="24"/>
          <w:szCs w:val="24"/>
          <w:lang w:val="es-MX"/>
        </w:rPr>
        <w:t>, 48</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 xml:space="preserve">respecto al </w:t>
      </w:r>
      <w:r w:rsidRPr="00F65A57">
        <w:rPr>
          <w:rFonts w:ascii="Times New Roman" w:hAnsi="Times New Roman" w:cs="Times New Roman"/>
          <w:sz w:val="24"/>
          <w:szCs w:val="24"/>
          <w:lang w:val="es-MX"/>
        </w:rPr>
        <w:t>ítem</w:t>
      </w:r>
      <w:r w:rsidR="00A9002E">
        <w:rPr>
          <w:rFonts w:ascii="Times New Roman" w:hAnsi="Times New Roman" w:cs="Times New Roman"/>
          <w:sz w:val="24"/>
          <w:szCs w:val="24"/>
          <w:lang w:val="es-MX"/>
        </w:rPr>
        <w:t xml:space="preserve"> </w:t>
      </w:r>
      <w:r w:rsidRPr="00F65A57">
        <w:rPr>
          <w:rFonts w:ascii="Times New Roman" w:hAnsi="Times New Roman" w:cs="Times New Roman"/>
          <w:sz w:val="24"/>
          <w:szCs w:val="24"/>
          <w:lang w:val="es-MX"/>
        </w:rPr>
        <w:t>53 “</w:t>
      </w:r>
      <w:r w:rsidRPr="00F65A57">
        <w:rPr>
          <w:rFonts w:ascii="Times New Roman" w:eastAsia="Times New Roman" w:hAnsi="Times New Roman" w:cs="Times New Roman"/>
          <w:sz w:val="24"/>
          <w:szCs w:val="24"/>
          <w:lang w:val="es-MX" w:eastAsia="es-MX"/>
        </w:rPr>
        <w:t>En cuanto entro en la sala donde se va a hacer una prueba (o en una situación comprometida) me siento nervioso. Cuando empiezo a realizar la prueba, o comienza la situación, desaparece mi nerviosismo”</w:t>
      </w:r>
      <w:r w:rsidR="00466810">
        <w:rPr>
          <w:rFonts w:ascii="Times New Roman" w:eastAsia="Times New Roman" w:hAnsi="Times New Roman" w:cs="Times New Roman"/>
          <w:sz w:val="24"/>
          <w:szCs w:val="24"/>
          <w:lang w:val="es-MX" w:eastAsia="es-MX"/>
        </w:rPr>
        <w:t>,</w:t>
      </w:r>
      <w:r w:rsidRPr="00F65A57">
        <w:rPr>
          <w:rFonts w:ascii="Times New Roman" w:hAnsi="Times New Roman" w:cs="Times New Roman"/>
          <w:sz w:val="24"/>
          <w:szCs w:val="24"/>
          <w:lang w:val="es-MX"/>
        </w:rPr>
        <w:t xml:space="preserve"> 45</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466810">
        <w:rPr>
          <w:rFonts w:ascii="Times New Roman" w:hAnsi="Times New Roman" w:cs="Times New Roman"/>
          <w:sz w:val="24"/>
          <w:szCs w:val="24"/>
          <w:lang w:val="es-MX"/>
        </w:rPr>
        <w:t>uno</w:t>
      </w:r>
      <w:r w:rsidRPr="00F65A57">
        <w:rPr>
          <w:rFonts w:ascii="Times New Roman" w:hAnsi="Times New Roman" w:cs="Times New Roman"/>
          <w:sz w:val="24"/>
          <w:szCs w:val="24"/>
          <w:lang w:val="es-MX"/>
        </w:rPr>
        <w:t>, 55</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54 “</w:t>
      </w:r>
      <w:r w:rsidRPr="00F65A57">
        <w:rPr>
          <w:rFonts w:ascii="Times New Roman" w:eastAsia="Times New Roman" w:hAnsi="Times New Roman" w:cs="Times New Roman"/>
          <w:sz w:val="24"/>
          <w:szCs w:val="24"/>
          <w:lang w:val="es-MX" w:eastAsia="es-MX"/>
        </w:rPr>
        <w:t>Las situaciones difíciles, más que paralizarme, me estimulan”,</w:t>
      </w:r>
      <w:r w:rsidRPr="00F65A57">
        <w:rPr>
          <w:rFonts w:ascii="Times New Roman" w:hAnsi="Times New Roman" w:cs="Times New Roman"/>
          <w:sz w:val="24"/>
          <w:szCs w:val="24"/>
          <w:lang w:val="es-MX"/>
        </w:rPr>
        <w:t xml:space="preserve"> 38</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respondió </w:t>
      </w:r>
      <w:r w:rsidR="00466810">
        <w:rPr>
          <w:rFonts w:ascii="Times New Roman" w:hAnsi="Times New Roman" w:cs="Times New Roman"/>
          <w:sz w:val="24"/>
          <w:szCs w:val="24"/>
          <w:lang w:val="es-MX"/>
        </w:rPr>
        <w:t>uno</w:t>
      </w:r>
      <w:r w:rsidRPr="00F65A57">
        <w:rPr>
          <w:rFonts w:ascii="Times New Roman" w:hAnsi="Times New Roman" w:cs="Times New Roman"/>
          <w:sz w:val="24"/>
          <w:szCs w:val="24"/>
          <w:lang w:val="es-MX"/>
        </w:rPr>
        <w:t>, 62</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59 “</w:t>
      </w:r>
      <w:r w:rsidRPr="00F65A57">
        <w:rPr>
          <w:rFonts w:ascii="Times New Roman" w:eastAsia="Times New Roman" w:hAnsi="Times New Roman" w:cs="Times New Roman"/>
          <w:sz w:val="24"/>
          <w:szCs w:val="24"/>
          <w:lang w:val="es-MX" w:eastAsia="es-MX"/>
        </w:rPr>
        <w:t>El estar ligeramente nervioso me ayuda a concentrarme mejor en lo que hago”,</w:t>
      </w:r>
      <w:r w:rsidRPr="00F65A57">
        <w:rPr>
          <w:rFonts w:ascii="Times New Roman" w:hAnsi="Times New Roman" w:cs="Times New Roman"/>
          <w:sz w:val="24"/>
          <w:szCs w:val="24"/>
          <w:lang w:val="es-MX"/>
        </w:rPr>
        <w:t xml:space="preserve"> 29</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respondió </w:t>
      </w:r>
      <w:r w:rsidR="00466810">
        <w:rPr>
          <w:rFonts w:ascii="Times New Roman" w:hAnsi="Times New Roman" w:cs="Times New Roman"/>
          <w:sz w:val="24"/>
          <w:szCs w:val="24"/>
          <w:lang w:val="es-MX"/>
        </w:rPr>
        <w:t>uno</w:t>
      </w:r>
      <w:r w:rsidRPr="00F65A57">
        <w:rPr>
          <w:rFonts w:ascii="Times New Roman" w:hAnsi="Times New Roman" w:cs="Times New Roman"/>
          <w:sz w:val="24"/>
          <w:szCs w:val="24"/>
          <w:lang w:val="es-MX"/>
        </w:rPr>
        <w:t>, 71</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60 “</w:t>
      </w:r>
      <w:r w:rsidRPr="00F65A57">
        <w:rPr>
          <w:rFonts w:ascii="Times New Roman" w:eastAsia="Times New Roman" w:hAnsi="Times New Roman" w:cs="Times New Roman"/>
          <w:sz w:val="24"/>
          <w:szCs w:val="24"/>
          <w:lang w:val="es-MX" w:eastAsia="es-MX"/>
        </w:rPr>
        <w:t xml:space="preserve">Rindo más cuanta mayor dificultad tienen las cosas que estoy haciendo”, </w:t>
      </w:r>
      <w:r w:rsidRPr="00F65A57">
        <w:rPr>
          <w:rFonts w:ascii="Times New Roman" w:hAnsi="Times New Roman" w:cs="Times New Roman"/>
          <w:sz w:val="24"/>
          <w:szCs w:val="24"/>
          <w:lang w:val="es-MX"/>
        </w:rPr>
        <w:t>58</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466810">
        <w:rPr>
          <w:rFonts w:ascii="Times New Roman" w:hAnsi="Times New Roman" w:cs="Times New Roman"/>
          <w:sz w:val="24"/>
          <w:szCs w:val="24"/>
          <w:lang w:val="es-MX"/>
        </w:rPr>
        <w:t>uno</w:t>
      </w:r>
      <w:r w:rsidRPr="00F65A57">
        <w:rPr>
          <w:rFonts w:ascii="Times New Roman" w:hAnsi="Times New Roman" w:cs="Times New Roman"/>
          <w:sz w:val="24"/>
          <w:szCs w:val="24"/>
          <w:lang w:val="es-MX"/>
        </w:rPr>
        <w:t>, 42</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cero</w:t>
      </w:r>
      <w:r w:rsidRPr="00F65A57">
        <w:rPr>
          <w:rFonts w:ascii="Times New Roman" w:hAnsi="Times New Roman" w:cs="Times New Roman"/>
          <w:sz w:val="24"/>
          <w:szCs w:val="24"/>
          <w:lang w:val="es-MX"/>
        </w:rPr>
        <w:t>;</w:t>
      </w:r>
      <w:r w:rsidR="00F24BD1" w:rsidRPr="00F65A57">
        <w:rPr>
          <w:rFonts w:ascii="Times New Roman" w:hAnsi="Times New Roman" w:cs="Times New Roman"/>
          <w:sz w:val="24"/>
          <w:szCs w:val="24"/>
          <w:lang w:val="es-MX"/>
        </w:rPr>
        <w:t xml:space="preserve"> </w:t>
      </w:r>
      <w:r w:rsidRPr="00F65A57">
        <w:rPr>
          <w:rFonts w:ascii="Times New Roman" w:hAnsi="Times New Roman" w:cs="Times New Roman"/>
          <w:sz w:val="24"/>
          <w:szCs w:val="24"/>
          <w:lang w:val="es-MX"/>
        </w:rPr>
        <w:t>finalmente</w:t>
      </w:r>
      <w:r w:rsidR="00466810">
        <w:rPr>
          <w:rFonts w:ascii="Times New Roman" w:hAnsi="Times New Roman" w:cs="Times New Roman"/>
          <w:sz w:val="24"/>
          <w:szCs w:val="24"/>
          <w:lang w:val="es-MX"/>
        </w:rPr>
        <w:t>, en</w:t>
      </w:r>
      <w:r w:rsidRPr="00F65A57">
        <w:rPr>
          <w:rFonts w:ascii="Times New Roman" w:hAnsi="Times New Roman" w:cs="Times New Roman"/>
          <w:sz w:val="24"/>
          <w:szCs w:val="24"/>
          <w:lang w:val="es-MX"/>
        </w:rPr>
        <w:t xml:space="preserve"> el ítem 62 “</w:t>
      </w:r>
      <w:r w:rsidRPr="00F65A57">
        <w:rPr>
          <w:rFonts w:ascii="Times New Roman" w:eastAsia="Times New Roman" w:hAnsi="Times New Roman" w:cs="Times New Roman"/>
          <w:sz w:val="24"/>
          <w:szCs w:val="24"/>
          <w:lang w:val="es-MX" w:eastAsia="es-MX"/>
        </w:rPr>
        <w:t xml:space="preserve">Antes de los exámenes siempre estoy un poco nervioso, pero en cuanto empiezo a realizarlos se me </w:t>
      </w:r>
      <w:r w:rsidRPr="00F65A57">
        <w:rPr>
          <w:rFonts w:ascii="Times New Roman" w:eastAsia="Times New Roman" w:hAnsi="Times New Roman" w:cs="Times New Roman"/>
          <w:sz w:val="24"/>
          <w:szCs w:val="24"/>
          <w:lang w:val="es-MX" w:eastAsia="es-MX"/>
        </w:rPr>
        <w:lastRenderedPageBreak/>
        <w:t>pasa”,</w:t>
      </w:r>
      <w:r w:rsidRPr="00F65A57">
        <w:rPr>
          <w:rFonts w:ascii="Times New Roman" w:hAnsi="Times New Roman" w:cs="Times New Roman"/>
          <w:sz w:val="24"/>
          <w:szCs w:val="24"/>
          <w:lang w:val="es-MX"/>
        </w:rPr>
        <w:t xml:space="preserve"> 97</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respondió </w:t>
      </w:r>
      <w:r w:rsidR="00466810">
        <w:rPr>
          <w:rFonts w:ascii="Times New Roman" w:hAnsi="Times New Roman" w:cs="Times New Roman"/>
          <w:sz w:val="24"/>
          <w:szCs w:val="24"/>
          <w:lang w:val="es-MX"/>
        </w:rPr>
        <w:t>uno</w:t>
      </w:r>
      <w:r w:rsidR="00466810" w:rsidRPr="00F65A57">
        <w:rPr>
          <w:rFonts w:ascii="Times New Roman" w:hAnsi="Times New Roman" w:cs="Times New Roman"/>
          <w:sz w:val="24"/>
          <w:szCs w:val="24"/>
          <w:lang w:val="es-MX"/>
        </w:rPr>
        <w:t xml:space="preserve"> </w:t>
      </w:r>
      <w:r w:rsidRPr="00F65A57">
        <w:rPr>
          <w:rFonts w:ascii="Times New Roman" w:hAnsi="Times New Roman" w:cs="Times New Roman"/>
          <w:sz w:val="24"/>
          <w:szCs w:val="24"/>
          <w:lang w:val="es-MX"/>
        </w:rPr>
        <w:t>y 3</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cero</w:t>
      </w:r>
      <w:r w:rsidRPr="00F65A57">
        <w:rPr>
          <w:rFonts w:ascii="Times New Roman" w:hAnsi="Times New Roman" w:cs="Times New Roman"/>
          <w:sz w:val="24"/>
          <w:szCs w:val="24"/>
          <w:lang w:val="es-MX"/>
        </w:rPr>
        <w:t>.</w:t>
      </w:r>
      <w:r w:rsidR="00F24BD1" w:rsidRPr="00F65A57">
        <w:rPr>
          <w:rFonts w:ascii="Times New Roman" w:hAnsi="Times New Roman" w:cs="Times New Roman"/>
          <w:sz w:val="24"/>
          <w:szCs w:val="24"/>
          <w:lang w:val="es-MX"/>
        </w:rPr>
        <w:t xml:space="preserve"> Los resultados en esta variable indican que, aunque los estudiantes manejan bien las emociones provocadas por el estrés, nervios o ansiedad, estas mismas les sirven como un impulso pa</w:t>
      </w:r>
      <w:r w:rsidR="00224682" w:rsidRPr="00F65A57">
        <w:rPr>
          <w:rFonts w:ascii="Times New Roman" w:hAnsi="Times New Roman" w:cs="Times New Roman"/>
          <w:sz w:val="24"/>
          <w:szCs w:val="24"/>
          <w:lang w:val="es-MX"/>
        </w:rPr>
        <w:t>ra prepararse y estudiar más</w:t>
      </w:r>
      <w:r w:rsidR="00466810">
        <w:rPr>
          <w:rFonts w:ascii="Times New Roman" w:hAnsi="Times New Roman" w:cs="Times New Roman"/>
          <w:sz w:val="24"/>
          <w:szCs w:val="24"/>
          <w:lang w:val="es-MX"/>
        </w:rPr>
        <w:t>.</w:t>
      </w:r>
      <w:r w:rsidR="00466810"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E</w:t>
      </w:r>
      <w:r w:rsidR="00466810" w:rsidRPr="00F65A57">
        <w:rPr>
          <w:rFonts w:ascii="Times New Roman" w:hAnsi="Times New Roman" w:cs="Times New Roman"/>
          <w:sz w:val="24"/>
          <w:szCs w:val="24"/>
          <w:lang w:val="es-MX"/>
        </w:rPr>
        <w:t>st</w:t>
      </w:r>
      <w:r w:rsidR="00466810">
        <w:rPr>
          <w:rFonts w:ascii="Times New Roman" w:hAnsi="Times New Roman" w:cs="Times New Roman"/>
          <w:sz w:val="24"/>
          <w:szCs w:val="24"/>
          <w:lang w:val="es-MX"/>
        </w:rPr>
        <w:t>o</w:t>
      </w:r>
      <w:r w:rsidR="00466810" w:rsidRPr="00F65A57">
        <w:rPr>
          <w:rFonts w:ascii="Times New Roman" w:hAnsi="Times New Roman" w:cs="Times New Roman"/>
          <w:sz w:val="24"/>
          <w:szCs w:val="24"/>
          <w:lang w:val="es-MX"/>
        </w:rPr>
        <w:t xml:space="preserve"> </w:t>
      </w:r>
      <w:r w:rsidR="00224682" w:rsidRPr="00F65A57">
        <w:rPr>
          <w:rFonts w:ascii="Times New Roman" w:hAnsi="Times New Roman" w:cs="Times New Roman"/>
          <w:sz w:val="24"/>
          <w:szCs w:val="24"/>
          <w:lang w:val="es-MX"/>
        </w:rPr>
        <w:t>es representado por un poco más de 50</w:t>
      </w:r>
      <w:r w:rsidR="00466810">
        <w:rPr>
          <w:rFonts w:ascii="Times New Roman" w:hAnsi="Times New Roman" w:cs="Times New Roman"/>
          <w:sz w:val="24"/>
          <w:szCs w:val="24"/>
          <w:lang w:val="es-MX"/>
        </w:rPr>
        <w:t> </w:t>
      </w:r>
      <w:r w:rsidR="00224682" w:rsidRPr="00F65A57">
        <w:rPr>
          <w:rFonts w:ascii="Times New Roman" w:hAnsi="Times New Roman" w:cs="Times New Roman"/>
          <w:sz w:val="24"/>
          <w:szCs w:val="24"/>
          <w:lang w:val="es-MX"/>
        </w:rPr>
        <w:t>% de los estudiantes.</w:t>
      </w:r>
    </w:p>
    <w:p w14:paraId="62BFB20F" w14:textId="77777777" w:rsidR="00B66DB0" w:rsidRPr="00F65A57" w:rsidRDefault="00B66DB0" w:rsidP="00F65A57">
      <w:pPr>
        <w:spacing w:after="0" w:line="360" w:lineRule="auto"/>
        <w:ind w:firstLine="708"/>
        <w:jc w:val="both"/>
        <w:rPr>
          <w:rFonts w:ascii="Times New Roman" w:hAnsi="Times New Roman" w:cs="Times New Roman"/>
          <w:sz w:val="24"/>
          <w:szCs w:val="24"/>
          <w:lang w:val="es-MX"/>
        </w:rPr>
      </w:pPr>
    </w:p>
    <w:p w14:paraId="2E54E9EE" w14:textId="3D8D157C" w:rsidR="00224682" w:rsidRPr="00B66DB0" w:rsidRDefault="00224682" w:rsidP="00B66DB0">
      <w:pPr>
        <w:spacing w:after="0" w:line="360" w:lineRule="auto"/>
        <w:jc w:val="center"/>
        <w:rPr>
          <w:rFonts w:ascii="Times New Roman" w:hAnsi="Times New Roman" w:cs="Times New Roman"/>
          <w:iCs/>
          <w:sz w:val="24"/>
          <w:szCs w:val="24"/>
          <w:lang w:val="es-MX"/>
        </w:rPr>
      </w:pPr>
      <w:r w:rsidRPr="008E5086">
        <w:rPr>
          <w:rFonts w:ascii="Times New Roman" w:hAnsi="Times New Roman" w:cs="Times New Roman"/>
          <w:b/>
          <w:sz w:val="24"/>
          <w:szCs w:val="24"/>
          <w:lang w:val="es-MX"/>
        </w:rPr>
        <w:t xml:space="preserve">Figura </w:t>
      </w:r>
      <w:r w:rsidR="00CB4074">
        <w:rPr>
          <w:rFonts w:ascii="Times New Roman" w:hAnsi="Times New Roman" w:cs="Times New Roman"/>
          <w:b/>
          <w:sz w:val="24"/>
          <w:szCs w:val="24"/>
          <w:lang w:val="es-MX"/>
        </w:rPr>
        <w:t>8</w:t>
      </w:r>
      <w:r w:rsidRPr="008E5086">
        <w:rPr>
          <w:rFonts w:ascii="Times New Roman" w:hAnsi="Times New Roman" w:cs="Times New Roman"/>
          <w:b/>
          <w:sz w:val="24"/>
          <w:szCs w:val="24"/>
          <w:lang w:val="es-MX"/>
        </w:rPr>
        <w:t xml:space="preserve">. </w:t>
      </w:r>
      <w:r w:rsidRPr="00B66DB0">
        <w:rPr>
          <w:rFonts w:ascii="Times New Roman" w:hAnsi="Times New Roman" w:cs="Times New Roman"/>
          <w:iCs/>
          <w:sz w:val="24"/>
          <w:szCs w:val="24"/>
          <w:lang w:val="es-MX"/>
        </w:rPr>
        <w:t xml:space="preserve">Promedio final de </w:t>
      </w:r>
      <w:r w:rsidR="00466810">
        <w:rPr>
          <w:rFonts w:ascii="Times New Roman" w:hAnsi="Times New Roman" w:cs="Times New Roman"/>
          <w:iCs/>
          <w:sz w:val="24"/>
          <w:szCs w:val="24"/>
          <w:lang w:val="es-MX"/>
        </w:rPr>
        <w:t>I</w:t>
      </w:r>
      <w:r w:rsidR="00466810" w:rsidRPr="00B66DB0">
        <w:rPr>
          <w:rFonts w:ascii="Times New Roman" w:hAnsi="Times New Roman" w:cs="Times New Roman"/>
          <w:iCs/>
          <w:sz w:val="24"/>
          <w:szCs w:val="24"/>
          <w:lang w:val="es-MX"/>
        </w:rPr>
        <w:t xml:space="preserve">nglés </w:t>
      </w:r>
      <w:r w:rsidRPr="00B66DB0">
        <w:rPr>
          <w:rFonts w:ascii="Times New Roman" w:hAnsi="Times New Roman" w:cs="Times New Roman"/>
          <w:iCs/>
          <w:sz w:val="24"/>
          <w:szCs w:val="24"/>
          <w:lang w:val="es-MX"/>
        </w:rPr>
        <w:t>Académico I</w:t>
      </w:r>
    </w:p>
    <w:p w14:paraId="71D5A551" w14:textId="3CDDD005" w:rsidR="00B66DB0" w:rsidRPr="008E5086" w:rsidRDefault="00B66DB0" w:rsidP="00B66DB0">
      <w:pPr>
        <w:spacing w:after="0" w:line="360" w:lineRule="auto"/>
        <w:jc w:val="center"/>
        <w:rPr>
          <w:rFonts w:ascii="Times New Roman" w:hAnsi="Times New Roman" w:cs="Times New Roman"/>
          <w:i/>
          <w:sz w:val="24"/>
          <w:szCs w:val="24"/>
          <w:lang w:val="es-MX"/>
        </w:rPr>
      </w:pPr>
      <w:r w:rsidRPr="008E5086">
        <w:rPr>
          <w:rFonts w:ascii="Times New Roman" w:hAnsi="Times New Roman" w:cs="Times New Roman"/>
          <w:noProof/>
          <w:sz w:val="24"/>
          <w:szCs w:val="24"/>
          <w:lang w:val="es-MX" w:eastAsia="es-MX"/>
        </w:rPr>
        <w:drawing>
          <wp:inline distT="0" distB="0" distL="0" distR="0" wp14:anchorId="24821221" wp14:editId="2CFE4C50">
            <wp:extent cx="4065270" cy="2466975"/>
            <wp:effectExtent l="0" t="0" r="0" b="0"/>
            <wp:docPr id="6" name="Imagen 6" descr="Gráfico, Gráfico de proyección so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Gráfico, Gráfico de proyección solar&#10;&#10;Descripción generada automáticamente"/>
                    <pic:cNvPicPr/>
                  </pic:nvPicPr>
                  <pic:blipFill rotWithShape="1">
                    <a:blip r:embed="rId16">
                      <a:extLst>
                        <a:ext uri="{28A0092B-C50C-407E-A947-70E740481C1C}">
                          <a14:useLocalDpi xmlns:a14="http://schemas.microsoft.com/office/drawing/2010/main" val="0"/>
                        </a:ext>
                      </a:extLst>
                    </a:blip>
                    <a:srcRect l="24471" t="7795" r="8651" b="1399"/>
                    <a:stretch/>
                  </pic:blipFill>
                  <pic:spPr bwMode="auto">
                    <a:xfrm>
                      <a:off x="0" y="0"/>
                      <a:ext cx="4065270" cy="2466975"/>
                    </a:xfrm>
                    <a:prstGeom prst="rect">
                      <a:avLst/>
                    </a:prstGeom>
                    <a:ln>
                      <a:noFill/>
                    </a:ln>
                    <a:extLst>
                      <a:ext uri="{53640926-AAD7-44D8-BBD7-CCE9431645EC}">
                        <a14:shadowObscured xmlns:a14="http://schemas.microsoft.com/office/drawing/2010/main"/>
                      </a:ext>
                    </a:extLst>
                  </pic:spPr>
                </pic:pic>
              </a:graphicData>
            </a:graphic>
          </wp:inline>
        </w:drawing>
      </w:r>
    </w:p>
    <w:p w14:paraId="0A9F09E9" w14:textId="6F1EDFAF" w:rsidR="00F92CA4" w:rsidRDefault="00F92CA4" w:rsidP="00D34EDC">
      <w:pPr>
        <w:spacing w:after="0" w:line="360" w:lineRule="auto"/>
        <w:jc w:val="center"/>
        <w:rPr>
          <w:rFonts w:ascii="Times New Roman" w:hAnsi="Times New Roman" w:cs="Times New Roman"/>
          <w:sz w:val="24"/>
          <w:szCs w:val="24"/>
          <w:shd w:val="clear" w:color="auto" w:fill="FFFFFF"/>
          <w:lang w:val="es-MX"/>
        </w:rPr>
      </w:pPr>
      <w:r>
        <w:rPr>
          <w:rFonts w:ascii="Times New Roman" w:hAnsi="Times New Roman" w:cs="Times New Roman"/>
          <w:sz w:val="24"/>
          <w:szCs w:val="24"/>
          <w:shd w:val="clear" w:color="auto" w:fill="FFFFFF"/>
          <w:lang w:val="es-MX"/>
        </w:rPr>
        <w:t>Fuente: Elaboración propia</w:t>
      </w:r>
    </w:p>
    <w:p w14:paraId="124BD6D6" w14:textId="010A3468" w:rsidR="00224682" w:rsidRPr="008E5086" w:rsidRDefault="00B66DB0" w:rsidP="00B66DB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466810">
        <w:rPr>
          <w:rFonts w:ascii="Times New Roman" w:hAnsi="Times New Roman" w:cs="Times New Roman"/>
          <w:sz w:val="24"/>
          <w:szCs w:val="24"/>
          <w:lang w:val="es-MX"/>
        </w:rPr>
        <w:t>E</w:t>
      </w:r>
      <w:r w:rsidR="00224682" w:rsidRPr="008E5086">
        <w:rPr>
          <w:rFonts w:ascii="Times New Roman" w:hAnsi="Times New Roman" w:cs="Times New Roman"/>
          <w:sz w:val="24"/>
          <w:szCs w:val="24"/>
          <w:lang w:val="es-MX"/>
        </w:rPr>
        <w:t xml:space="preserve">l promedio final en la materia de </w:t>
      </w:r>
      <w:r w:rsidR="00466810">
        <w:rPr>
          <w:rFonts w:ascii="Times New Roman" w:hAnsi="Times New Roman" w:cs="Times New Roman"/>
          <w:sz w:val="24"/>
          <w:szCs w:val="24"/>
          <w:lang w:val="es-MX"/>
        </w:rPr>
        <w:t>I</w:t>
      </w:r>
      <w:r w:rsidR="00466810" w:rsidRPr="008E5086">
        <w:rPr>
          <w:rFonts w:ascii="Times New Roman" w:hAnsi="Times New Roman" w:cs="Times New Roman"/>
          <w:sz w:val="24"/>
          <w:szCs w:val="24"/>
          <w:lang w:val="es-MX"/>
        </w:rPr>
        <w:t xml:space="preserve">nglés </w:t>
      </w:r>
      <w:r w:rsidR="00466810">
        <w:rPr>
          <w:rFonts w:ascii="Times New Roman" w:hAnsi="Times New Roman" w:cs="Times New Roman"/>
          <w:sz w:val="24"/>
          <w:szCs w:val="24"/>
          <w:lang w:val="es-MX"/>
        </w:rPr>
        <w:t>A</w:t>
      </w:r>
      <w:r w:rsidR="00466810" w:rsidRPr="008E5086">
        <w:rPr>
          <w:rFonts w:ascii="Times New Roman" w:hAnsi="Times New Roman" w:cs="Times New Roman"/>
          <w:sz w:val="24"/>
          <w:szCs w:val="24"/>
          <w:lang w:val="es-MX"/>
        </w:rPr>
        <w:t xml:space="preserve">cadémico </w:t>
      </w:r>
      <w:r w:rsidR="00224682" w:rsidRPr="008E5086">
        <w:rPr>
          <w:rFonts w:ascii="Times New Roman" w:hAnsi="Times New Roman" w:cs="Times New Roman"/>
          <w:sz w:val="24"/>
          <w:szCs w:val="24"/>
          <w:lang w:val="es-MX"/>
        </w:rPr>
        <w:t xml:space="preserve">I, el porcentaje más alto </w:t>
      </w:r>
      <w:r w:rsidR="00DB0DF3">
        <w:rPr>
          <w:rFonts w:ascii="Times New Roman" w:hAnsi="Times New Roman" w:cs="Times New Roman"/>
          <w:sz w:val="24"/>
          <w:szCs w:val="24"/>
          <w:lang w:val="es-MX"/>
        </w:rPr>
        <w:t xml:space="preserve">es </w:t>
      </w:r>
      <w:r w:rsidR="00224682" w:rsidRPr="008E5086">
        <w:rPr>
          <w:rFonts w:ascii="Times New Roman" w:hAnsi="Times New Roman" w:cs="Times New Roman"/>
          <w:sz w:val="24"/>
          <w:szCs w:val="24"/>
          <w:lang w:val="es-MX"/>
        </w:rPr>
        <w:t xml:space="preserve">el promedio de </w:t>
      </w:r>
      <w:r w:rsidR="00466810">
        <w:rPr>
          <w:rFonts w:ascii="Times New Roman" w:hAnsi="Times New Roman" w:cs="Times New Roman"/>
          <w:sz w:val="24"/>
          <w:szCs w:val="24"/>
          <w:lang w:val="es-MX"/>
        </w:rPr>
        <w:t>ocho</w:t>
      </w:r>
      <w:r w:rsidR="00DB0DF3">
        <w:rPr>
          <w:rFonts w:ascii="Times New Roman" w:hAnsi="Times New Roman" w:cs="Times New Roman"/>
          <w:sz w:val="24"/>
          <w:szCs w:val="24"/>
          <w:lang w:val="es-MX"/>
        </w:rPr>
        <w:t>,</w:t>
      </w:r>
      <w:r w:rsidR="00466810" w:rsidRPr="008E5086">
        <w:rPr>
          <w:rFonts w:ascii="Times New Roman" w:hAnsi="Times New Roman" w:cs="Times New Roman"/>
          <w:sz w:val="24"/>
          <w:szCs w:val="24"/>
          <w:lang w:val="es-MX"/>
        </w:rPr>
        <w:t xml:space="preserve"> </w:t>
      </w:r>
      <w:r w:rsidR="00224682" w:rsidRPr="008E5086">
        <w:rPr>
          <w:rFonts w:ascii="Times New Roman" w:hAnsi="Times New Roman" w:cs="Times New Roman"/>
          <w:sz w:val="24"/>
          <w:szCs w:val="24"/>
          <w:lang w:val="es-MX"/>
        </w:rPr>
        <w:t>con 48</w:t>
      </w:r>
      <w:r w:rsidR="00DB0DF3">
        <w:rPr>
          <w:rFonts w:ascii="Times New Roman" w:hAnsi="Times New Roman" w:cs="Times New Roman"/>
          <w:sz w:val="24"/>
          <w:szCs w:val="24"/>
          <w:lang w:val="es-MX"/>
        </w:rPr>
        <w:t> </w:t>
      </w:r>
      <w:r w:rsidR="00224682" w:rsidRPr="008E5086">
        <w:rPr>
          <w:rFonts w:ascii="Times New Roman" w:hAnsi="Times New Roman" w:cs="Times New Roman"/>
          <w:sz w:val="24"/>
          <w:szCs w:val="24"/>
          <w:lang w:val="es-MX"/>
        </w:rPr>
        <w:t xml:space="preserve">% </w:t>
      </w:r>
      <w:r w:rsidR="00DB0DF3">
        <w:rPr>
          <w:rFonts w:ascii="Times New Roman" w:hAnsi="Times New Roman" w:cs="Times New Roman"/>
          <w:sz w:val="24"/>
          <w:szCs w:val="24"/>
          <w:lang w:val="es-MX"/>
        </w:rPr>
        <w:t>(</w:t>
      </w:r>
      <w:r w:rsidR="00224682" w:rsidRPr="008E5086">
        <w:rPr>
          <w:rFonts w:ascii="Times New Roman" w:hAnsi="Times New Roman" w:cs="Times New Roman"/>
          <w:sz w:val="24"/>
          <w:szCs w:val="24"/>
          <w:lang w:val="es-MX"/>
        </w:rPr>
        <w:t>representado por 12 estudiantes</w:t>
      </w:r>
      <w:r w:rsidR="00DB0DF3">
        <w:rPr>
          <w:rFonts w:ascii="Times New Roman" w:hAnsi="Times New Roman" w:cs="Times New Roman"/>
          <w:sz w:val="24"/>
          <w:szCs w:val="24"/>
          <w:lang w:val="es-MX"/>
        </w:rPr>
        <w:t>);</w:t>
      </w:r>
      <w:r w:rsidR="00DB0DF3" w:rsidRPr="008E5086">
        <w:rPr>
          <w:rFonts w:ascii="Times New Roman" w:hAnsi="Times New Roman" w:cs="Times New Roman"/>
          <w:sz w:val="24"/>
          <w:szCs w:val="24"/>
          <w:lang w:val="es-MX"/>
        </w:rPr>
        <w:t xml:space="preserve"> </w:t>
      </w:r>
      <w:r w:rsidR="00224682" w:rsidRPr="008E5086">
        <w:rPr>
          <w:rFonts w:ascii="Times New Roman" w:hAnsi="Times New Roman" w:cs="Times New Roman"/>
          <w:sz w:val="24"/>
          <w:szCs w:val="24"/>
          <w:lang w:val="es-MX"/>
        </w:rPr>
        <w:t xml:space="preserve">otro porcentaje significativo se encuentra en el promedio de </w:t>
      </w:r>
      <w:r w:rsidR="00DB0DF3">
        <w:rPr>
          <w:rFonts w:ascii="Times New Roman" w:hAnsi="Times New Roman" w:cs="Times New Roman"/>
          <w:sz w:val="24"/>
          <w:szCs w:val="24"/>
          <w:lang w:val="es-MX"/>
        </w:rPr>
        <w:t>siete,</w:t>
      </w:r>
      <w:r w:rsidR="00DB0DF3" w:rsidRPr="008E5086">
        <w:rPr>
          <w:rFonts w:ascii="Times New Roman" w:hAnsi="Times New Roman" w:cs="Times New Roman"/>
          <w:sz w:val="24"/>
          <w:szCs w:val="24"/>
          <w:lang w:val="es-MX"/>
        </w:rPr>
        <w:t xml:space="preserve"> </w:t>
      </w:r>
      <w:r w:rsidR="00224682" w:rsidRPr="008E5086">
        <w:rPr>
          <w:rFonts w:ascii="Times New Roman" w:hAnsi="Times New Roman" w:cs="Times New Roman"/>
          <w:sz w:val="24"/>
          <w:szCs w:val="24"/>
          <w:lang w:val="es-MX"/>
        </w:rPr>
        <w:t>con 32</w:t>
      </w:r>
      <w:r w:rsidR="00DB0DF3">
        <w:rPr>
          <w:rFonts w:ascii="Times New Roman" w:hAnsi="Times New Roman" w:cs="Times New Roman"/>
          <w:sz w:val="24"/>
          <w:szCs w:val="24"/>
          <w:lang w:val="es-MX"/>
        </w:rPr>
        <w:t> </w:t>
      </w:r>
      <w:r w:rsidR="00224682" w:rsidRPr="008E5086">
        <w:rPr>
          <w:rFonts w:ascii="Times New Roman" w:hAnsi="Times New Roman" w:cs="Times New Roman"/>
          <w:sz w:val="24"/>
          <w:szCs w:val="24"/>
          <w:lang w:val="es-MX"/>
        </w:rPr>
        <w:t xml:space="preserve">% </w:t>
      </w:r>
      <w:r w:rsidR="00DB0DF3">
        <w:rPr>
          <w:rFonts w:ascii="Times New Roman" w:hAnsi="Times New Roman" w:cs="Times New Roman"/>
          <w:sz w:val="24"/>
          <w:szCs w:val="24"/>
          <w:lang w:val="es-MX"/>
        </w:rPr>
        <w:t>(</w:t>
      </w:r>
      <w:r w:rsidR="00224682" w:rsidRPr="008E5086">
        <w:rPr>
          <w:rFonts w:ascii="Times New Roman" w:hAnsi="Times New Roman" w:cs="Times New Roman"/>
          <w:sz w:val="24"/>
          <w:szCs w:val="24"/>
          <w:lang w:val="es-MX"/>
        </w:rPr>
        <w:t xml:space="preserve">representado por </w:t>
      </w:r>
      <w:r w:rsidR="00DB0DF3">
        <w:rPr>
          <w:rFonts w:ascii="Times New Roman" w:hAnsi="Times New Roman" w:cs="Times New Roman"/>
          <w:sz w:val="24"/>
          <w:szCs w:val="24"/>
          <w:lang w:val="es-MX"/>
        </w:rPr>
        <w:t xml:space="preserve">ocho </w:t>
      </w:r>
      <w:r w:rsidR="00224682" w:rsidRPr="008E5086">
        <w:rPr>
          <w:rFonts w:ascii="Times New Roman" w:hAnsi="Times New Roman" w:cs="Times New Roman"/>
          <w:sz w:val="24"/>
          <w:szCs w:val="24"/>
          <w:lang w:val="es-MX"/>
        </w:rPr>
        <w:t>estudiantes</w:t>
      </w:r>
      <w:r w:rsidR="00DB0DF3">
        <w:rPr>
          <w:rFonts w:ascii="Times New Roman" w:hAnsi="Times New Roman" w:cs="Times New Roman"/>
          <w:sz w:val="24"/>
          <w:szCs w:val="24"/>
          <w:lang w:val="es-MX"/>
        </w:rPr>
        <w:t>)</w:t>
      </w:r>
      <w:r w:rsidR="00224682" w:rsidRPr="008E5086">
        <w:rPr>
          <w:rFonts w:ascii="Times New Roman" w:hAnsi="Times New Roman" w:cs="Times New Roman"/>
          <w:sz w:val="24"/>
          <w:szCs w:val="24"/>
          <w:lang w:val="es-MX"/>
        </w:rPr>
        <w:t>; de igual forma</w:t>
      </w:r>
      <w:r w:rsidR="00DB0DF3">
        <w:rPr>
          <w:rFonts w:ascii="Times New Roman" w:hAnsi="Times New Roman" w:cs="Times New Roman"/>
          <w:sz w:val="24"/>
          <w:szCs w:val="24"/>
          <w:lang w:val="es-MX"/>
        </w:rPr>
        <w:t>,</w:t>
      </w:r>
      <w:r w:rsidR="00224682" w:rsidRPr="008E5086">
        <w:rPr>
          <w:rFonts w:ascii="Times New Roman" w:hAnsi="Times New Roman" w:cs="Times New Roman"/>
          <w:sz w:val="24"/>
          <w:szCs w:val="24"/>
          <w:lang w:val="es-MX"/>
        </w:rPr>
        <w:t xml:space="preserve"> encontramos que el promedio de </w:t>
      </w:r>
      <w:r w:rsidR="00DB0DF3">
        <w:rPr>
          <w:rFonts w:ascii="Times New Roman" w:hAnsi="Times New Roman" w:cs="Times New Roman"/>
          <w:sz w:val="24"/>
          <w:szCs w:val="24"/>
          <w:lang w:val="es-MX"/>
        </w:rPr>
        <w:t>seis</w:t>
      </w:r>
      <w:r w:rsidR="00DB0DF3" w:rsidRPr="008E5086">
        <w:rPr>
          <w:rFonts w:ascii="Times New Roman" w:hAnsi="Times New Roman" w:cs="Times New Roman"/>
          <w:sz w:val="24"/>
          <w:szCs w:val="24"/>
          <w:lang w:val="es-MX"/>
        </w:rPr>
        <w:t xml:space="preserve"> </w:t>
      </w:r>
      <w:r w:rsidR="00224682" w:rsidRPr="008E5086">
        <w:rPr>
          <w:rFonts w:ascii="Times New Roman" w:hAnsi="Times New Roman" w:cs="Times New Roman"/>
          <w:sz w:val="24"/>
          <w:szCs w:val="24"/>
          <w:lang w:val="es-MX"/>
        </w:rPr>
        <w:t xml:space="preserve">y </w:t>
      </w:r>
      <w:r w:rsidR="00DB0DF3">
        <w:rPr>
          <w:rFonts w:ascii="Times New Roman" w:hAnsi="Times New Roman" w:cs="Times New Roman"/>
          <w:sz w:val="24"/>
          <w:szCs w:val="24"/>
          <w:lang w:val="es-MX"/>
        </w:rPr>
        <w:t xml:space="preserve">nueve </w:t>
      </w:r>
      <w:r w:rsidR="00224682" w:rsidRPr="008E5086">
        <w:rPr>
          <w:rFonts w:ascii="Times New Roman" w:hAnsi="Times New Roman" w:cs="Times New Roman"/>
          <w:sz w:val="24"/>
          <w:szCs w:val="24"/>
          <w:lang w:val="es-MX"/>
        </w:rPr>
        <w:t>ocupan 8</w:t>
      </w:r>
      <w:r w:rsidR="00DB0DF3">
        <w:rPr>
          <w:rFonts w:ascii="Times New Roman" w:hAnsi="Times New Roman" w:cs="Times New Roman"/>
          <w:sz w:val="24"/>
          <w:szCs w:val="24"/>
          <w:lang w:val="es-MX"/>
        </w:rPr>
        <w:t> </w:t>
      </w:r>
      <w:r w:rsidR="00224682" w:rsidRPr="008E5086">
        <w:rPr>
          <w:rFonts w:ascii="Times New Roman" w:hAnsi="Times New Roman" w:cs="Times New Roman"/>
          <w:sz w:val="24"/>
          <w:szCs w:val="24"/>
          <w:lang w:val="es-MX"/>
        </w:rPr>
        <w:t xml:space="preserve">% </w:t>
      </w:r>
      <w:r w:rsidR="00DB0DF3">
        <w:rPr>
          <w:rFonts w:ascii="Times New Roman" w:hAnsi="Times New Roman" w:cs="Times New Roman"/>
          <w:sz w:val="24"/>
          <w:szCs w:val="24"/>
          <w:lang w:val="es-MX"/>
        </w:rPr>
        <w:t>(</w:t>
      </w:r>
      <w:r w:rsidR="00224682" w:rsidRPr="008E5086">
        <w:rPr>
          <w:rFonts w:ascii="Times New Roman" w:hAnsi="Times New Roman" w:cs="Times New Roman"/>
          <w:sz w:val="24"/>
          <w:szCs w:val="24"/>
          <w:lang w:val="es-MX"/>
        </w:rPr>
        <w:t xml:space="preserve">representado por </w:t>
      </w:r>
      <w:r w:rsidR="00673E67">
        <w:rPr>
          <w:rFonts w:ascii="Times New Roman" w:hAnsi="Times New Roman" w:cs="Times New Roman"/>
          <w:sz w:val="24"/>
          <w:szCs w:val="24"/>
          <w:lang w:val="es-MX"/>
        </w:rPr>
        <w:t>dos</w:t>
      </w:r>
      <w:r w:rsidR="00673E67" w:rsidRPr="008E5086">
        <w:rPr>
          <w:rFonts w:ascii="Times New Roman" w:hAnsi="Times New Roman" w:cs="Times New Roman"/>
          <w:sz w:val="24"/>
          <w:szCs w:val="24"/>
          <w:lang w:val="es-MX"/>
        </w:rPr>
        <w:t xml:space="preserve"> </w:t>
      </w:r>
      <w:r w:rsidR="00224682" w:rsidRPr="008E5086">
        <w:rPr>
          <w:rFonts w:ascii="Times New Roman" w:hAnsi="Times New Roman" w:cs="Times New Roman"/>
          <w:sz w:val="24"/>
          <w:szCs w:val="24"/>
          <w:lang w:val="es-MX"/>
        </w:rPr>
        <w:t>estudiantes en cada promedio</w:t>
      </w:r>
      <w:r w:rsidR="00673E67">
        <w:rPr>
          <w:rFonts w:ascii="Times New Roman" w:hAnsi="Times New Roman" w:cs="Times New Roman"/>
          <w:sz w:val="24"/>
          <w:szCs w:val="24"/>
          <w:lang w:val="es-MX"/>
        </w:rPr>
        <w:t>)</w:t>
      </w:r>
      <w:r w:rsidR="00224682" w:rsidRPr="008E5086">
        <w:rPr>
          <w:rFonts w:ascii="Times New Roman" w:hAnsi="Times New Roman" w:cs="Times New Roman"/>
          <w:sz w:val="24"/>
          <w:szCs w:val="24"/>
          <w:lang w:val="es-MX"/>
        </w:rPr>
        <w:t>; por último, encontramos que 4</w:t>
      </w:r>
      <w:r w:rsidR="00673E67">
        <w:rPr>
          <w:rFonts w:ascii="Times New Roman" w:hAnsi="Times New Roman" w:cs="Times New Roman"/>
          <w:sz w:val="24"/>
          <w:szCs w:val="24"/>
          <w:lang w:val="es-MX"/>
        </w:rPr>
        <w:t> </w:t>
      </w:r>
      <w:r w:rsidR="00224682" w:rsidRPr="008E5086">
        <w:rPr>
          <w:rFonts w:ascii="Times New Roman" w:hAnsi="Times New Roman" w:cs="Times New Roman"/>
          <w:sz w:val="24"/>
          <w:szCs w:val="24"/>
          <w:lang w:val="es-MX"/>
        </w:rPr>
        <w:t>% de los estudiantes obtuvieron un promedio de 10.</w:t>
      </w:r>
    </w:p>
    <w:p w14:paraId="027D8326" w14:textId="77777777" w:rsidR="00EC1B09" w:rsidRPr="008E5086" w:rsidRDefault="00EC1B09" w:rsidP="00D34EDC">
      <w:pPr>
        <w:tabs>
          <w:tab w:val="center" w:pos="4252"/>
        </w:tabs>
        <w:spacing w:after="0" w:line="360" w:lineRule="auto"/>
        <w:jc w:val="both"/>
        <w:rPr>
          <w:rFonts w:ascii="Times New Roman" w:hAnsi="Times New Roman" w:cs="Times New Roman"/>
          <w:sz w:val="24"/>
          <w:szCs w:val="24"/>
          <w:lang w:val="es-MX"/>
        </w:rPr>
      </w:pPr>
    </w:p>
    <w:p w14:paraId="241CED26" w14:textId="4C0D34FC" w:rsidR="00EC1B09" w:rsidRPr="0027773C" w:rsidRDefault="00EC1B09" w:rsidP="00B66DB0">
      <w:pPr>
        <w:spacing w:after="0" w:line="360" w:lineRule="auto"/>
        <w:jc w:val="center"/>
        <w:rPr>
          <w:rFonts w:ascii="Times New Roman" w:hAnsi="Times New Roman" w:cs="Times New Roman"/>
          <w:i/>
          <w:sz w:val="24"/>
          <w:szCs w:val="24"/>
          <w:lang w:val="es-MX"/>
        </w:rPr>
      </w:pPr>
      <w:r w:rsidRPr="0027773C">
        <w:rPr>
          <w:rFonts w:ascii="Times New Roman" w:hAnsi="Times New Roman" w:cs="Times New Roman"/>
          <w:b/>
          <w:sz w:val="24"/>
          <w:szCs w:val="24"/>
          <w:lang w:val="es-MX"/>
        </w:rPr>
        <w:t xml:space="preserve">Figura </w:t>
      </w:r>
      <w:r w:rsidR="00CB4074">
        <w:rPr>
          <w:rFonts w:ascii="Times New Roman" w:hAnsi="Times New Roman" w:cs="Times New Roman"/>
          <w:b/>
          <w:sz w:val="24"/>
          <w:szCs w:val="24"/>
          <w:lang w:val="es-MX"/>
        </w:rPr>
        <w:t>9</w:t>
      </w:r>
      <w:r w:rsidRPr="0027773C">
        <w:rPr>
          <w:rFonts w:ascii="Times New Roman" w:hAnsi="Times New Roman" w:cs="Times New Roman"/>
          <w:sz w:val="24"/>
          <w:szCs w:val="24"/>
          <w:lang w:val="es-MX"/>
        </w:rPr>
        <w:t>.</w:t>
      </w:r>
      <w:r w:rsidR="00A9002E">
        <w:rPr>
          <w:rFonts w:ascii="Times New Roman" w:hAnsi="Times New Roman" w:cs="Times New Roman"/>
          <w:sz w:val="24"/>
          <w:szCs w:val="24"/>
          <w:lang w:val="es-MX"/>
        </w:rPr>
        <w:t xml:space="preserve"> </w:t>
      </w:r>
      <w:r w:rsidRPr="00B66DB0">
        <w:rPr>
          <w:rFonts w:ascii="Times New Roman" w:hAnsi="Times New Roman" w:cs="Times New Roman"/>
          <w:iCs/>
          <w:sz w:val="24"/>
          <w:szCs w:val="24"/>
          <w:lang w:val="es-MX"/>
        </w:rPr>
        <w:t>Motivación académica general</w:t>
      </w:r>
    </w:p>
    <w:p w14:paraId="36B4D5C2" w14:textId="77777777" w:rsidR="00B66DB0" w:rsidRDefault="00B66DB0" w:rsidP="00B66DB0">
      <w:pPr>
        <w:spacing w:after="0" w:line="360" w:lineRule="auto"/>
        <w:jc w:val="center"/>
        <w:rPr>
          <w:rFonts w:ascii="Times New Roman" w:hAnsi="Times New Roman" w:cs="Times New Roman"/>
          <w:sz w:val="24"/>
          <w:szCs w:val="24"/>
          <w:shd w:val="clear" w:color="auto" w:fill="FFFFFF"/>
          <w:lang w:val="es-MX"/>
        </w:rPr>
      </w:pPr>
      <w:r w:rsidRPr="00B66DB0">
        <w:rPr>
          <w:rFonts w:ascii="Times New Roman" w:hAnsi="Times New Roman" w:cs="Times New Roman"/>
          <w:iCs/>
          <w:noProof/>
          <w:sz w:val="24"/>
          <w:szCs w:val="24"/>
          <w:lang w:eastAsia="es-MX"/>
        </w:rPr>
        <w:drawing>
          <wp:inline distT="0" distB="0" distL="0" distR="0" wp14:anchorId="2C89F7D1" wp14:editId="43C41FD4">
            <wp:extent cx="3809138" cy="2044700"/>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l="22279" t="10533" r="16224" b="9619"/>
                    <a:stretch/>
                  </pic:blipFill>
                  <pic:spPr bwMode="auto">
                    <a:xfrm>
                      <a:off x="0" y="0"/>
                      <a:ext cx="3910751" cy="2099245"/>
                    </a:xfrm>
                    <a:prstGeom prst="rect">
                      <a:avLst/>
                    </a:prstGeom>
                    <a:ln>
                      <a:noFill/>
                    </a:ln>
                    <a:extLst>
                      <a:ext uri="{53640926-AAD7-44D8-BBD7-CCE9431645EC}">
                        <a14:shadowObscured xmlns:a14="http://schemas.microsoft.com/office/drawing/2010/main"/>
                      </a:ext>
                    </a:extLst>
                  </pic:spPr>
                </pic:pic>
              </a:graphicData>
            </a:graphic>
          </wp:inline>
        </w:drawing>
      </w:r>
    </w:p>
    <w:p w14:paraId="3500527F" w14:textId="7D90CA7B" w:rsidR="00F92CA4" w:rsidRDefault="00F92CA4" w:rsidP="00B66DB0">
      <w:pPr>
        <w:spacing w:after="0" w:line="360" w:lineRule="auto"/>
        <w:jc w:val="center"/>
        <w:rPr>
          <w:rFonts w:ascii="Times New Roman" w:hAnsi="Times New Roman" w:cs="Times New Roman"/>
          <w:sz w:val="24"/>
          <w:szCs w:val="24"/>
          <w:shd w:val="clear" w:color="auto" w:fill="FFFFFF"/>
          <w:lang w:val="es-MX"/>
        </w:rPr>
      </w:pPr>
      <w:r>
        <w:rPr>
          <w:rFonts w:ascii="Times New Roman" w:hAnsi="Times New Roman" w:cs="Times New Roman"/>
          <w:sz w:val="24"/>
          <w:szCs w:val="24"/>
          <w:shd w:val="clear" w:color="auto" w:fill="FFFFFF"/>
          <w:lang w:val="es-MX"/>
        </w:rPr>
        <w:t>Fuente: Elaboración propia</w:t>
      </w:r>
    </w:p>
    <w:p w14:paraId="68699858" w14:textId="3A9DDAD2" w:rsidR="00EC1B09" w:rsidRDefault="00EC1B09" w:rsidP="00B66DB0">
      <w:pPr>
        <w:spacing w:after="0" w:line="360" w:lineRule="auto"/>
        <w:ind w:firstLine="708"/>
        <w:jc w:val="both"/>
        <w:rPr>
          <w:rFonts w:ascii="Times New Roman" w:eastAsia="Times New Roman" w:hAnsi="Times New Roman" w:cs="Times New Roman"/>
          <w:sz w:val="24"/>
          <w:szCs w:val="24"/>
          <w:lang w:val="es-MX" w:eastAsia="es-MX"/>
        </w:rPr>
      </w:pPr>
      <w:r w:rsidRPr="008E5086">
        <w:rPr>
          <w:rFonts w:ascii="Times New Roman" w:eastAsia="Times New Roman" w:hAnsi="Times New Roman" w:cs="Times New Roman"/>
          <w:sz w:val="24"/>
          <w:szCs w:val="24"/>
          <w:lang w:val="es-MX" w:eastAsia="es-MX"/>
        </w:rPr>
        <w:lastRenderedPageBreak/>
        <w:t xml:space="preserve">En </w:t>
      </w:r>
      <w:r w:rsidR="00673E67">
        <w:rPr>
          <w:rFonts w:ascii="Times New Roman" w:eastAsia="Times New Roman" w:hAnsi="Times New Roman" w:cs="Times New Roman"/>
          <w:sz w:val="24"/>
          <w:szCs w:val="24"/>
          <w:lang w:val="es-MX" w:eastAsia="es-MX"/>
        </w:rPr>
        <w:t>la figura 9</w:t>
      </w:r>
      <w:r w:rsidRPr="008E5086">
        <w:rPr>
          <w:rFonts w:ascii="Times New Roman" w:eastAsia="Times New Roman" w:hAnsi="Times New Roman" w:cs="Times New Roman"/>
          <w:sz w:val="24"/>
          <w:szCs w:val="24"/>
          <w:lang w:val="es-MX" w:eastAsia="es-MX"/>
        </w:rPr>
        <w:t xml:space="preserve"> se observa que la motivación general del grupo de Inglés I se </w:t>
      </w:r>
      <w:r w:rsidR="00673E67">
        <w:rPr>
          <w:rFonts w:ascii="Times New Roman" w:eastAsia="Times New Roman" w:hAnsi="Times New Roman" w:cs="Times New Roman"/>
          <w:sz w:val="24"/>
          <w:szCs w:val="24"/>
          <w:lang w:val="es-MX" w:eastAsia="es-MX"/>
        </w:rPr>
        <w:t xml:space="preserve">distribuye </w:t>
      </w:r>
      <w:r w:rsidRPr="008E5086">
        <w:rPr>
          <w:rFonts w:ascii="Times New Roman" w:eastAsia="Times New Roman" w:hAnsi="Times New Roman" w:cs="Times New Roman"/>
          <w:sz w:val="24"/>
          <w:szCs w:val="24"/>
          <w:lang w:val="es-MX" w:eastAsia="es-MX"/>
        </w:rPr>
        <w:t xml:space="preserve">en </w:t>
      </w:r>
      <w:r w:rsidR="00673E67">
        <w:rPr>
          <w:rFonts w:ascii="Times New Roman" w:eastAsia="Times New Roman" w:hAnsi="Times New Roman" w:cs="Times New Roman"/>
          <w:sz w:val="24"/>
          <w:szCs w:val="24"/>
          <w:lang w:val="es-MX" w:eastAsia="es-MX"/>
        </w:rPr>
        <w:t>tres</w:t>
      </w:r>
      <w:r w:rsidR="00673E67" w:rsidRPr="008E5086">
        <w:rPr>
          <w:rFonts w:ascii="Times New Roman" w:eastAsia="Times New Roman" w:hAnsi="Times New Roman" w:cs="Times New Roman"/>
          <w:sz w:val="24"/>
          <w:szCs w:val="24"/>
          <w:lang w:val="es-MX" w:eastAsia="es-MX"/>
        </w:rPr>
        <w:t xml:space="preserve"> </w:t>
      </w:r>
      <w:r w:rsidRPr="008E5086">
        <w:rPr>
          <w:rFonts w:ascii="Times New Roman" w:eastAsia="Times New Roman" w:hAnsi="Times New Roman" w:cs="Times New Roman"/>
          <w:sz w:val="24"/>
          <w:szCs w:val="24"/>
          <w:lang w:val="es-MX" w:eastAsia="es-MX"/>
        </w:rPr>
        <w:t>niveles</w:t>
      </w:r>
      <w:r w:rsidR="00673E67">
        <w:rPr>
          <w:rFonts w:ascii="Times New Roman" w:eastAsia="Times New Roman" w:hAnsi="Times New Roman" w:cs="Times New Roman"/>
          <w:sz w:val="24"/>
          <w:szCs w:val="24"/>
          <w:lang w:val="es-MX" w:eastAsia="es-MX"/>
        </w:rPr>
        <w:t>.</w:t>
      </w:r>
      <w:r w:rsidR="00673E67" w:rsidRPr="008E5086">
        <w:rPr>
          <w:rFonts w:ascii="Times New Roman" w:eastAsia="Times New Roman" w:hAnsi="Times New Roman" w:cs="Times New Roman"/>
          <w:sz w:val="24"/>
          <w:szCs w:val="24"/>
          <w:lang w:val="es-MX" w:eastAsia="es-MX"/>
        </w:rPr>
        <w:t xml:space="preserve"> </w:t>
      </w:r>
      <w:r w:rsidRPr="008E5086">
        <w:rPr>
          <w:rFonts w:ascii="Times New Roman" w:eastAsia="Times New Roman" w:hAnsi="Times New Roman" w:cs="Times New Roman"/>
          <w:sz w:val="24"/>
          <w:szCs w:val="24"/>
          <w:lang w:val="es-MX" w:eastAsia="es-MX"/>
        </w:rPr>
        <w:t>El nivel aceptable est</w:t>
      </w:r>
      <w:r w:rsidR="00673E67">
        <w:rPr>
          <w:rFonts w:ascii="Times New Roman" w:eastAsia="Times New Roman" w:hAnsi="Times New Roman" w:cs="Times New Roman"/>
          <w:sz w:val="24"/>
          <w:szCs w:val="24"/>
          <w:lang w:val="es-MX" w:eastAsia="es-MX"/>
        </w:rPr>
        <w:t>á</w:t>
      </w:r>
      <w:r w:rsidRPr="008E5086">
        <w:rPr>
          <w:rFonts w:ascii="Times New Roman" w:eastAsia="Times New Roman" w:hAnsi="Times New Roman" w:cs="Times New Roman"/>
          <w:sz w:val="24"/>
          <w:szCs w:val="24"/>
          <w:lang w:val="es-MX" w:eastAsia="es-MX"/>
        </w:rPr>
        <w:t xml:space="preserve"> conformado por 68</w:t>
      </w:r>
      <w:r w:rsidR="00673E67">
        <w:rPr>
          <w:rFonts w:ascii="Times New Roman" w:eastAsia="Times New Roman" w:hAnsi="Times New Roman" w:cs="Times New Roman"/>
          <w:sz w:val="24"/>
          <w:szCs w:val="24"/>
          <w:lang w:val="es-MX" w:eastAsia="es-MX"/>
        </w:rPr>
        <w:t> </w:t>
      </w:r>
      <w:r w:rsidRPr="008E5086">
        <w:rPr>
          <w:rFonts w:ascii="Times New Roman" w:eastAsia="Times New Roman" w:hAnsi="Times New Roman" w:cs="Times New Roman"/>
          <w:sz w:val="24"/>
          <w:szCs w:val="24"/>
          <w:lang w:val="es-MX" w:eastAsia="es-MX"/>
        </w:rPr>
        <w:t>% de los estudiantes</w:t>
      </w:r>
      <w:r w:rsidR="00673E67">
        <w:rPr>
          <w:rFonts w:ascii="Times New Roman" w:eastAsia="Times New Roman" w:hAnsi="Times New Roman" w:cs="Times New Roman"/>
          <w:sz w:val="24"/>
          <w:szCs w:val="24"/>
          <w:lang w:val="es-MX" w:eastAsia="es-MX"/>
        </w:rPr>
        <w:t>. Al respecto,</w:t>
      </w:r>
      <w:r w:rsidR="00673E67" w:rsidRPr="008E5086">
        <w:rPr>
          <w:rFonts w:ascii="Times New Roman" w:eastAsia="Times New Roman" w:hAnsi="Times New Roman" w:cs="Times New Roman"/>
          <w:sz w:val="24"/>
          <w:szCs w:val="24"/>
          <w:lang w:val="es-MX" w:eastAsia="es-MX"/>
        </w:rPr>
        <w:t xml:space="preserve"> </w:t>
      </w:r>
      <w:r w:rsidRPr="008E5086">
        <w:rPr>
          <w:rFonts w:ascii="Times New Roman" w:eastAsia="Times New Roman" w:hAnsi="Times New Roman" w:cs="Times New Roman"/>
          <w:sz w:val="24"/>
          <w:szCs w:val="24"/>
          <w:lang w:val="es-MX" w:eastAsia="es-MX"/>
        </w:rPr>
        <w:t xml:space="preserve">es importante mencionar que cuando se habla de </w:t>
      </w:r>
      <w:r w:rsidRPr="00062664">
        <w:rPr>
          <w:rFonts w:ascii="Times New Roman" w:eastAsia="Times New Roman" w:hAnsi="Times New Roman" w:cs="Times New Roman"/>
          <w:i/>
          <w:iCs/>
          <w:sz w:val="24"/>
          <w:szCs w:val="24"/>
          <w:lang w:val="es-MX" w:eastAsia="es-MX"/>
        </w:rPr>
        <w:t>motivación aceptable</w:t>
      </w:r>
      <w:r w:rsidRPr="008E5086">
        <w:rPr>
          <w:rFonts w:ascii="Times New Roman" w:eastAsia="Times New Roman" w:hAnsi="Times New Roman" w:cs="Times New Roman"/>
          <w:sz w:val="24"/>
          <w:szCs w:val="24"/>
          <w:lang w:val="es-MX" w:eastAsia="es-MX"/>
        </w:rPr>
        <w:t>, se refiere a que la mayor parte de los participantes se encuentran en la mitad de la línea de la motivación</w:t>
      </w:r>
      <w:r w:rsidR="00673E67">
        <w:rPr>
          <w:rFonts w:ascii="Times New Roman" w:eastAsia="Times New Roman" w:hAnsi="Times New Roman" w:cs="Times New Roman"/>
          <w:sz w:val="24"/>
          <w:szCs w:val="24"/>
          <w:lang w:val="es-MX" w:eastAsia="es-MX"/>
        </w:rPr>
        <w:t>.</w:t>
      </w:r>
      <w:r w:rsidR="00673E67" w:rsidRPr="008E5086">
        <w:rPr>
          <w:rFonts w:ascii="Times New Roman" w:eastAsia="Times New Roman" w:hAnsi="Times New Roman" w:cs="Times New Roman"/>
          <w:sz w:val="24"/>
          <w:szCs w:val="24"/>
          <w:lang w:val="es-MX" w:eastAsia="es-MX"/>
        </w:rPr>
        <w:t xml:space="preserve"> </w:t>
      </w:r>
      <w:r w:rsidR="00673E67">
        <w:rPr>
          <w:rFonts w:ascii="Times New Roman" w:eastAsia="Times New Roman" w:hAnsi="Times New Roman" w:cs="Times New Roman"/>
          <w:sz w:val="24"/>
          <w:szCs w:val="24"/>
          <w:lang w:val="es-MX" w:eastAsia="es-MX"/>
        </w:rPr>
        <w:t>D</w:t>
      </w:r>
      <w:r w:rsidR="00673E67" w:rsidRPr="008E5086">
        <w:rPr>
          <w:rFonts w:ascii="Times New Roman" w:eastAsia="Times New Roman" w:hAnsi="Times New Roman" w:cs="Times New Roman"/>
          <w:sz w:val="24"/>
          <w:szCs w:val="24"/>
          <w:lang w:val="es-MX" w:eastAsia="es-MX"/>
        </w:rPr>
        <w:t xml:space="preserve">e </w:t>
      </w:r>
      <w:r w:rsidRPr="008E5086">
        <w:rPr>
          <w:rFonts w:ascii="Times New Roman" w:eastAsia="Times New Roman" w:hAnsi="Times New Roman" w:cs="Times New Roman"/>
          <w:sz w:val="24"/>
          <w:szCs w:val="24"/>
          <w:lang w:val="es-MX" w:eastAsia="es-MX"/>
        </w:rPr>
        <w:t xml:space="preserve">acuerdo </w:t>
      </w:r>
      <w:r w:rsidR="00673E67">
        <w:rPr>
          <w:rFonts w:ascii="Times New Roman" w:eastAsia="Times New Roman" w:hAnsi="Times New Roman" w:cs="Times New Roman"/>
          <w:sz w:val="24"/>
          <w:szCs w:val="24"/>
          <w:lang w:val="es-MX" w:eastAsia="es-MX"/>
        </w:rPr>
        <w:t xml:space="preserve">con </w:t>
      </w:r>
      <w:r w:rsidR="001008CD">
        <w:rPr>
          <w:rFonts w:ascii="Times New Roman" w:eastAsia="Times New Roman" w:hAnsi="Times New Roman" w:cs="Times New Roman"/>
          <w:sz w:val="24"/>
          <w:szCs w:val="24"/>
          <w:lang w:val="es-MX" w:eastAsia="es-MX"/>
        </w:rPr>
        <w:t>Arrimada</w:t>
      </w:r>
      <w:r w:rsidR="001008CD" w:rsidRPr="008E5086">
        <w:rPr>
          <w:rFonts w:ascii="Times New Roman" w:eastAsia="Times New Roman" w:hAnsi="Times New Roman" w:cs="Times New Roman"/>
          <w:sz w:val="24"/>
          <w:szCs w:val="24"/>
          <w:lang w:val="es-MX" w:eastAsia="es-MX"/>
        </w:rPr>
        <w:t xml:space="preserve"> </w:t>
      </w:r>
      <w:r w:rsidRPr="008E5086">
        <w:rPr>
          <w:rFonts w:ascii="Times New Roman" w:eastAsia="Times New Roman" w:hAnsi="Times New Roman" w:cs="Times New Roman"/>
          <w:sz w:val="24"/>
          <w:szCs w:val="24"/>
          <w:lang w:val="es-MX" w:eastAsia="es-MX"/>
        </w:rPr>
        <w:t>(</w:t>
      </w:r>
      <w:r w:rsidR="001008CD">
        <w:rPr>
          <w:rFonts w:ascii="Times New Roman" w:eastAsia="Times New Roman" w:hAnsi="Times New Roman" w:cs="Times New Roman"/>
          <w:sz w:val="24"/>
          <w:szCs w:val="24"/>
          <w:lang w:val="es-MX" w:eastAsia="es-MX"/>
        </w:rPr>
        <w:t>27 de diciembre de 2021</w:t>
      </w:r>
      <w:r w:rsidRPr="008E5086">
        <w:rPr>
          <w:rFonts w:ascii="Times New Roman" w:eastAsia="Times New Roman" w:hAnsi="Times New Roman" w:cs="Times New Roman"/>
          <w:sz w:val="24"/>
          <w:szCs w:val="24"/>
          <w:lang w:val="es-MX" w:eastAsia="es-MX"/>
        </w:rPr>
        <w:t>)</w:t>
      </w:r>
      <w:r w:rsidR="00673E67">
        <w:rPr>
          <w:rFonts w:ascii="Times New Roman" w:eastAsia="Times New Roman" w:hAnsi="Times New Roman" w:cs="Times New Roman"/>
          <w:sz w:val="24"/>
          <w:szCs w:val="24"/>
          <w:lang w:val="es-MX" w:eastAsia="es-MX"/>
        </w:rPr>
        <w:t>,</w:t>
      </w:r>
      <w:r w:rsidRPr="008E5086">
        <w:rPr>
          <w:rFonts w:ascii="Times New Roman" w:eastAsia="Times New Roman" w:hAnsi="Times New Roman" w:cs="Times New Roman"/>
          <w:sz w:val="24"/>
          <w:szCs w:val="24"/>
          <w:lang w:val="es-MX" w:eastAsia="es-MX"/>
        </w:rPr>
        <w:t xml:space="preserve"> esta etapa se refiere a “</w:t>
      </w:r>
      <w:r w:rsidR="00673E67">
        <w:rPr>
          <w:rFonts w:ascii="Times New Roman" w:eastAsia="Times New Roman" w:hAnsi="Times New Roman" w:cs="Times New Roman"/>
          <w:sz w:val="24"/>
          <w:szCs w:val="24"/>
          <w:lang w:val="es-MX" w:eastAsia="es-MX"/>
        </w:rPr>
        <w:t>l</w:t>
      </w:r>
      <w:r w:rsidR="00673E67" w:rsidRPr="008E5086">
        <w:rPr>
          <w:rFonts w:ascii="Times New Roman" w:eastAsia="Times New Roman" w:hAnsi="Times New Roman" w:cs="Times New Roman"/>
          <w:sz w:val="24"/>
          <w:szCs w:val="24"/>
          <w:lang w:val="es-MX" w:eastAsia="es-MX"/>
        </w:rPr>
        <w:t xml:space="preserve">a </w:t>
      </w:r>
      <w:r w:rsidRPr="008E5086">
        <w:rPr>
          <w:rFonts w:ascii="Times New Roman" w:eastAsia="Times New Roman" w:hAnsi="Times New Roman" w:cs="Times New Roman"/>
          <w:sz w:val="24"/>
          <w:szCs w:val="24"/>
          <w:lang w:val="es-MX" w:eastAsia="es-MX"/>
        </w:rPr>
        <w:t>segunda fase en la que se encuentra el centro del resultado</w:t>
      </w:r>
      <w:r w:rsidR="000A1334">
        <w:rPr>
          <w:rFonts w:ascii="Times New Roman" w:eastAsia="Times New Roman" w:hAnsi="Times New Roman" w:cs="Times New Roman"/>
          <w:sz w:val="24"/>
          <w:szCs w:val="24"/>
          <w:lang w:val="es-MX" w:eastAsia="es-MX"/>
        </w:rPr>
        <w:t xml:space="preserve"> (…)</w:t>
      </w:r>
      <w:r w:rsidRPr="008E5086">
        <w:rPr>
          <w:rFonts w:ascii="Times New Roman" w:eastAsia="Times New Roman" w:hAnsi="Times New Roman" w:cs="Times New Roman"/>
          <w:sz w:val="24"/>
          <w:szCs w:val="24"/>
          <w:lang w:val="es-MX" w:eastAsia="es-MX"/>
        </w:rPr>
        <w:t>. Este segundo paso está encaminado a la percepción del estímulo necesario para el inicio del proceso motivacional</w:t>
      </w:r>
      <w:r w:rsidR="00673E67">
        <w:rPr>
          <w:rFonts w:ascii="Times New Roman" w:eastAsia="Times New Roman" w:hAnsi="Times New Roman" w:cs="Times New Roman"/>
          <w:sz w:val="24"/>
          <w:szCs w:val="24"/>
          <w:lang w:val="es-MX" w:eastAsia="es-MX"/>
        </w:rPr>
        <w:t>”</w:t>
      </w:r>
      <w:r w:rsidR="000A1334">
        <w:rPr>
          <w:rFonts w:ascii="Times New Roman" w:eastAsia="Times New Roman" w:hAnsi="Times New Roman" w:cs="Times New Roman"/>
          <w:sz w:val="24"/>
          <w:szCs w:val="24"/>
          <w:lang w:val="es-MX" w:eastAsia="es-MX"/>
        </w:rPr>
        <w:t xml:space="preserve"> (</w:t>
      </w:r>
      <w:r w:rsidR="00086C7B">
        <w:rPr>
          <w:rFonts w:ascii="Times New Roman" w:eastAsia="Times New Roman" w:hAnsi="Times New Roman" w:cs="Times New Roman"/>
          <w:sz w:val="24"/>
          <w:szCs w:val="24"/>
          <w:lang w:val="es-MX" w:eastAsia="es-MX"/>
        </w:rPr>
        <w:t>“Teoría del proceso motivación de Palmero</w:t>
      </w:r>
      <w:r w:rsidR="006615CE">
        <w:rPr>
          <w:rFonts w:ascii="Times New Roman" w:eastAsia="Times New Roman" w:hAnsi="Times New Roman" w:cs="Times New Roman"/>
          <w:sz w:val="24"/>
          <w:szCs w:val="24"/>
          <w:lang w:val="es-MX" w:eastAsia="es-MX"/>
        </w:rPr>
        <w:t xml:space="preserve"> 2005</w:t>
      </w:r>
      <w:r w:rsidR="00086C7B">
        <w:rPr>
          <w:rFonts w:ascii="Times New Roman" w:eastAsia="Times New Roman" w:hAnsi="Times New Roman" w:cs="Times New Roman"/>
          <w:sz w:val="24"/>
          <w:szCs w:val="24"/>
          <w:lang w:val="es-MX" w:eastAsia="es-MX"/>
        </w:rPr>
        <w:t xml:space="preserve">, </w:t>
      </w:r>
      <w:r w:rsidR="000A1334">
        <w:rPr>
          <w:rFonts w:ascii="Times New Roman" w:eastAsia="Times New Roman" w:hAnsi="Times New Roman" w:cs="Times New Roman"/>
          <w:sz w:val="24"/>
          <w:szCs w:val="24"/>
          <w:lang w:val="es-MX" w:eastAsia="es-MX"/>
        </w:rPr>
        <w:t>p</w:t>
      </w:r>
      <w:r w:rsidR="00086C7B">
        <w:rPr>
          <w:rFonts w:ascii="Times New Roman" w:eastAsia="Times New Roman" w:hAnsi="Times New Roman" w:cs="Times New Roman"/>
          <w:sz w:val="24"/>
          <w:szCs w:val="24"/>
          <w:lang w:val="es-MX" w:eastAsia="es-MX"/>
        </w:rPr>
        <w:t>árr.</w:t>
      </w:r>
      <w:r w:rsidR="000A1334">
        <w:rPr>
          <w:rFonts w:ascii="Times New Roman" w:eastAsia="Times New Roman" w:hAnsi="Times New Roman" w:cs="Times New Roman"/>
          <w:sz w:val="24"/>
          <w:szCs w:val="24"/>
          <w:lang w:val="es-MX" w:eastAsia="es-MX"/>
        </w:rPr>
        <w:t xml:space="preserve"> </w:t>
      </w:r>
      <w:r w:rsidR="00086C7B">
        <w:rPr>
          <w:rFonts w:ascii="Times New Roman" w:eastAsia="Times New Roman" w:hAnsi="Times New Roman" w:cs="Times New Roman"/>
          <w:sz w:val="24"/>
          <w:szCs w:val="24"/>
          <w:lang w:val="es-MX" w:eastAsia="es-MX"/>
        </w:rPr>
        <w:t>3).</w:t>
      </w:r>
      <w:r w:rsidR="00086C7B" w:rsidRPr="008E5086">
        <w:rPr>
          <w:rFonts w:ascii="Times New Roman" w:eastAsia="Times New Roman" w:hAnsi="Times New Roman" w:cs="Times New Roman"/>
          <w:sz w:val="24"/>
          <w:szCs w:val="24"/>
          <w:lang w:val="es-MX" w:eastAsia="es-MX"/>
        </w:rPr>
        <w:t xml:space="preserve"> </w:t>
      </w:r>
      <w:r w:rsidRPr="008E5086">
        <w:rPr>
          <w:rFonts w:ascii="Times New Roman" w:eastAsia="Times New Roman" w:hAnsi="Times New Roman" w:cs="Times New Roman"/>
          <w:sz w:val="24"/>
          <w:szCs w:val="24"/>
          <w:lang w:val="es-MX" w:eastAsia="es-MX"/>
        </w:rPr>
        <w:t xml:space="preserve">Otro </w:t>
      </w:r>
      <w:r w:rsidR="009135E6">
        <w:rPr>
          <w:rFonts w:ascii="Times New Roman" w:eastAsia="Times New Roman" w:hAnsi="Times New Roman" w:cs="Times New Roman"/>
          <w:sz w:val="24"/>
          <w:szCs w:val="24"/>
          <w:lang w:val="es-MX" w:eastAsia="es-MX"/>
        </w:rPr>
        <w:t xml:space="preserve">factor </w:t>
      </w:r>
      <w:r w:rsidRPr="008E5086">
        <w:rPr>
          <w:rFonts w:ascii="Times New Roman" w:eastAsia="Times New Roman" w:hAnsi="Times New Roman" w:cs="Times New Roman"/>
          <w:sz w:val="24"/>
          <w:szCs w:val="24"/>
          <w:lang w:val="es-MX" w:eastAsia="es-MX"/>
        </w:rPr>
        <w:t xml:space="preserve">significativo es </w:t>
      </w:r>
      <w:r w:rsidR="009135E6">
        <w:rPr>
          <w:rFonts w:ascii="Times New Roman" w:eastAsia="Times New Roman" w:hAnsi="Times New Roman" w:cs="Times New Roman"/>
          <w:sz w:val="24"/>
          <w:szCs w:val="24"/>
          <w:lang w:val="es-MX" w:eastAsia="es-MX"/>
        </w:rPr>
        <w:t xml:space="preserve">que </w:t>
      </w:r>
      <w:r w:rsidRPr="008E5086">
        <w:rPr>
          <w:rFonts w:ascii="Times New Roman" w:eastAsia="Times New Roman" w:hAnsi="Times New Roman" w:cs="Times New Roman"/>
          <w:sz w:val="24"/>
          <w:szCs w:val="24"/>
          <w:lang w:val="es-MX" w:eastAsia="es-MX"/>
        </w:rPr>
        <w:t>28</w:t>
      </w:r>
      <w:r w:rsidR="009135E6">
        <w:rPr>
          <w:rFonts w:ascii="Times New Roman" w:eastAsia="Times New Roman" w:hAnsi="Times New Roman" w:cs="Times New Roman"/>
          <w:sz w:val="24"/>
          <w:szCs w:val="24"/>
          <w:lang w:val="es-MX" w:eastAsia="es-MX"/>
        </w:rPr>
        <w:t> </w:t>
      </w:r>
      <w:r w:rsidRPr="008E5086">
        <w:rPr>
          <w:rFonts w:ascii="Times New Roman" w:eastAsia="Times New Roman" w:hAnsi="Times New Roman" w:cs="Times New Roman"/>
          <w:sz w:val="24"/>
          <w:szCs w:val="24"/>
          <w:lang w:val="es-MX" w:eastAsia="es-MX"/>
        </w:rPr>
        <w:t>%</w:t>
      </w:r>
      <w:r w:rsidR="009135E6">
        <w:rPr>
          <w:rFonts w:ascii="Times New Roman" w:eastAsia="Times New Roman" w:hAnsi="Times New Roman" w:cs="Times New Roman"/>
          <w:sz w:val="24"/>
          <w:szCs w:val="24"/>
          <w:lang w:val="es-MX" w:eastAsia="es-MX"/>
        </w:rPr>
        <w:t xml:space="preserve"> de los participantes </w:t>
      </w:r>
      <w:r w:rsidRPr="008E5086">
        <w:rPr>
          <w:rFonts w:ascii="Times New Roman" w:eastAsia="Times New Roman" w:hAnsi="Times New Roman" w:cs="Times New Roman"/>
          <w:sz w:val="24"/>
          <w:szCs w:val="24"/>
          <w:lang w:val="es-MX" w:eastAsia="es-MX"/>
        </w:rPr>
        <w:t xml:space="preserve">se encuentra </w:t>
      </w:r>
      <w:r w:rsidR="009135E6">
        <w:rPr>
          <w:rFonts w:ascii="Times New Roman" w:eastAsia="Times New Roman" w:hAnsi="Times New Roman" w:cs="Times New Roman"/>
          <w:sz w:val="24"/>
          <w:szCs w:val="24"/>
          <w:lang w:val="es-MX" w:eastAsia="es-MX"/>
        </w:rPr>
        <w:t xml:space="preserve">en </w:t>
      </w:r>
      <w:r w:rsidRPr="008E5086">
        <w:rPr>
          <w:rFonts w:ascii="Times New Roman" w:eastAsia="Times New Roman" w:hAnsi="Times New Roman" w:cs="Times New Roman"/>
          <w:sz w:val="24"/>
          <w:szCs w:val="24"/>
          <w:lang w:val="es-MX" w:eastAsia="es-MX"/>
        </w:rPr>
        <w:t>el nivel de motivación bueno</w:t>
      </w:r>
      <w:r w:rsidR="009135E6">
        <w:rPr>
          <w:rFonts w:ascii="Times New Roman" w:eastAsia="Times New Roman" w:hAnsi="Times New Roman" w:cs="Times New Roman"/>
          <w:sz w:val="24"/>
          <w:szCs w:val="24"/>
          <w:lang w:val="es-MX" w:eastAsia="es-MX"/>
        </w:rPr>
        <w:t>.</w:t>
      </w:r>
      <w:r w:rsidR="009135E6" w:rsidRPr="008E5086">
        <w:rPr>
          <w:rFonts w:ascii="Times New Roman" w:eastAsia="Times New Roman" w:hAnsi="Times New Roman" w:cs="Times New Roman"/>
          <w:sz w:val="24"/>
          <w:szCs w:val="24"/>
          <w:lang w:val="es-MX" w:eastAsia="es-MX"/>
        </w:rPr>
        <w:t xml:space="preserve"> </w:t>
      </w:r>
      <w:r w:rsidR="009135E6">
        <w:rPr>
          <w:rFonts w:ascii="Times New Roman" w:eastAsia="Times New Roman" w:hAnsi="Times New Roman" w:cs="Times New Roman"/>
          <w:sz w:val="24"/>
          <w:szCs w:val="24"/>
          <w:lang w:val="es-MX" w:eastAsia="es-MX"/>
        </w:rPr>
        <w:t>E</w:t>
      </w:r>
      <w:r w:rsidR="009135E6" w:rsidRPr="008E5086">
        <w:rPr>
          <w:rFonts w:ascii="Times New Roman" w:eastAsia="Times New Roman" w:hAnsi="Times New Roman" w:cs="Times New Roman"/>
          <w:sz w:val="24"/>
          <w:szCs w:val="24"/>
          <w:lang w:val="es-MX" w:eastAsia="es-MX"/>
        </w:rPr>
        <w:t xml:space="preserve">ste </w:t>
      </w:r>
      <w:r w:rsidRPr="008E5086">
        <w:rPr>
          <w:rFonts w:ascii="Times New Roman" w:eastAsia="Times New Roman" w:hAnsi="Times New Roman" w:cs="Times New Roman"/>
          <w:sz w:val="24"/>
          <w:szCs w:val="24"/>
          <w:lang w:val="es-MX" w:eastAsia="es-MX"/>
        </w:rPr>
        <w:t>nivel se refiere a que el estudiante ya tiene su objetivo claro y sabe qu</w:t>
      </w:r>
      <w:r w:rsidR="009135E6">
        <w:rPr>
          <w:rFonts w:ascii="Times New Roman" w:eastAsia="Times New Roman" w:hAnsi="Times New Roman" w:cs="Times New Roman"/>
          <w:sz w:val="24"/>
          <w:szCs w:val="24"/>
          <w:lang w:val="es-MX" w:eastAsia="es-MX"/>
        </w:rPr>
        <w:t>é</w:t>
      </w:r>
      <w:r w:rsidRPr="008E5086">
        <w:rPr>
          <w:rFonts w:ascii="Times New Roman" w:eastAsia="Times New Roman" w:hAnsi="Times New Roman" w:cs="Times New Roman"/>
          <w:sz w:val="24"/>
          <w:szCs w:val="24"/>
          <w:lang w:val="es-MX" w:eastAsia="es-MX"/>
        </w:rPr>
        <w:t xml:space="preserve"> conductas debe llevar a cabo y las que ya tiene a su disposición, dependiendo esto de sus habilidades y de su situación personal. Esta conducta motivada es la que se constituye de los actos transcurridos a través de todo el proceso motivacional y estará encaminada a alcanzar una meta determinada. El menor porcentaje se sitúa en el nivel de motivación académica mala</w:t>
      </w:r>
      <w:r w:rsidR="009135E6">
        <w:rPr>
          <w:rFonts w:ascii="Times New Roman" w:eastAsia="Times New Roman" w:hAnsi="Times New Roman" w:cs="Times New Roman"/>
          <w:sz w:val="24"/>
          <w:szCs w:val="24"/>
          <w:lang w:val="es-MX" w:eastAsia="es-MX"/>
        </w:rPr>
        <w:t>,</w:t>
      </w:r>
      <w:r w:rsidRPr="008E5086">
        <w:rPr>
          <w:rFonts w:ascii="Times New Roman" w:eastAsia="Times New Roman" w:hAnsi="Times New Roman" w:cs="Times New Roman"/>
          <w:sz w:val="24"/>
          <w:szCs w:val="24"/>
          <w:lang w:val="es-MX" w:eastAsia="es-MX"/>
        </w:rPr>
        <w:t xml:space="preserve"> 4</w:t>
      </w:r>
      <w:r w:rsidR="009135E6">
        <w:rPr>
          <w:rFonts w:ascii="Times New Roman" w:eastAsia="Times New Roman" w:hAnsi="Times New Roman" w:cs="Times New Roman"/>
          <w:sz w:val="24"/>
          <w:szCs w:val="24"/>
          <w:lang w:val="es-MX" w:eastAsia="es-MX"/>
        </w:rPr>
        <w:t> </w:t>
      </w:r>
      <w:r w:rsidRPr="008E5086">
        <w:rPr>
          <w:rFonts w:ascii="Times New Roman" w:eastAsia="Times New Roman" w:hAnsi="Times New Roman" w:cs="Times New Roman"/>
          <w:sz w:val="24"/>
          <w:szCs w:val="24"/>
          <w:lang w:val="es-MX" w:eastAsia="es-MX"/>
        </w:rPr>
        <w:t>% de los estudiantes</w:t>
      </w:r>
      <w:r w:rsidR="009135E6">
        <w:rPr>
          <w:rFonts w:ascii="Times New Roman" w:eastAsia="Times New Roman" w:hAnsi="Times New Roman" w:cs="Times New Roman"/>
          <w:sz w:val="24"/>
          <w:szCs w:val="24"/>
          <w:lang w:val="es-MX" w:eastAsia="es-MX"/>
        </w:rPr>
        <w:t>. E</w:t>
      </w:r>
      <w:r w:rsidR="009135E6" w:rsidRPr="008E5086">
        <w:rPr>
          <w:rFonts w:ascii="Times New Roman" w:eastAsia="Times New Roman" w:hAnsi="Times New Roman" w:cs="Times New Roman"/>
          <w:sz w:val="24"/>
          <w:szCs w:val="24"/>
          <w:lang w:val="es-MX" w:eastAsia="es-MX"/>
        </w:rPr>
        <w:t xml:space="preserve">ste </w:t>
      </w:r>
      <w:r w:rsidRPr="008E5086">
        <w:rPr>
          <w:rFonts w:ascii="Times New Roman" w:eastAsia="Times New Roman" w:hAnsi="Times New Roman" w:cs="Times New Roman"/>
          <w:sz w:val="24"/>
          <w:szCs w:val="24"/>
          <w:lang w:val="es-MX" w:eastAsia="es-MX"/>
        </w:rPr>
        <w:t>nivel se refiere a que el estudiante está en la toma de decisiones sobre un objetivo o meta a alcanzar</w:t>
      </w:r>
      <w:r w:rsidR="004A6371">
        <w:rPr>
          <w:rFonts w:ascii="Times New Roman" w:eastAsia="Times New Roman" w:hAnsi="Times New Roman" w:cs="Times New Roman"/>
          <w:sz w:val="24"/>
          <w:szCs w:val="24"/>
          <w:lang w:val="es-MX" w:eastAsia="es-MX"/>
        </w:rPr>
        <w:t>.</w:t>
      </w:r>
      <w:r w:rsidR="004A6371" w:rsidRPr="008E5086">
        <w:rPr>
          <w:rFonts w:ascii="Times New Roman" w:eastAsia="Times New Roman" w:hAnsi="Times New Roman" w:cs="Times New Roman"/>
          <w:sz w:val="24"/>
          <w:szCs w:val="24"/>
          <w:lang w:val="es-MX" w:eastAsia="es-MX"/>
        </w:rPr>
        <w:t xml:space="preserve"> </w:t>
      </w:r>
      <w:r w:rsidR="004A6371">
        <w:rPr>
          <w:rFonts w:ascii="Times New Roman" w:eastAsia="Times New Roman" w:hAnsi="Times New Roman" w:cs="Times New Roman"/>
          <w:sz w:val="24"/>
          <w:szCs w:val="24"/>
          <w:lang w:val="es-MX" w:eastAsia="es-MX"/>
        </w:rPr>
        <w:t>E</w:t>
      </w:r>
      <w:r w:rsidR="004A6371" w:rsidRPr="008E5086">
        <w:rPr>
          <w:rFonts w:ascii="Times New Roman" w:eastAsia="Times New Roman" w:hAnsi="Times New Roman" w:cs="Times New Roman"/>
          <w:sz w:val="24"/>
          <w:szCs w:val="24"/>
          <w:lang w:val="es-MX" w:eastAsia="es-MX"/>
        </w:rPr>
        <w:t xml:space="preserve">sta </w:t>
      </w:r>
      <w:r w:rsidRPr="008E5086">
        <w:rPr>
          <w:rFonts w:ascii="Times New Roman" w:eastAsia="Times New Roman" w:hAnsi="Times New Roman" w:cs="Times New Roman"/>
          <w:sz w:val="24"/>
          <w:szCs w:val="24"/>
          <w:lang w:val="es-MX" w:eastAsia="es-MX"/>
        </w:rPr>
        <w:t xml:space="preserve">fase comienza con la aparición </w:t>
      </w:r>
      <w:r w:rsidR="007C5D81">
        <w:rPr>
          <w:rFonts w:ascii="Times New Roman" w:eastAsia="Times New Roman" w:hAnsi="Times New Roman" w:cs="Times New Roman"/>
          <w:sz w:val="24"/>
          <w:szCs w:val="24"/>
          <w:lang w:val="es-MX" w:eastAsia="es-MX"/>
        </w:rPr>
        <w:t xml:space="preserve">de </w:t>
      </w:r>
      <w:r w:rsidRPr="008E5086">
        <w:rPr>
          <w:rFonts w:ascii="Times New Roman" w:eastAsia="Times New Roman" w:hAnsi="Times New Roman" w:cs="Times New Roman"/>
          <w:sz w:val="24"/>
          <w:szCs w:val="24"/>
          <w:lang w:val="es-MX" w:eastAsia="es-MX"/>
        </w:rPr>
        <w:t>un estímulo</w:t>
      </w:r>
      <w:r w:rsidR="007C5D81">
        <w:rPr>
          <w:rFonts w:ascii="Times New Roman" w:eastAsia="Times New Roman" w:hAnsi="Times New Roman" w:cs="Times New Roman"/>
          <w:sz w:val="24"/>
          <w:szCs w:val="24"/>
          <w:lang w:val="es-MX" w:eastAsia="es-MX"/>
        </w:rPr>
        <w:t>,</w:t>
      </w:r>
      <w:r w:rsidRPr="008E5086">
        <w:rPr>
          <w:rFonts w:ascii="Times New Roman" w:eastAsia="Times New Roman" w:hAnsi="Times New Roman" w:cs="Times New Roman"/>
          <w:sz w:val="24"/>
          <w:szCs w:val="24"/>
          <w:lang w:val="es-MX" w:eastAsia="es-MX"/>
        </w:rPr>
        <w:t xml:space="preserve"> y es imprescindible debido a que</w:t>
      </w:r>
      <w:r w:rsidR="004A6371">
        <w:rPr>
          <w:rFonts w:ascii="Times New Roman" w:eastAsia="Times New Roman" w:hAnsi="Times New Roman" w:cs="Times New Roman"/>
          <w:sz w:val="24"/>
          <w:szCs w:val="24"/>
          <w:lang w:val="es-MX" w:eastAsia="es-MX"/>
        </w:rPr>
        <w:t>,</w:t>
      </w:r>
      <w:r w:rsidRPr="008E5086">
        <w:rPr>
          <w:rFonts w:ascii="Times New Roman" w:eastAsia="Times New Roman" w:hAnsi="Times New Roman" w:cs="Times New Roman"/>
          <w:sz w:val="24"/>
          <w:szCs w:val="24"/>
          <w:lang w:val="es-MX" w:eastAsia="es-MX"/>
        </w:rPr>
        <w:t xml:space="preserve"> sin la aparición de un estímulo que lo desencadene, el estudiante no logrará mantenerse motivado y le será difícil tener éxito en lo que realiza. </w:t>
      </w:r>
    </w:p>
    <w:p w14:paraId="16599A2A" w14:textId="5C508826" w:rsidR="00B66DB0" w:rsidRPr="008E5086" w:rsidRDefault="00B66DB0" w:rsidP="00B66DB0">
      <w:pPr>
        <w:spacing w:after="0" w:line="360" w:lineRule="auto"/>
        <w:ind w:firstLine="708"/>
        <w:jc w:val="both"/>
        <w:rPr>
          <w:rFonts w:ascii="Times New Roman" w:eastAsia="Times New Roman" w:hAnsi="Times New Roman" w:cs="Times New Roman"/>
          <w:sz w:val="24"/>
          <w:szCs w:val="24"/>
          <w:lang w:val="es-MX" w:eastAsia="es-MX"/>
        </w:rPr>
      </w:pPr>
    </w:p>
    <w:p w14:paraId="36064960" w14:textId="77777777" w:rsidR="00CB4074" w:rsidRPr="00BD1FFC" w:rsidRDefault="00876F3E" w:rsidP="00062664">
      <w:pPr>
        <w:spacing w:after="0" w:line="360" w:lineRule="auto"/>
        <w:jc w:val="center"/>
        <w:rPr>
          <w:rFonts w:ascii="Times New Roman" w:hAnsi="Times New Roman" w:cs="Times New Roman"/>
          <w:b/>
          <w:sz w:val="32"/>
          <w:szCs w:val="24"/>
          <w:lang w:val="es-MX"/>
        </w:rPr>
      </w:pPr>
      <w:r w:rsidRPr="00BD1FFC">
        <w:rPr>
          <w:rFonts w:ascii="Times New Roman" w:hAnsi="Times New Roman" w:cs="Times New Roman"/>
          <w:b/>
          <w:sz w:val="32"/>
          <w:szCs w:val="24"/>
          <w:lang w:val="es-MX"/>
        </w:rPr>
        <w:t>Discusión</w:t>
      </w:r>
    </w:p>
    <w:p w14:paraId="2A39C6D0" w14:textId="0139E669" w:rsidR="00876F3E" w:rsidRPr="008E5086" w:rsidRDefault="00876F3E" w:rsidP="00B66DB0">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Los objetivos pla</w:t>
      </w:r>
      <w:r w:rsidR="001D65B5">
        <w:rPr>
          <w:rFonts w:ascii="Times New Roman" w:hAnsi="Times New Roman" w:cs="Times New Roman"/>
          <w:sz w:val="24"/>
          <w:szCs w:val="24"/>
          <w:lang w:val="es-MX"/>
        </w:rPr>
        <w:t>n</w:t>
      </w:r>
      <w:r w:rsidRPr="008E5086">
        <w:rPr>
          <w:rFonts w:ascii="Times New Roman" w:hAnsi="Times New Roman" w:cs="Times New Roman"/>
          <w:sz w:val="24"/>
          <w:szCs w:val="24"/>
          <w:lang w:val="es-MX"/>
        </w:rPr>
        <w:t>teados de este estudio de investigación fueron determinar el nivel de motivación académica</w:t>
      </w:r>
      <w:r w:rsidR="004A6371">
        <w:rPr>
          <w:rFonts w:ascii="Times New Roman" w:hAnsi="Times New Roman" w:cs="Times New Roman"/>
          <w:sz w:val="24"/>
          <w:szCs w:val="24"/>
          <w:lang w:val="es-MX"/>
        </w:rPr>
        <w:t xml:space="preserve"> y</w:t>
      </w:r>
      <w:r w:rsidRPr="008E5086">
        <w:rPr>
          <w:rFonts w:ascii="Times New Roman" w:hAnsi="Times New Roman" w:cs="Times New Roman"/>
          <w:sz w:val="24"/>
          <w:szCs w:val="24"/>
          <w:lang w:val="es-MX"/>
        </w:rPr>
        <w:t xml:space="preserve"> de igual forma</w:t>
      </w:r>
      <w:r w:rsidR="004A6371">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relacionar la motivación académica con las calificaciones en la materia de Inglés I</w:t>
      </w:r>
      <w:r w:rsidR="004A6371">
        <w:rPr>
          <w:rFonts w:ascii="Times New Roman" w:hAnsi="Times New Roman" w:cs="Times New Roman"/>
          <w:sz w:val="24"/>
          <w:szCs w:val="24"/>
          <w:lang w:val="es-MX"/>
        </w:rPr>
        <w:t>.</w:t>
      </w:r>
      <w:r w:rsidR="004A6371" w:rsidRPr="008E5086">
        <w:rPr>
          <w:rFonts w:ascii="Times New Roman" w:hAnsi="Times New Roman" w:cs="Times New Roman"/>
          <w:sz w:val="24"/>
          <w:szCs w:val="24"/>
          <w:lang w:val="es-MX"/>
        </w:rPr>
        <w:t xml:space="preserve"> </w:t>
      </w:r>
      <w:r w:rsidR="004A6371">
        <w:rPr>
          <w:rFonts w:ascii="Times New Roman" w:hAnsi="Times New Roman" w:cs="Times New Roman"/>
          <w:sz w:val="24"/>
          <w:szCs w:val="24"/>
          <w:lang w:val="es-MX"/>
        </w:rPr>
        <w:t>Y</w:t>
      </w:r>
      <w:r w:rsidR="004A6371"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 xml:space="preserve">de esta manera conocer si existe una estrecha relación entre </w:t>
      </w:r>
      <w:r w:rsidR="004A6371">
        <w:rPr>
          <w:rFonts w:ascii="Times New Roman" w:hAnsi="Times New Roman" w:cs="Times New Roman"/>
          <w:sz w:val="24"/>
          <w:szCs w:val="24"/>
          <w:lang w:val="es-MX"/>
        </w:rPr>
        <w:t xml:space="preserve">la </w:t>
      </w:r>
      <w:r w:rsidRPr="008E5086">
        <w:rPr>
          <w:rFonts w:ascii="Times New Roman" w:hAnsi="Times New Roman" w:cs="Times New Roman"/>
          <w:sz w:val="24"/>
          <w:szCs w:val="24"/>
          <w:lang w:val="es-MX"/>
        </w:rPr>
        <w:t>motivación académica y el aprendizaje de una segunda lengua</w:t>
      </w:r>
      <w:r w:rsidR="004A6371">
        <w:rPr>
          <w:rFonts w:ascii="Times New Roman" w:hAnsi="Times New Roman" w:cs="Times New Roman"/>
          <w:sz w:val="24"/>
          <w:szCs w:val="24"/>
          <w:lang w:val="es-MX"/>
        </w:rPr>
        <w:t>.</w:t>
      </w:r>
      <w:r w:rsidR="004A6371" w:rsidRPr="008E5086">
        <w:rPr>
          <w:rFonts w:ascii="Times New Roman" w:hAnsi="Times New Roman" w:cs="Times New Roman"/>
          <w:sz w:val="24"/>
          <w:szCs w:val="24"/>
          <w:lang w:val="es-MX"/>
        </w:rPr>
        <w:t xml:space="preserve"> </w:t>
      </w:r>
      <w:r w:rsidR="004A6371">
        <w:rPr>
          <w:rFonts w:ascii="Times New Roman" w:hAnsi="Times New Roman" w:cs="Times New Roman"/>
          <w:sz w:val="24"/>
          <w:szCs w:val="24"/>
          <w:lang w:val="es-MX"/>
        </w:rPr>
        <w:t>Al respecto, l</w:t>
      </w:r>
      <w:r w:rsidRPr="008E5086">
        <w:rPr>
          <w:rFonts w:ascii="Times New Roman" w:hAnsi="Times New Roman" w:cs="Times New Roman"/>
          <w:sz w:val="24"/>
          <w:szCs w:val="24"/>
          <w:lang w:val="es-MX"/>
        </w:rPr>
        <w:t xml:space="preserve">os hallazgos encontrados </w:t>
      </w:r>
      <w:r w:rsidR="004A6371">
        <w:rPr>
          <w:rFonts w:ascii="Times New Roman" w:hAnsi="Times New Roman" w:cs="Times New Roman"/>
          <w:sz w:val="24"/>
          <w:szCs w:val="24"/>
          <w:lang w:val="es-MX"/>
        </w:rPr>
        <w:t xml:space="preserve">apuntan a </w:t>
      </w:r>
      <w:r w:rsidRPr="008E5086">
        <w:rPr>
          <w:rFonts w:ascii="Times New Roman" w:hAnsi="Times New Roman" w:cs="Times New Roman"/>
          <w:sz w:val="24"/>
          <w:szCs w:val="24"/>
          <w:lang w:val="es-MX"/>
        </w:rPr>
        <w:t>que los estudiantes tiene</w:t>
      </w:r>
      <w:r w:rsidR="004A6371">
        <w:rPr>
          <w:rFonts w:ascii="Times New Roman" w:hAnsi="Times New Roman" w:cs="Times New Roman"/>
          <w:sz w:val="24"/>
          <w:szCs w:val="24"/>
          <w:lang w:val="es-MX"/>
        </w:rPr>
        <w:t>n</w:t>
      </w:r>
      <w:r w:rsidRPr="008E5086">
        <w:rPr>
          <w:rFonts w:ascii="Times New Roman" w:hAnsi="Times New Roman" w:cs="Times New Roman"/>
          <w:sz w:val="24"/>
          <w:szCs w:val="24"/>
          <w:lang w:val="es-MX"/>
        </w:rPr>
        <w:t xml:space="preserve"> una alta capacidad de rendimiento escolar</w:t>
      </w:r>
      <w:r w:rsidR="004A6371">
        <w:rPr>
          <w:rFonts w:ascii="Times New Roman" w:hAnsi="Times New Roman" w:cs="Times New Roman"/>
          <w:sz w:val="24"/>
          <w:szCs w:val="24"/>
          <w:lang w:val="es-MX"/>
        </w:rPr>
        <w:t>.</w:t>
      </w:r>
      <w:r w:rsidR="004A6371" w:rsidRPr="008E5086">
        <w:rPr>
          <w:rFonts w:ascii="Times New Roman" w:hAnsi="Times New Roman" w:cs="Times New Roman"/>
          <w:sz w:val="24"/>
          <w:szCs w:val="24"/>
          <w:lang w:val="es-MX"/>
        </w:rPr>
        <w:t xml:space="preserve"> </w:t>
      </w:r>
      <w:r w:rsidR="006B61CA">
        <w:rPr>
          <w:rFonts w:ascii="Times New Roman" w:hAnsi="Times New Roman" w:cs="Times New Roman"/>
          <w:sz w:val="24"/>
          <w:szCs w:val="24"/>
          <w:lang w:val="es-MX"/>
        </w:rPr>
        <w:t>S</w:t>
      </w:r>
      <w:r w:rsidRPr="008E5086">
        <w:rPr>
          <w:rFonts w:ascii="Times New Roman" w:hAnsi="Times New Roman" w:cs="Times New Roman"/>
          <w:sz w:val="24"/>
          <w:szCs w:val="24"/>
          <w:lang w:val="es-MX"/>
        </w:rPr>
        <w:t>us respuestas mencionan que pueden rendir más que sus otros compañeros, 60</w:t>
      </w:r>
      <w:r w:rsidR="006B61CA">
        <w:rPr>
          <w:rFonts w:ascii="Times New Roman" w:hAnsi="Times New Roman" w:cs="Times New Roman"/>
          <w:sz w:val="24"/>
          <w:szCs w:val="24"/>
          <w:lang w:val="es-MX"/>
        </w:rPr>
        <w:t> </w:t>
      </w:r>
      <w:r w:rsidRPr="008E5086">
        <w:rPr>
          <w:rFonts w:ascii="Times New Roman" w:hAnsi="Times New Roman" w:cs="Times New Roman"/>
          <w:sz w:val="24"/>
          <w:szCs w:val="24"/>
          <w:lang w:val="es-MX"/>
        </w:rPr>
        <w:t>% de los estudiantes trabajan más que otros; también, pueden enfocarse en su trabajo o estudio a pesar de lo que esté en su entorno</w:t>
      </w:r>
      <w:r w:rsidR="006B61CA">
        <w:rPr>
          <w:rFonts w:ascii="Times New Roman" w:hAnsi="Times New Roman" w:cs="Times New Roman"/>
          <w:sz w:val="24"/>
          <w:szCs w:val="24"/>
          <w:lang w:val="es-MX"/>
        </w:rPr>
        <w:t>,</w:t>
      </w:r>
      <w:r w:rsidR="006B61CA"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es decir, si sus compañeros hacen o no su parte asignada en un trabajo escolar</w:t>
      </w:r>
      <w:r w:rsidR="006B61CA">
        <w:rPr>
          <w:rFonts w:ascii="Times New Roman" w:hAnsi="Times New Roman" w:cs="Times New Roman"/>
          <w:sz w:val="24"/>
          <w:szCs w:val="24"/>
          <w:lang w:val="es-MX"/>
        </w:rPr>
        <w:t>.</w:t>
      </w:r>
      <w:r w:rsidR="006B61CA" w:rsidRPr="008E5086">
        <w:rPr>
          <w:rFonts w:ascii="Times New Roman" w:hAnsi="Times New Roman" w:cs="Times New Roman"/>
          <w:sz w:val="24"/>
          <w:szCs w:val="24"/>
          <w:lang w:val="es-MX"/>
        </w:rPr>
        <w:t xml:space="preserve"> </w:t>
      </w:r>
      <w:r w:rsidR="006B61CA">
        <w:rPr>
          <w:rFonts w:ascii="Times New Roman" w:hAnsi="Times New Roman" w:cs="Times New Roman"/>
          <w:sz w:val="24"/>
          <w:szCs w:val="24"/>
          <w:lang w:val="es-MX"/>
        </w:rPr>
        <w:t>E</w:t>
      </w:r>
      <w:r w:rsidR="006B61CA" w:rsidRPr="008E5086">
        <w:rPr>
          <w:rFonts w:ascii="Times New Roman" w:hAnsi="Times New Roman" w:cs="Times New Roman"/>
          <w:sz w:val="24"/>
          <w:szCs w:val="24"/>
          <w:lang w:val="es-MX"/>
        </w:rPr>
        <w:t xml:space="preserve">sto </w:t>
      </w:r>
      <w:r w:rsidRPr="008E5086">
        <w:rPr>
          <w:rFonts w:ascii="Times New Roman" w:hAnsi="Times New Roman" w:cs="Times New Roman"/>
          <w:sz w:val="24"/>
          <w:szCs w:val="24"/>
          <w:lang w:val="es-MX"/>
        </w:rPr>
        <w:t>significa que en general el grupo se clasifica con una alta capacidad de rendimiento</w:t>
      </w:r>
      <w:r w:rsidR="006B61CA">
        <w:rPr>
          <w:rFonts w:ascii="Times New Roman" w:hAnsi="Times New Roman" w:cs="Times New Roman"/>
          <w:sz w:val="24"/>
          <w:szCs w:val="24"/>
          <w:lang w:val="es-MX"/>
        </w:rPr>
        <w:t>.</w:t>
      </w:r>
      <w:r w:rsidR="006B61CA" w:rsidRPr="008E5086">
        <w:rPr>
          <w:rFonts w:ascii="Times New Roman" w:hAnsi="Times New Roman" w:cs="Times New Roman"/>
          <w:sz w:val="24"/>
          <w:szCs w:val="24"/>
          <w:lang w:val="es-MX"/>
        </w:rPr>
        <w:t xml:space="preserve"> </w:t>
      </w:r>
      <w:r w:rsidR="006B61CA">
        <w:rPr>
          <w:rFonts w:ascii="Times New Roman" w:hAnsi="Times New Roman" w:cs="Times New Roman"/>
          <w:sz w:val="24"/>
          <w:szCs w:val="24"/>
          <w:lang w:val="es-MX"/>
        </w:rPr>
        <w:t xml:space="preserve">Igualmente, </w:t>
      </w:r>
      <w:r w:rsidRPr="008E5086">
        <w:rPr>
          <w:rFonts w:ascii="Times New Roman" w:hAnsi="Times New Roman" w:cs="Times New Roman"/>
          <w:sz w:val="24"/>
          <w:szCs w:val="24"/>
          <w:lang w:val="es-MX"/>
        </w:rPr>
        <w:t xml:space="preserve">los estudiantes tienen motivación intrínseca por el trabajo, pero siempre y cuando lo que hacen sea reconocido y remunerado de una forma equitativa, es decir, que haya respuesta favorable a lo que ellos realizan. Sin embargo, en ciertos puntos como la responsabilidad, puntualidad y disciplina tienden a ser un poco más relajados, pero eso no los hace irresponsables. </w:t>
      </w:r>
    </w:p>
    <w:p w14:paraId="058CD25D" w14:textId="25DEBE79" w:rsidR="00876F3E" w:rsidRPr="008E5086" w:rsidRDefault="00876F3E" w:rsidP="00B66DB0">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lastRenderedPageBreak/>
        <w:t xml:space="preserve">Se sostiene que a los estudiantes lo que los motiva es obtener buenos resultados en lo que realizan, ya que en el cuestionario de </w:t>
      </w:r>
      <w:r w:rsidR="006B61CA" w:rsidRPr="008E5086">
        <w:rPr>
          <w:rFonts w:ascii="Times New Roman" w:hAnsi="Times New Roman" w:cs="Times New Roman"/>
          <w:sz w:val="24"/>
          <w:szCs w:val="24"/>
          <w:lang w:val="es-MX"/>
        </w:rPr>
        <w:t>MAPE</w:t>
      </w:r>
      <w:r w:rsidR="006B61CA">
        <w:rPr>
          <w:rFonts w:ascii="Times New Roman" w:hAnsi="Times New Roman" w:cs="Times New Roman"/>
          <w:sz w:val="24"/>
          <w:szCs w:val="24"/>
          <w:lang w:val="es-MX"/>
        </w:rPr>
        <w:t>-</w:t>
      </w:r>
      <w:r w:rsidRPr="008E5086">
        <w:rPr>
          <w:rFonts w:ascii="Times New Roman" w:hAnsi="Times New Roman" w:cs="Times New Roman"/>
          <w:sz w:val="24"/>
          <w:szCs w:val="24"/>
          <w:lang w:val="es-MX"/>
        </w:rPr>
        <w:t>II las respuestas obtenidas muestran que más de 50</w:t>
      </w:r>
      <w:r w:rsidR="006B61CA">
        <w:rPr>
          <w:rFonts w:ascii="Times New Roman" w:hAnsi="Times New Roman" w:cs="Times New Roman"/>
          <w:sz w:val="24"/>
          <w:szCs w:val="24"/>
          <w:lang w:val="es-MX"/>
        </w:rPr>
        <w:t> </w:t>
      </w:r>
      <w:r w:rsidRPr="008E5086">
        <w:rPr>
          <w:rFonts w:ascii="Times New Roman" w:hAnsi="Times New Roman" w:cs="Times New Roman"/>
          <w:sz w:val="24"/>
          <w:szCs w:val="24"/>
          <w:lang w:val="es-MX"/>
        </w:rPr>
        <w:t xml:space="preserve">% de los encuestados manifiestan tener ambiciones, pero ambiciones en el ámbito escolar, en sus proyectos y en este caso en la </w:t>
      </w:r>
      <w:r w:rsidR="006B61CA">
        <w:rPr>
          <w:rFonts w:ascii="Times New Roman" w:hAnsi="Times New Roman" w:cs="Times New Roman"/>
          <w:sz w:val="24"/>
          <w:szCs w:val="24"/>
          <w:lang w:val="es-MX"/>
        </w:rPr>
        <w:t>l</w:t>
      </w:r>
      <w:r w:rsidR="006B61CA" w:rsidRPr="008E5086">
        <w:rPr>
          <w:rFonts w:ascii="Times New Roman" w:hAnsi="Times New Roman" w:cs="Times New Roman"/>
          <w:sz w:val="24"/>
          <w:szCs w:val="24"/>
          <w:lang w:val="es-MX"/>
        </w:rPr>
        <w:t xml:space="preserve">icenciatura </w:t>
      </w:r>
      <w:r w:rsidRPr="008E5086">
        <w:rPr>
          <w:rFonts w:ascii="Times New Roman" w:hAnsi="Times New Roman" w:cs="Times New Roman"/>
          <w:sz w:val="24"/>
          <w:szCs w:val="24"/>
          <w:lang w:val="es-MX"/>
        </w:rPr>
        <w:t>en Idiomas</w:t>
      </w:r>
      <w:r w:rsidR="006B61CA">
        <w:rPr>
          <w:rFonts w:ascii="Times New Roman" w:hAnsi="Times New Roman" w:cs="Times New Roman"/>
          <w:sz w:val="24"/>
          <w:szCs w:val="24"/>
          <w:lang w:val="es-MX"/>
        </w:rPr>
        <w:t>. Asim</w:t>
      </w:r>
      <w:r w:rsidR="001D65B5">
        <w:rPr>
          <w:rFonts w:ascii="Times New Roman" w:hAnsi="Times New Roman" w:cs="Times New Roman"/>
          <w:sz w:val="24"/>
          <w:szCs w:val="24"/>
          <w:lang w:val="es-MX"/>
        </w:rPr>
        <w:t>i</w:t>
      </w:r>
      <w:r w:rsidR="006B61CA">
        <w:rPr>
          <w:rFonts w:ascii="Times New Roman" w:hAnsi="Times New Roman" w:cs="Times New Roman"/>
          <w:sz w:val="24"/>
          <w:szCs w:val="24"/>
          <w:lang w:val="es-MX"/>
        </w:rPr>
        <w:t>smo,</w:t>
      </w:r>
      <w:r w:rsidR="006B61CA"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72</w:t>
      </w:r>
      <w:r w:rsidR="006B61CA">
        <w:rPr>
          <w:rFonts w:ascii="Times New Roman" w:hAnsi="Times New Roman" w:cs="Times New Roman"/>
          <w:sz w:val="24"/>
          <w:szCs w:val="24"/>
          <w:lang w:val="es-MX"/>
        </w:rPr>
        <w:t> </w:t>
      </w:r>
      <w:r w:rsidRPr="008E5086">
        <w:rPr>
          <w:rFonts w:ascii="Times New Roman" w:hAnsi="Times New Roman" w:cs="Times New Roman"/>
          <w:sz w:val="24"/>
          <w:szCs w:val="24"/>
          <w:lang w:val="es-MX"/>
        </w:rPr>
        <w:t>% de los estudiantes</w:t>
      </w:r>
      <w:r w:rsidR="006B61CA">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cuando se comprometen en ciertos retos, lo hacen de la mejor manera. Estos resultados coinciden con los encontrados en el estudio de Beltrán (2015)</w:t>
      </w:r>
      <w:r w:rsidR="006B61CA">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en donde la motivación intrínseca es muy significativa en el aprendizaje de una lengua extranjera</w:t>
      </w:r>
      <w:r w:rsidR="006B61CA">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ya que puede influir positivamente en el logro de las metas de aprendizaje.</w:t>
      </w:r>
      <w:r w:rsidR="00A9002E">
        <w:rPr>
          <w:rFonts w:ascii="Times New Roman" w:hAnsi="Times New Roman" w:cs="Times New Roman"/>
          <w:sz w:val="24"/>
          <w:szCs w:val="24"/>
          <w:lang w:val="es-MX"/>
        </w:rPr>
        <w:t xml:space="preserve"> </w:t>
      </w:r>
    </w:p>
    <w:p w14:paraId="066EE120" w14:textId="1E634231" w:rsidR="00876F3E" w:rsidRPr="008E5086" w:rsidRDefault="00876F3E" w:rsidP="00B66DB0">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 xml:space="preserve">Cuando se cometen errores o se falla en </w:t>
      </w:r>
      <w:r w:rsidR="006B61CA">
        <w:rPr>
          <w:rFonts w:ascii="Times New Roman" w:hAnsi="Times New Roman" w:cs="Times New Roman"/>
          <w:sz w:val="24"/>
          <w:szCs w:val="24"/>
          <w:lang w:val="es-MX"/>
        </w:rPr>
        <w:t>algo a lo</w:t>
      </w:r>
      <w:r w:rsidR="006B61CA"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 xml:space="preserve">que le se le dedica mucho esfuerzo, las personas se sienten decepcionadas; tal es el caso de los estudiantes de la </w:t>
      </w:r>
      <w:r w:rsidR="006B61CA">
        <w:rPr>
          <w:rFonts w:ascii="Times New Roman" w:hAnsi="Times New Roman" w:cs="Times New Roman"/>
          <w:sz w:val="24"/>
          <w:szCs w:val="24"/>
          <w:lang w:val="es-MX"/>
        </w:rPr>
        <w:t>l</w:t>
      </w:r>
      <w:r w:rsidR="006B61CA" w:rsidRPr="008E5086">
        <w:rPr>
          <w:rFonts w:ascii="Times New Roman" w:hAnsi="Times New Roman" w:cs="Times New Roman"/>
          <w:sz w:val="24"/>
          <w:szCs w:val="24"/>
          <w:lang w:val="es-MX"/>
        </w:rPr>
        <w:t xml:space="preserve">icenciatura </w:t>
      </w:r>
      <w:r w:rsidRPr="008E5086">
        <w:rPr>
          <w:rFonts w:ascii="Times New Roman" w:hAnsi="Times New Roman" w:cs="Times New Roman"/>
          <w:sz w:val="24"/>
          <w:szCs w:val="24"/>
          <w:lang w:val="es-MX"/>
        </w:rPr>
        <w:t>en Idiomas, ya que</w:t>
      </w:r>
      <w:r w:rsidR="006B61CA">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de acuerdo </w:t>
      </w:r>
      <w:r w:rsidR="006B61CA">
        <w:rPr>
          <w:rFonts w:ascii="Times New Roman" w:hAnsi="Times New Roman" w:cs="Times New Roman"/>
          <w:sz w:val="24"/>
          <w:szCs w:val="24"/>
          <w:lang w:val="es-MX"/>
        </w:rPr>
        <w:t>con e</w:t>
      </w:r>
      <w:r w:rsidR="006B61CA" w:rsidRPr="008E5086">
        <w:rPr>
          <w:rFonts w:ascii="Times New Roman" w:hAnsi="Times New Roman" w:cs="Times New Roman"/>
          <w:sz w:val="24"/>
          <w:szCs w:val="24"/>
          <w:lang w:val="es-MX"/>
        </w:rPr>
        <w:t xml:space="preserve">l </w:t>
      </w:r>
      <w:r w:rsidRPr="008E5086">
        <w:rPr>
          <w:rFonts w:ascii="Times New Roman" w:hAnsi="Times New Roman" w:cs="Times New Roman"/>
          <w:sz w:val="24"/>
          <w:szCs w:val="24"/>
          <w:lang w:val="es-MX"/>
        </w:rPr>
        <w:t>análisis de los resultados, los alumnos manifiestan tener ansiedad inhibidora del rendimiento</w:t>
      </w:r>
      <w:r w:rsidR="006B61CA">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w:t>
      </w:r>
      <w:r w:rsidR="006B61CA">
        <w:rPr>
          <w:rFonts w:ascii="Times New Roman" w:hAnsi="Times New Roman" w:cs="Times New Roman"/>
          <w:sz w:val="24"/>
          <w:szCs w:val="24"/>
          <w:lang w:val="es-MX"/>
        </w:rPr>
        <w:t xml:space="preserve">pues </w:t>
      </w:r>
      <w:r w:rsidRPr="008E5086">
        <w:rPr>
          <w:rFonts w:ascii="Times New Roman" w:hAnsi="Times New Roman" w:cs="Times New Roman"/>
          <w:sz w:val="24"/>
          <w:szCs w:val="24"/>
          <w:lang w:val="es-MX"/>
        </w:rPr>
        <w:t xml:space="preserve">cuando </w:t>
      </w:r>
      <w:r w:rsidRPr="008E5086">
        <w:rPr>
          <w:rFonts w:ascii="Times New Roman" w:eastAsia="Times New Roman" w:hAnsi="Times New Roman" w:cs="Times New Roman"/>
          <w:sz w:val="24"/>
          <w:szCs w:val="24"/>
          <w:lang w:val="es-MX" w:eastAsia="es-MX"/>
        </w:rPr>
        <w:t>fallan en ciertos proyectos o metas, su estado de ánimo se ve afectado</w:t>
      </w:r>
      <w:r w:rsidR="006B61CA">
        <w:rPr>
          <w:rFonts w:ascii="Times New Roman" w:eastAsia="Times New Roman" w:hAnsi="Times New Roman" w:cs="Times New Roman"/>
          <w:sz w:val="24"/>
          <w:szCs w:val="24"/>
          <w:lang w:val="es-MX" w:eastAsia="es-MX"/>
        </w:rPr>
        <w:t>.</w:t>
      </w:r>
      <w:r w:rsidR="006B61CA" w:rsidRPr="008E5086">
        <w:rPr>
          <w:rFonts w:ascii="Times New Roman" w:eastAsia="Times New Roman" w:hAnsi="Times New Roman" w:cs="Times New Roman"/>
          <w:sz w:val="24"/>
          <w:szCs w:val="24"/>
          <w:lang w:val="es-MX" w:eastAsia="es-MX"/>
        </w:rPr>
        <w:t xml:space="preserve"> </w:t>
      </w:r>
      <w:r w:rsidR="006B61CA">
        <w:rPr>
          <w:rFonts w:ascii="Times New Roman" w:eastAsia="Times New Roman" w:hAnsi="Times New Roman" w:cs="Times New Roman"/>
          <w:sz w:val="24"/>
          <w:szCs w:val="24"/>
          <w:lang w:val="es-MX" w:eastAsia="es-MX"/>
        </w:rPr>
        <w:t>D</w:t>
      </w:r>
      <w:r w:rsidR="006B61CA" w:rsidRPr="008E5086">
        <w:rPr>
          <w:rFonts w:ascii="Times New Roman" w:eastAsia="Times New Roman" w:hAnsi="Times New Roman" w:cs="Times New Roman"/>
          <w:sz w:val="24"/>
          <w:szCs w:val="24"/>
          <w:lang w:val="es-MX" w:eastAsia="es-MX"/>
        </w:rPr>
        <w:t xml:space="preserve">e </w:t>
      </w:r>
      <w:r w:rsidRPr="008E5086">
        <w:rPr>
          <w:rFonts w:ascii="Times New Roman" w:eastAsia="Times New Roman" w:hAnsi="Times New Roman" w:cs="Times New Roman"/>
          <w:sz w:val="24"/>
          <w:szCs w:val="24"/>
          <w:lang w:val="es-MX" w:eastAsia="es-MX"/>
        </w:rPr>
        <w:t>igual manera, los nervios se manifiestan ante situaciones importantes que implican dificultad; sin embargo, tienen claro que la opinión de los demás no es más interesante que sus propias emociones.</w:t>
      </w:r>
      <w:r w:rsidRPr="008E5086">
        <w:rPr>
          <w:rFonts w:ascii="Times New Roman" w:hAnsi="Times New Roman" w:cs="Times New Roman"/>
          <w:sz w:val="24"/>
          <w:szCs w:val="24"/>
          <w:lang w:val="es-MX"/>
        </w:rPr>
        <w:t xml:space="preserve"> Estos resultados coinciden con los datos encontrados en la investigación realizada por Gutiérrez y </w:t>
      </w:r>
      <w:r w:rsidR="006B61CA">
        <w:rPr>
          <w:rFonts w:ascii="Times New Roman" w:hAnsi="Times New Roman" w:cs="Times New Roman"/>
          <w:sz w:val="24"/>
          <w:szCs w:val="24"/>
          <w:lang w:val="es-MX"/>
        </w:rPr>
        <w:t>D</w:t>
      </w:r>
      <w:r w:rsidR="006B61CA" w:rsidRPr="008E5086">
        <w:rPr>
          <w:rFonts w:ascii="Times New Roman" w:hAnsi="Times New Roman" w:cs="Times New Roman"/>
          <w:sz w:val="24"/>
          <w:szCs w:val="24"/>
          <w:lang w:val="es-MX"/>
        </w:rPr>
        <w:t xml:space="preserve">el </w:t>
      </w:r>
      <w:r w:rsidRPr="008E5086">
        <w:rPr>
          <w:rFonts w:ascii="Times New Roman" w:hAnsi="Times New Roman" w:cs="Times New Roman"/>
          <w:sz w:val="24"/>
          <w:szCs w:val="24"/>
          <w:lang w:val="es-MX"/>
        </w:rPr>
        <w:t>Barrio (2014)</w:t>
      </w:r>
      <w:r w:rsidR="006B61CA">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los alumnos perciben que el nivel de ansiedad influye en el aprendizaje de una lengua extranjera. </w:t>
      </w:r>
    </w:p>
    <w:p w14:paraId="66BF49F6" w14:textId="59E1A37A" w:rsidR="00876F3E" w:rsidRPr="008E5086" w:rsidRDefault="00876F3E" w:rsidP="00B66DB0">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Al hablar sobre miedo al fracaso</w:t>
      </w:r>
      <w:r w:rsidR="006B61CA">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se encuentra que más de 60</w:t>
      </w:r>
      <w:r w:rsidR="006B61CA">
        <w:rPr>
          <w:rFonts w:ascii="Times New Roman" w:hAnsi="Times New Roman" w:cs="Times New Roman"/>
          <w:sz w:val="24"/>
          <w:szCs w:val="24"/>
          <w:lang w:val="es-MX"/>
        </w:rPr>
        <w:t> </w:t>
      </w:r>
      <w:r w:rsidRPr="008E5086">
        <w:rPr>
          <w:rFonts w:ascii="Times New Roman" w:hAnsi="Times New Roman" w:cs="Times New Roman"/>
          <w:sz w:val="24"/>
          <w:szCs w:val="24"/>
          <w:lang w:val="es-MX"/>
        </w:rPr>
        <w:t xml:space="preserve">% de los estudiantes </w:t>
      </w:r>
      <w:r w:rsidR="00CD63DD">
        <w:rPr>
          <w:rFonts w:ascii="Times New Roman" w:hAnsi="Times New Roman" w:cs="Times New Roman"/>
          <w:sz w:val="24"/>
          <w:szCs w:val="24"/>
          <w:lang w:val="es-MX"/>
        </w:rPr>
        <w:t>presenta</w:t>
      </w:r>
      <w:r w:rsidR="00CD63DD"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ansiedad facilitadora del rendimiento</w:t>
      </w:r>
      <w:r w:rsidR="00CD63DD">
        <w:rPr>
          <w:rFonts w:ascii="Times New Roman" w:hAnsi="Times New Roman" w:cs="Times New Roman"/>
          <w:sz w:val="24"/>
          <w:szCs w:val="24"/>
          <w:lang w:val="es-MX"/>
        </w:rPr>
        <w:t>. L</w:t>
      </w:r>
      <w:r w:rsidRPr="008E5086">
        <w:rPr>
          <w:rFonts w:ascii="Times New Roman" w:hAnsi="Times New Roman" w:cs="Times New Roman"/>
          <w:sz w:val="24"/>
          <w:szCs w:val="24"/>
          <w:lang w:val="es-MX"/>
        </w:rPr>
        <w:t xml:space="preserve">os nervios, la ansiedad y las pruebas difíciles no los afecta, </w:t>
      </w:r>
      <w:r w:rsidR="00CD63DD">
        <w:rPr>
          <w:rFonts w:ascii="Times New Roman" w:hAnsi="Times New Roman" w:cs="Times New Roman"/>
          <w:sz w:val="24"/>
          <w:szCs w:val="24"/>
          <w:lang w:val="es-MX"/>
        </w:rPr>
        <w:t>según los resultados. S</w:t>
      </w:r>
      <w:r w:rsidR="00CD63DD" w:rsidRPr="008E5086">
        <w:rPr>
          <w:rFonts w:ascii="Times New Roman" w:hAnsi="Times New Roman" w:cs="Times New Roman"/>
          <w:sz w:val="24"/>
          <w:szCs w:val="24"/>
          <w:lang w:val="es-MX"/>
        </w:rPr>
        <w:t xml:space="preserve">aben </w:t>
      </w:r>
      <w:r w:rsidRPr="008E5086">
        <w:rPr>
          <w:rFonts w:ascii="Times New Roman" w:hAnsi="Times New Roman" w:cs="Times New Roman"/>
          <w:sz w:val="24"/>
          <w:szCs w:val="24"/>
          <w:lang w:val="es-MX"/>
        </w:rPr>
        <w:t>manejar la situación de estrés y las tareas difíciles</w:t>
      </w:r>
      <w:r w:rsidR="00CD63DD">
        <w:rPr>
          <w:rFonts w:ascii="Times New Roman" w:hAnsi="Times New Roman" w:cs="Times New Roman"/>
          <w:sz w:val="24"/>
          <w:szCs w:val="24"/>
          <w:lang w:val="es-MX"/>
        </w:rPr>
        <w:t>,</w:t>
      </w:r>
      <w:r w:rsidR="00CD63DD"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eso los impulsa a hacer mejor su trabajo, 29</w:t>
      </w:r>
      <w:r w:rsidR="00CD63DD">
        <w:rPr>
          <w:rFonts w:ascii="Times New Roman" w:hAnsi="Times New Roman" w:cs="Times New Roman"/>
          <w:sz w:val="24"/>
          <w:szCs w:val="24"/>
          <w:lang w:val="es-MX"/>
        </w:rPr>
        <w:t> </w:t>
      </w:r>
      <w:r w:rsidRPr="008E5086">
        <w:rPr>
          <w:rFonts w:ascii="Times New Roman" w:hAnsi="Times New Roman" w:cs="Times New Roman"/>
          <w:sz w:val="24"/>
          <w:szCs w:val="24"/>
          <w:lang w:val="es-MX"/>
        </w:rPr>
        <w:t>% de los estudiantes manifestó presentar esta condición.</w:t>
      </w:r>
      <w:r w:rsidR="00A9002E">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Estos resultados están en línea</w:t>
      </w:r>
      <w:r w:rsidR="00F11297" w:rsidRPr="008E5086">
        <w:rPr>
          <w:rFonts w:ascii="Times New Roman" w:hAnsi="Times New Roman" w:cs="Times New Roman"/>
          <w:sz w:val="24"/>
          <w:szCs w:val="24"/>
          <w:lang w:val="es-MX"/>
        </w:rPr>
        <w:t xml:space="preserve"> con los encontrados </w:t>
      </w:r>
      <w:r w:rsidR="00CD63DD">
        <w:rPr>
          <w:rFonts w:ascii="Times New Roman" w:hAnsi="Times New Roman" w:cs="Times New Roman"/>
          <w:sz w:val="24"/>
          <w:szCs w:val="24"/>
          <w:lang w:val="es-MX"/>
        </w:rPr>
        <w:t>por</w:t>
      </w:r>
      <w:r w:rsidR="00CD63DD" w:rsidRPr="008E5086">
        <w:rPr>
          <w:rFonts w:ascii="Times New Roman" w:hAnsi="Times New Roman" w:cs="Times New Roman"/>
          <w:sz w:val="24"/>
          <w:szCs w:val="24"/>
          <w:lang w:val="es-MX"/>
        </w:rPr>
        <w:t xml:space="preserve"> </w:t>
      </w:r>
      <w:proofErr w:type="spellStart"/>
      <w:r w:rsidR="00F11297" w:rsidRPr="008E5086">
        <w:rPr>
          <w:rFonts w:ascii="Times New Roman" w:hAnsi="Times New Roman" w:cs="Times New Roman"/>
          <w:sz w:val="24"/>
          <w:szCs w:val="24"/>
          <w:lang w:val="es-MX"/>
        </w:rPr>
        <w:t>Bahous</w:t>
      </w:r>
      <w:proofErr w:type="spellEnd"/>
      <w:r w:rsidR="00CD63DD">
        <w:rPr>
          <w:rFonts w:ascii="Times New Roman" w:hAnsi="Times New Roman" w:cs="Times New Roman"/>
          <w:sz w:val="24"/>
          <w:szCs w:val="24"/>
          <w:lang w:val="es-MX"/>
        </w:rPr>
        <w:t>,</w:t>
      </w:r>
      <w:r w:rsidR="00CD63DD" w:rsidRPr="00CD63DD">
        <w:rPr>
          <w:rFonts w:ascii="Times New Roman" w:hAnsi="Times New Roman" w:cs="Times New Roman"/>
          <w:sz w:val="24"/>
          <w:szCs w:val="24"/>
          <w:lang w:val="es-MX"/>
        </w:rPr>
        <w:t xml:space="preserve"> </w:t>
      </w:r>
      <w:r w:rsidR="00CD63DD" w:rsidRPr="00C86C6E">
        <w:rPr>
          <w:rFonts w:ascii="Times New Roman" w:hAnsi="Times New Roman" w:cs="Times New Roman"/>
          <w:sz w:val="24"/>
          <w:szCs w:val="24"/>
          <w:lang w:val="es-MX"/>
        </w:rPr>
        <w:t>Bacha</w:t>
      </w:r>
      <w:r w:rsidR="00CD63DD">
        <w:rPr>
          <w:rFonts w:ascii="Times New Roman" w:hAnsi="Times New Roman" w:cs="Times New Roman"/>
          <w:sz w:val="24"/>
          <w:szCs w:val="24"/>
          <w:lang w:val="es-MX"/>
        </w:rPr>
        <w:t xml:space="preserve"> y </w:t>
      </w:r>
      <w:proofErr w:type="spellStart"/>
      <w:r w:rsidR="00CD63DD" w:rsidRPr="00C86C6E">
        <w:rPr>
          <w:rFonts w:ascii="Times New Roman" w:hAnsi="Times New Roman" w:cs="Times New Roman"/>
          <w:sz w:val="24"/>
          <w:szCs w:val="24"/>
          <w:lang w:val="es-MX"/>
        </w:rPr>
        <w:t>Nabhani</w:t>
      </w:r>
      <w:proofErr w:type="spellEnd"/>
      <w:r w:rsidR="00F11297"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(2011)</w:t>
      </w:r>
      <w:r w:rsidR="00CD63DD">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shd w:val="clear" w:color="auto" w:fill="FFFFFF"/>
          <w:lang w:val="es-MX"/>
        </w:rPr>
        <w:t>ya que cuando existe una mayor motivación los niveles de ansiedad se reducen</w:t>
      </w:r>
      <w:r w:rsidR="00CD63DD">
        <w:rPr>
          <w:rFonts w:ascii="Times New Roman" w:hAnsi="Times New Roman" w:cs="Times New Roman"/>
          <w:sz w:val="24"/>
          <w:szCs w:val="24"/>
          <w:shd w:val="clear" w:color="auto" w:fill="FFFFFF"/>
          <w:lang w:val="es-MX"/>
        </w:rPr>
        <w:t>.</w:t>
      </w:r>
      <w:r w:rsidRPr="008E5086">
        <w:rPr>
          <w:rFonts w:ascii="Times New Roman" w:hAnsi="Times New Roman" w:cs="Times New Roman"/>
          <w:sz w:val="24"/>
          <w:szCs w:val="24"/>
          <w:shd w:val="clear" w:color="auto" w:fill="FFFFFF"/>
          <w:lang w:val="es-MX"/>
        </w:rPr>
        <w:t xml:space="preserve"> </w:t>
      </w:r>
      <w:r w:rsidRPr="008E5086">
        <w:rPr>
          <w:rFonts w:ascii="Times New Roman" w:hAnsi="Times New Roman" w:cs="Times New Roman"/>
          <w:sz w:val="24"/>
          <w:szCs w:val="24"/>
          <w:lang w:val="es-MX"/>
        </w:rPr>
        <w:t xml:space="preserve">Los estudiantes de la </w:t>
      </w:r>
      <w:r w:rsidR="00CD63DD">
        <w:rPr>
          <w:rFonts w:ascii="Times New Roman" w:hAnsi="Times New Roman" w:cs="Times New Roman"/>
          <w:sz w:val="24"/>
          <w:szCs w:val="24"/>
          <w:lang w:val="es-MX"/>
        </w:rPr>
        <w:t>l</w:t>
      </w:r>
      <w:r w:rsidR="00CD63DD" w:rsidRPr="008E5086">
        <w:rPr>
          <w:rFonts w:ascii="Times New Roman" w:hAnsi="Times New Roman" w:cs="Times New Roman"/>
          <w:sz w:val="24"/>
          <w:szCs w:val="24"/>
          <w:lang w:val="es-MX"/>
        </w:rPr>
        <w:t xml:space="preserve">icenciatura </w:t>
      </w:r>
      <w:r w:rsidRPr="008E5086">
        <w:rPr>
          <w:rFonts w:ascii="Times New Roman" w:hAnsi="Times New Roman" w:cs="Times New Roman"/>
          <w:sz w:val="24"/>
          <w:szCs w:val="24"/>
          <w:lang w:val="es-MX"/>
        </w:rPr>
        <w:t xml:space="preserve">en Idiomas tienen una motivación académica aceptable, </w:t>
      </w:r>
      <w:r w:rsidR="0017382F" w:rsidRPr="008E5086">
        <w:rPr>
          <w:rFonts w:ascii="Times New Roman" w:hAnsi="Times New Roman" w:cs="Times New Roman"/>
          <w:sz w:val="24"/>
          <w:szCs w:val="24"/>
          <w:lang w:val="es-MX"/>
        </w:rPr>
        <w:t>c</w:t>
      </w:r>
      <w:r w:rsidR="0017382F">
        <w:rPr>
          <w:rFonts w:ascii="Times New Roman" w:hAnsi="Times New Roman" w:cs="Times New Roman"/>
          <w:sz w:val="24"/>
          <w:szCs w:val="24"/>
          <w:lang w:val="es-MX"/>
        </w:rPr>
        <w:t>o</w:t>
      </w:r>
      <w:r w:rsidR="0017382F" w:rsidRPr="008E5086">
        <w:rPr>
          <w:rFonts w:ascii="Times New Roman" w:hAnsi="Times New Roman" w:cs="Times New Roman"/>
          <w:sz w:val="24"/>
          <w:szCs w:val="24"/>
          <w:lang w:val="es-MX"/>
        </w:rPr>
        <w:t xml:space="preserve">mo </w:t>
      </w:r>
      <w:r w:rsidRPr="008E5086">
        <w:rPr>
          <w:rFonts w:ascii="Times New Roman" w:hAnsi="Times New Roman" w:cs="Times New Roman"/>
          <w:sz w:val="24"/>
          <w:szCs w:val="24"/>
          <w:lang w:val="es-MX"/>
        </w:rPr>
        <w:t xml:space="preserve">podemos observar en la figura 9. </w:t>
      </w:r>
      <w:r w:rsidR="0017382F">
        <w:rPr>
          <w:rFonts w:ascii="Times New Roman" w:hAnsi="Times New Roman" w:cs="Times New Roman"/>
          <w:sz w:val="24"/>
          <w:szCs w:val="24"/>
          <w:lang w:val="es-MX"/>
        </w:rPr>
        <w:t>Sin duda</w:t>
      </w:r>
      <w:r w:rsidRPr="008E5086">
        <w:rPr>
          <w:rFonts w:ascii="Times New Roman" w:hAnsi="Times New Roman" w:cs="Times New Roman"/>
          <w:sz w:val="24"/>
          <w:szCs w:val="24"/>
          <w:lang w:val="es-MX"/>
        </w:rPr>
        <w:t xml:space="preserve"> existe una relación entre motivación y rendimiento académico, ya que solo 8</w:t>
      </w:r>
      <w:r w:rsidR="0017382F">
        <w:rPr>
          <w:rFonts w:ascii="Times New Roman" w:hAnsi="Times New Roman" w:cs="Times New Roman"/>
          <w:sz w:val="24"/>
          <w:szCs w:val="24"/>
          <w:lang w:val="es-MX"/>
        </w:rPr>
        <w:t> </w:t>
      </w:r>
      <w:r w:rsidRPr="008E5086">
        <w:rPr>
          <w:rFonts w:ascii="Times New Roman" w:hAnsi="Times New Roman" w:cs="Times New Roman"/>
          <w:sz w:val="24"/>
          <w:szCs w:val="24"/>
          <w:lang w:val="es-MX"/>
        </w:rPr>
        <w:t xml:space="preserve">% tuvo un promedio bajo y el resto tuvo un promedio aceptable o bueno. </w:t>
      </w:r>
    </w:p>
    <w:p w14:paraId="53854B31" w14:textId="30EB1C57" w:rsidR="00876F3E" w:rsidRPr="008E5086" w:rsidRDefault="00876F3E" w:rsidP="00B66DB0">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 xml:space="preserve">Después del análisis de estos puntos importantes se concluye que estar motivados en el ámbito escolar es muy importante para un mejor desarrollo de habilidades y un mejor desempeño en el aprendizaje, esto ocurre con los estudiantes de la </w:t>
      </w:r>
      <w:r w:rsidR="0017382F">
        <w:rPr>
          <w:rFonts w:ascii="Times New Roman" w:hAnsi="Times New Roman" w:cs="Times New Roman"/>
          <w:sz w:val="24"/>
          <w:szCs w:val="24"/>
          <w:lang w:val="es-MX"/>
        </w:rPr>
        <w:t>l</w:t>
      </w:r>
      <w:r w:rsidR="0017382F" w:rsidRPr="008E5086">
        <w:rPr>
          <w:rFonts w:ascii="Times New Roman" w:hAnsi="Times New Roman" w:cs="Times New Roman"/>
          <w:sz w:val="24"/>
          <w:szCs w:val="24"/>
          <w:lang w:val="es-MX"/>
        </w:rPr>
        <w:t xml:space="preserve">icenciatura </w:t>
      </w:r>
      <w:r w:rsidRPr="008E5086">
        <w:rPr>
          <w:rFonts w:ascii="Times New Roman" w:hAnsi="Times New Roman" w:cs="Times New Roman"/>
          <w:sz w:val="24"/>
          <w:szCs w:val="24"/>
          <w:lang w:val="es-MX"/>
        </w:rPr>
        <w:t>en Idiomas</w:t>
      </w:r>
      <w:r w:rsidR="0017382F">
        <w:rPr>
          <w:rFonts w:ascii="Times New Roman" w:hAnsi="Times New Roman" w:cs="Times New Roman"/>
          <w:sz w:val="24"/>
          <w:szCs w:val="24"/>
          <w:lang w:val="es-MX"/>
        </w:rPr>
        <w:t xml:space="preserve"> de la UJAT</w:t>
      </w:r>
      <w:r w:rsidRPr="008E5086">
        <w:rPr>
          <w:rFonts w:ascii="Times New Roman" w:hAnsi="Times New Roman" w:cs="Times New Roman"/>
          <w:sz w:val="24"/>
          <w:szCs w:val="24"/>
          <w:lang w:val="es-MX"/>
        </w:rPr>
        <w:t xml:space="preserve"> en el aprendizaje de una segunda lengua</w:t>
      </w:r>
      <w:r w:rsidR="0017382F">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en este caso el idioma inglés</w:t>
      </w:r>
      <w:r w:rsidR="0017382F">
        <w:rPr>
          <w:rFonts w:ascii="Times New Roman" w:hAnsi="Times New Roman" w:cs="Times New Roman"/>
          <w:sz w:val="24"/>
          <w:szCs w:val="24"/>
          <w:lang w:val="es-MX"/>
        </w:rPr>
        <w:t>. En los</w:t>
      </w:r>
      <w:r w:rsidRPr="008E5086">
        <w:rPr>
          <w:rFonts w:ascii="Times New Roman" w:hAnsi="Times New Roman" w:cs="Times New Roman"/>
          <w:sz w:val="24"/>
          <w:szCs w:val="24"/>
          <w:lang w:val="es-MX"/>
        </w:rPr>
        <w:t xml:space="preserve"> datos recabados mediante la aplicación del cuestionario MAPE</w:t>
      </w:r>
      <w:r w:rsidR="001D65B5">
        <w:rPr>
          <w:rFonts w:ascii="Times New Roman" w:hAnsi="Times New Roman" w:cs="Times New Roman"/>
          <w:sz w:val="24"/>
          <w:szCs w:val="24"/>
          <w:lang w:val="es-MX"/>
        </w:rPr>
        <w:t>-</w:t>
      </w:r>
      <w:r w:rsidRPr="008E5086">
        <w:rPr>
          <w:rFonts w:ascii="Times New Roman" w:hAnsi="Times New Roman" w:cs="Times New Roman"/>
          <w:sz w:val="24"/>
          <w:szCs w:val="24"/>
          <w:lang w:val="es-MX"/>
        </w:rPr>
        <w:t>II se encontró que la motivación académica tiene una estrecha relación con el aprendizaje</w:t>
      </w:r>
      <w:r w:rsidR="0017382F">
        <w:rPr>
          <w:rFonts w:ascii="Times New Roman" w:hAnsi="Times New Roman" w:cs="Times New Roman"/>
          <w:sz w:val="24"/>
          <w:szCs w:val="24"/>
          <w:lang w:val="es-MX"/>
        </w:rPr>
        <w:t>:</w:t>
      </w:r>
      <w:r w:rsidR="0017382F"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entre más motivados se encuentre</w:t>
      </w:r>
      <w:r w:rsidR="0017382F">
        <w:rPr>
          <w:rFonts w:ascii="Times New Roman" w:hAnsi="Times New Roman" w:cs="Times New Roman"/>
          <w:sz w:val="24"/>
          <w:szCs w:val="24"/>
          <w:lang w:val="es-MX"/>
        </w:rPr>
        <w:t>n</w:t>
      </w:r>
      <w:r w:rsidRPr="008E5086">
        <w:rPr>
          <w:rFonts w:ascii="Times New Roman" w:hAnsi="Times New Roman" w:cs="Times New Roman"/>
          <w:sz w:val="24"/>
          <w:szCs w:val="24"/>
          <w:lang w:val="es-MX"/>
        </w:rPr>
        <w:t xml:space="preserve"> el alumno más fácil aprenderá</w:t>
      </w:r>
      <w:r w:rsidR="0017382F">
        <w:rPr>
          <w:rFonts w:ascii="Times New Roman" w:hAnsi="Times New Roman" w:cs="Times New Roman"/>
          <w:sz w:val="24"/>
          <w:szCs w:val="24"/>
          <w:lang w:val="es-MX"/>
        </w:rPr>
        <w:t>n</w:t>
      </w:r>
      <w:r w:rsidRPr="008E5086">
        <w:rPr>
          <w:rFonts w:ascii="Times New Roman" w:hAnsi="Times New Roman" w:cs="Times New Roman"/>
          <w:sz w:val="24"/>
          <w:szCs w:val="24"/>
          <w:lang w:val="es-MX"/>
        </w:rPr>
        <w:t xml:space="preserve"> el idioma. </w:t>
      </w:r>
    </w:p>
    <w:p w14:paraId="6271AD9E" w14:textId="77777777" w:rsidR="0090621F" w:rsidRPr="00BD1FFC" w:rsidRDefault="0090621F" w:rsidP="00062664">
      <w:pPr>
        <w:spacing w:after="0" w:line="360" w:lineRule="auto"/>
        <w:jc w:val="center"/>
        <w:rPr>
          <w:rFonts w:ascii="Times New Roman" w:hAnsi="Times New Roman" w:cs="Times New Roman"/>
          <w:b/>
          <w:sz w:val="32"/>
          <w:szCs w:val="24"/>
          <w:lang w:val="es-MX"/>
        </w:rPr>
      </w:pPr>
      <w:r w:rsidRPr="005F0781">
        <w:rPr>
          <w:rFonts w:ascii="Times New Roman" w:hAnsi="Times New Roman" w:cs="Times New Roman"/>
          <w:b/>
          <w:sz w:val="32"/>
          <w:szCs w:val="24"/>
          <w:lang w:val="es-MX"/>
        </w:rPr>
        <w:lastRenderedPageBreak/>
        <w:t>Conclusión</w:t>
      </w:r>
    </w:p>
    <w:p w14:paraId="3E1E7930" w14:textId="44CFEB94" w:rsidR="0090621F" w:rsidRPr="008E5086" w:rsidRDefault="0090621F" w:rsidP="00B66DB0">
      <w:pPr>
        <w:spacing w:after="0" w:line="360" w:lineRule="auto"/>
        <w:ind w:firstLine="708"/>
        <w:jc w:val="both"/>
        <w:rPr>
          <w:rFonts w:ascii="Times New Roman" w:hAnsi="Times New Roman" w:cs="Times New Roman"/>
          <w:sz w:val="24"/>
          <w:szCs w:val="24"/>
          <w:lang w:val="es-MX"/>
        </w:rPr>
      </w:pPr>
      <w:r w:rsidRPr="0027773C">
        <w:rPr>
          <w:rFonts w:ascii="Times New Roman" w:hAnsi="Times New Roman" w:cs="Times New Roman"/>
          <w:sz w:val="24"/>
          <w:szCs w:val="24"/>
          <w:shd w:val="clear" w:color="auto" w:fill="FFFFFF"/>
          <w:lang w:val="es-MX"/>
        </w:rPr>
        <w:t xml:space="preserve">En conclusión, cada una de las pruebas recolectadas sirven como evidencia de que </w:t>
      </w:r>
      <w:r w:rsidRPr="008E5086">
        <w:rPr>
          <w:rFonts w:ascii="Times New Roman" w:hAnsi="Times New Roman" w:cs="Times New Roman"/>
          <w:sz w:val="24"/>
          <w:szCs w:val="24"/>
          <w:lang w:val="es-MX"/>
        </w:rPr>
        <w:t xml:space="preserve">los estudiantes de la </w:t>
      </w:r>
      <w:r w:rsidR="005F0781">
        <w:rPr>
          <w:rFonts w:ascii="Times New Roman" w:hAnsi="Times New Roman" w:cs="Times New Roman"/>
          <w:sz w:val="24"/>
          <w:szCs w:val="24"/>
          <w:lang w:val="es-MX"/>
        </w:rPr>
        <w:t>l</w:t>
      </w:r>
      <w:r w:rsidR="005F0781" w:rsidRPr="008E5086">
        <w:rPr>
          <w:rFonts w:ascii="Times New Roman" w:hAnsi="Times New Roman" w:cs="Times New Roman"/>
          <w:sz w:val="24"/>
          <w:szCs w:val="24"/>
          <w:lang w:val="es-MX"/>
        </w:rPr>
        <w:t xml:space="preserve">icenciatura </w:t>
      </w:r>
      <w:r w:rsidRPr="008E5086">
        <w:rPr>
          <w:rFonts w:ascii="Times New Roman" w:hAnsi="Times New Roman" w:cs="Times New Roman"/>
          <w:sz w:val="24"/>
          <w:szCs w:val="24"/>
          <w:lang w:val="es-MX"/>
        </w:rPr>
        <w:t>en Idiomas tienen una motivación académica aceptable</w:t>
      </w:r>
      <w:r w:rsidR="005F0781">
        <w:rPr>
          <w:rFonts w:ascii="Times New Roman" w:hAnsi="Times New Roman" w:cs="Times New Roman"/>
          <w:sz w:val="24"/>
          <w:szCs w:val="24"/>
          <w:lang w:val="es-MX"/>
        </w:rPr>
        <w:t xml:space="preserve"> (véase figura 8)</w:t>
      </w:r>
      <w:r w:rsidRPr="008E5086">
        <w:rPr>
          <w:rFonts w:ascii="Times New Roman" w:hAnsi="Times New Roman" w:cs="Times New Roman"/>
          <w:sz w:val="24"/>
          <w:szCs w:val="24"/>
          <w:lang w:val="es-MX"/>
        </w:rPr>
        <w:t xml:space="preserve">. </w:t>
      </w:r>
      <w:r w:rsidR="005F0781">
        <w:rPr>
          <w:rFonts w:ascii="Times New Roman" w:hAnsi="Times New Roman" w:cs="Times New Roman"/>
          <w:sz w:val="24"/>
          <w:szCs w:val="24"/>
          <w:lang w:val="es-MX"/>
        </w:rPr>
        <w:t>D</w:t>
      </w:r>
      <w:r w:rsidR="005F0781" w:rsidRPr="008E5086">
        <w:rPr>
          <w:rFonts w:ascii="Times New Roman" w:hAnsi="Times New Roman" w:cs="Times New Roman"/>
          <w:sz w:val="24"/>
          <w:szCs w:val="24"/>
          <w:lang w:val="es-MX"/>
        </w:rPr>
        <w:t xml:space="preserve">e </w:t>
      </w:r>
      <w:r w:rsidRPr="008E5086">
        <w:rPr>
          <w:rFonts w:ascii="Times New Roman" w:hAnsi="Times New Roman" w:cs="Times New Roman"/>
          <w:sz w:val="24"/>
          <w:szCs w:val="24"/>
          <w:lang w:val="es-MX"/>
        </w:rPr>
        <w:t>igual forma,</w:t>
      </w:r>
      <w:r w:rsidR="00AB4314">
        <w:rPr>
          <w:rFonts w:ascii="Times New Roman" w:hAnsi="Times New Roman" w:cs="Times New Roman"/>
          <w:sz w:val="24"/>
          <w:szCs w:val="24"/>
          <w:lang w:val="es-MX"/>
        </w:rPr>
        <w:t xml:space="preserve"> de</w:t>
      </w:r>
      <w:r w:rsidRPr="008E5086">
        <w:rPr>
          <w:rFonts w:ascii="Times New Roman" w:hAnsi="Times New Roman" w:cs="Times New Roman"/>
          <w:sz w:val="24"/>
          <w:szCs w:val="24"/>
          <w:lang w:val="es-MX"/>
        </w:rPr>
        <w:t xml:space="preserve"> que existe una relación entre motivación y rendimiento académico, ya que solo 8</w:t>
      </w:r>
      <w:r w:rsidR="00AB4314">
        <w:rPr>
          <w:rFonts w:ascii="Times New Roman" w:hAnsi="Times New Roman" w:cs="Times New Roman"/>
          <w:sz w:val="24"/>
          <w:szCs w:val="24"/>
          <w:lang w:val="es-MX"/>
        </w:rPr>
        <w:t> </w:t>
      </w:r>
      <w:r w:rsidRPr="008E5086">
        <w:rPr>
          <w:rFonts w:ascii="Times New Roman" w:hAnsi="Times New Roman" w:cs="Times New Roman"/>
          <w:sz w:val="24"/>
          <w:szCs w:val="24"/>
          <w:lang w:val="es-MX"/>
        </w:rPr>
        <w:t xml:space="preserve">% tuvo un promedio bajo y el resto tuvo un promedio aceptable-bueno. </w:t>
      </w:r>
      <w:r w:rsidR="00AB4314">
        <w:rPr>
          <w:rFonts w:ascii="Times New Roman" w:hAnsi="Times New Roman" w:cs="Times New Roman"/>
          <w:sz w:val="24"/>
          <w:szCs w:val="24"/>
          <w:lang w:val="es-MX"/>
        </w:rPr>
        <w:t xml:space="preserve">Por otro lado, </w:t>
      </w:r>
      <w:r w:rsidRPr="008E5086">
        <w:rPr>
          <w:rFonts w:ascii="Times New Roman" w:hAnsi="Times New Roman" w:cs="Times New Roman"/>
          <w:sz w:val="24"/>
          <w:szCs w:val="24"/>
          <w:lang w:val="es-MX"/>
        </w:rPr>
        <w:t>tienen miedo al fracaso</w:t>
      </w:r>
      <w:r w:rsidR="00AB4314">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que es una de las formas que tiene la ansiedad de manifestarse en nosotros; sin embargo, estos estudiantes la toman</w:t>
      </w:r>
      <w:r w:rsidR="00AB4314">
        <w:rPr>
          <w:rFonts w:ascii="Times New Roman" w:hAnsi="Times New Roman" w:cs="Times New Roman"/>
          <w:sz w:val="24"/>
          <w:szCs w:val="24"/>
          <w:lang w:val="es-MX"/>
        </w:rPr>
        <w:t>, a la ansiedad,</w:t>
      </w:r>
      <w:r w:rsidRPr="008E5086">
        <w:rPr>
          <w:rFonts w:ascii="Times New Roman" w:hAnsi="Times New Roman" w:cs="Times New Roman"/>
          <w:sz w:val="24"/>
          <w:szCs w:val="24"/>
          <w:lang w:val="es-MX"/>
        </w:rPr>
        <w:t xml:space="preserve"> de manera positiva</w:t>
      </w:r>
      <w:r w:rsidR="00AB4314">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ya que los motiva a querer realizar las tareas asignadas de la mejor forma, </w:t>
      </w:r>
      <w:r w:rsidR="00AB4314">
        <w:rPr>
          <w:rFonts w:ascii="Times New Roman" w:hAnsi="Times New Roman" w:cs="Times New Roman"/>
          <w:sz w:val="24"/>
          <w:szCs w:val="24"/>
          <w:lang w:val="es-MX"/>
        </w:rPr>
        <w:t>pues</w:t>
      </w:r>
      <w:r w:rsidRPr="008E5086">
        <w:rPr>
          <w:rFonts w:ascii="Times New Roman" w:hAnsi="Times New Roman" w:cs="Times New Roman"/>
          <w:sz w:val="24"/>
          <w:szCs w:val="24"/>
          <w:lang w:val="es-MX"/>
        </w:rPr>
        <w:t xml:space="preserve"> si lo hacen de otra manera temen fracasar. </w:t>
      </w:r>
      <w:r w:rsidR="00AB4314">
        <w:rPr>
          <w:rFonts w:ascii="Times New Roman" w:hAnsi="Times New Roman" w:cs="Times New Roman"/>
          <w:sz w:val="24"/>
          <w:szCs w:val="24"/>
          <w:lang w:val="es-MX"/>
        </w:rPr>
        <w:t>Además</w:t>
      </w:r>
      <w:r w:rsidRPr="008E5086">
        <w:rPr>
          <w:rFonts w:ascii="Times New Roman" w:hAnsi="Times New Roman" w:cs="Times New Roman"/>
          <w:sz w:val="24"/>
          <w:szCs w:val="24"/>
          <w:lang w:val="es-MX"/>
        </w:rPr>
        <w:t>, tienen la necesidad de reconocimiento, tienden a que cada actividad o meta lograda sea bien reconocida</w:t>
      </w:r>
      <w:r w:rsidR="00AB4314">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y eso los impulsa a querer ser mejores cada vez más</w:t>
      </w:r>
      <w:r w:rsidR="00AB4314">
        <w:rPr>
          <w:rFonts w:ascii="Times New Roman" w:hAnsi="Times New Roman" w:cs="Times New Roman"/>
          <w:sz w:val="24"/>
          <w:szCs w:val="24"/>
          <w:lang w:val="es-MX"/>
        </w:rPr>
        <w:t xml:space="preserve">. También, </w:t>
      </w:r>
      <w:r w:rsidRPr="008E5086">
        <w:rPr>
          <w:rFonts w:ascii="Times New Roman" w:hAnsi="Times New Roman" w:cs="Times New Roman"/>
          <w:sz w:val="24"/>
          <w:szCs w:val="24"/>
          <w:lang w:val="es-MX"/>
        </w:rPr>
        <w:t>que la motivación está estrechamente relacionada con el aprendizaje de un segundo idioma.</w:t>
      </w:r>
      <w:r w:rsidR="00C26B44" w:rsidRPr="008E5086">
        <w:rPr>
          <w:rFonts w:ascii="Times New Roman" w:hAnsi="Times New Roman" w:cs="Times New Roman"/>
          <w:sz w:val="24"/>
          <w:szCs w:val="24"/>
          <w:lang w:val="es-MX"/>
        </w:rPr>
        <w:t xml:space="preserve"> </w:t>
      </w:r>
      <w:r w:rsidR="00AB4314">
        <w:rPr>
          <w:rFonts w:ascii="Times New Roman" w:hAnsi="Times New Roman" w:cs="Times New Roman"/>
          <w:sz w:val="24"/>
          <w:szCs w:val="24"/>
          <w:lang w:val="es-MX"/>
        </w:rPr>
        <w:t xml:space="preserve">Por supuesto, si bien </w:t>
      </w:r>
      <w:r w:rsidR="00C26B44" w:rsidRPr="008E5086">
        <w:rPr>
          <w:rFonts w:ascii="Times New Roman" w:hAnsi="Times New Roman" w:cs="Times New Roman"/>
          <w:sz w:val="24"/>
          <w:szCs w:val="24"/>
          <w:lang w:val="es-MX"/>
        </w:rPr>
        <w:t xml:space="preserve">se identifica </w:t>
      </w:r>
      <w:r w:rsidRPr="008E5086">
        <w:rPr>
          <w:rFonts w:ascii="Times New Roman" w:hAnsi="Times New Roman" w:cs="Times New Roman"/>
          <w:sz w:val="24"/>
          <w:szCs w:val="24"/>
          <w:lang w:val="es-MX"/>
        </w:rPr>
        <w:t>que la motivación tiene una estrecha relación para el aprendizaje de una segunda lengua, sin embargo, existen otros factores que pueden influir en el aprendizaje de una segunda lengua</w:t>
      </w:r>
      <w:r w:rsidR="00AB4314">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por lo que </w:t>
      </w:r>
      <w:r w:rsidR="00AB4314">
        <w:rPr>
          <w:rFonts w:ascii="Times New Roman" w:hAnsi="Times New Roman" w:cs="Times New Roman"/>
          <w:sz w:val="24"/>
          <w:szCs w:val="24"/>
          <w:lang w:val="es-MX"/>
        </w:rPr>
        <w:t xml:space="preserve">estos </w:t>
      </w:r>
      <w:r w:rsidRPr="008E5086">
        <w:rPr>
          <w:rFonts w:ascii="Times New Roman" w:hAnsi="Times New Roman" w:cs="Times New Roman"/>
          <w:sz w:val="24"/>
          <w:szCs w:val="24"/>
          <w:lang w:val="es-MX"/>
        </w:rPr>
        <w:t>puede</w:t>
      </w:r>
      <w:r w:rsidR="00AB4314">
        <w:rPr>
          <w:rFonts w:ascii="Times New Roman" w:hAnsi="Times New Roman" w:cs="Times New Roman"/>
          <w:sz w:val="24"/>
          <w:szCs w:val="24"/>
          <w:lang w:val="es-MX"/>
        </w:rPr>
        <w:t>n</w:t>
      </w:r>
      <w:r w:rsidRPr="008E5086">
        <w:rPr>
          <w:rFonts w:ascii="Times New Roman" w:hAnsi="Times New Roman" w:cs="Times New Roman"/>
          <w:sz w:val="24"/>
          <w:szCs w:val="24"/>
          <w:lang w:val="es-MX"/>
        </w:rPr>
        <w:t xml:space="preserve"> </w:t>
      </w:r>
      <w:r w:rsidR="00AB4314">
        <w:rPr>
          <w:rFonts w:ascii="Times New Roman" w:hAnsi="Times New Roman" w:cs="Times New Roman"/>
          <w:sz w:val="24"/>
          <w:szCs w:val="24"/>
          <w:lang w:val="es-MX"/>
        </w:rPr>
        <w:t xml:space="preserve">conformar </w:t>
      </w:r>
      <w:r w:rsidRPr="008E5086">
        <w:rPr>
          <w:rFonts w:ascii="Times New Roman" w:hAnsi="Times New Roman" w:cs="Times New Roman"/>
          <w:sz w:val="24"/>
          <w:szCs w:val="24"/>
          <w:lang w:val="es-MX"/>
        </w:rPr>
        <w:t>un tema futuro de investigación</w:t>
      </w:r>
      <w:r w:rsidR="00C26B44" w:rsidRPr="008E5086">
        <w:rPr>
          <w:rFonts w:ascii="Times New Roman" w:hAnsi="Times New Roman" w:cs="Times New Roman"/>
          <w:sz w:val="24"/>
          <w:szCs w:val="24"/>
          <w:lang w:val="es-MX"/>
        </w:rPr>
        <w:t xml:space="preserve">. </w:t>
      </w:r>
    </w:p>
    <w:p w14:paraId="321C0AC5" w14:textId="77777777" w:rsidR="00046D43" w:rsidRPr="008E5086" w:rsidRDefault="00046D43" w:rsidP="00D34EDC">
      <w:pPr>
        <w:shd w:val="clear" w:color="auto" w:fill="FFFFFF"/>
        <w:tabs>
          <w:tab w:val="left" w:pos="142"/>
        </w:tabs>
        <w:spacing w:after="0" w:line="360" w:lineRule="auto"/>
        <w:ind w:hanging="284"/>
        <w:jc w:val="both"/>
        <w:rPr>
          <w:rFonts w:ascii="Times New Roman" w:eastAsia="Times New Roman" w:hAnsi="Times New Roman" w:cs="Times New Roman"/>
          <w:sz w:val="24"/>
          <w:szCs w:val="24"/>
          <w:lang w:val="es-MX" w:eastAsia="es-MX"/>
        </w:rPr>
      </w:pPr>
    </w:p>
    <w:p w14:paraId="78D5E35B" w14:textId="77777777" w:rsidR="00C05AC4" w:rsidRPr="00062664" w:rsidRDefault="00C05AC4" w:rsidP="00062664">
      <w:pPr>
        <w:spacing w:after="0" w:line="360" w:lineRule="auto"/>
        <w:jc w:val="center"/>
        <w:rPr>
          <w:rFonts w:ascii="Times New Roman" w:hAnsi="Times New Roman" w:cs="Times New Roman"/>
          <w:b/>
          <w:sz w:val="28"/>
          <w:lang w:val="es-MX"/>
        </w:rPr>
      </w:pPr>
      <w:r w:rsidRPr="00062664">
        <w:rPr>
          <w:rFonts w:ascii="Times New Roman" w:hAnsi="Times New Roman" w:cs="Times New Roman"/>
          <w:b/>
          <w:sz w:val="28"/>
          <w:lang w:val="es-MX"/>
        </w:rPr>
        <w:t>Futuras líneas de investigación</w:t>
      </w:r>
    </w:p>
    <w:p w14:paraId="40801850" w14:textId="1A468FB5" w:rsidR="00C05AC4" w:rsidRPr="008E5086" w:rsidRDefault="00B66DB0" w:rsidP="00B66DB0">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Siguiendo </w:t>
      </w:r>
      <w:r w:rsidR="00C05AC4" w:rsidRPr="008E5086">
        <w:rPr>
          <w:rFonts w:ascii="Times New Roman" w:hAnsi="Times New Roman" w:cs="Times New Roman"/>
          <w:sz w:val="24"/>
          <w:szCs w:val="24"/>
          <w:lang w:val="es-MX"/>
        </w:rPr>
        <w:t>los resultados y conclusiones de este estudio</w:t>
      </w:r>
      <w:r w:rsidR="00C05AC4" w:rsidRPr="0027773C">
        <w:rPr>
          <w:rFonts w:ascii="Times New Roman" w:hAnsi="Times New Roman" w:cs="Times New Roman"/>
          <w:sz w:val="24"/>
          <w:szCs w:val="24"/>
          <w:lang w:val="es-MX"/>
        </w:rPr>
        <w:t>, e</w:t>
      </w:r>
      <w:r w:rsidR="00C05AC4" w:rsidRPr="0027773C">
        <w:rPr>
          <w:rFonts w:ascii="Times New Roman" w:hAnsi="Times New Roman" w:cs="Times New Roman"/>
          <w:sz w:val="24"/>
          <w:szCs w:val="24"/>
          <w:shd w:val="clear" w:color="auto" w:fill="FFFFFF"/>
          <w:lang w:val="es-MX"/>
        </w:rPr>
        <w:t xml:space="preserve">ntre los futuros desarrollos cabe plantear el análisis comparativo de la brecha con otros países, entre las </w:t>
      </w:r>
      <w:r w:rsidR="00C05AC4" w:rsidRPr="0027773C">
        <w:rPr>
          <w:rFonts w:ascii="Times New Roman" w:hAnsi="Times New Roman" w:cs="Times New Roman"/>
          <w:sz w:val="24"/>
          <w:szCs w:val="24"/>
          <w:lang w:val="es-MX"/>
        </w:rPr>
        <w:t xml:space="preserve">variables afectivas (actitud, inclinaciones, ansiedad) propuestas por </w:t>
      </w:r>
      <w:r w:rsidR="00850F68" w:rsidRPr="0027773C">
        <w:rPr>
          <w:rFonts w:ascii="Times New Roman" w:hAnsi="Times New Roman" w:cs="Times New Roman"/>
          <w:sz w:val="24"/>
          <w:szCs w:val="24"/>
          <w:lang w:val="es-MX"/>
        </w:rPr>
        <w:t>Morales</w:t>
      </w:r>
      <w:r w:rsidR="00A9002E">
        <w:rPr>
          <w:rFonts w:ascii="Times New Roman" w:hAnsi="Times New Roman" w:cs="Times New Roman"/>
          <w:sz w:val="24"/>
          <w:szCs w:val="24"/>
          <w:lang w:val="es-MX"/>
        </w:rPr>
        <w:t xml:space="preserve"> </w:t>
      </w:r>
      <w:r w:rsidR="00C05AC4" w:rsidRPr="0027773C">
        <w:rPr>
          <w:rFonts w:ascii="Times New Roman" w:hAnsi="Times New Roman" w:cs="Times New Roman"/>
          <w:sz w:val="24"/>
          <w:szCs w:val="24"/>
          <w:lang w:val="es-MX"/>
        </w:rPr>
        <w:t>(</w:t>
      </w:r>
      <w:r w:rsidR="00494FF0" w:rsidRPr="0027773C">
        <w:rPr>
          <w:rFonts w:ascii="Times New Roman" w:hAnsi="Times New Roman" w:cs="Times New Roman"/>
          <w:sz w:val="24"/>
          <w:szCs w:val="24"/>
          <w:lang w:val="es-MX"/>
        </w:rPr>
        <w:t>20</w:t>
      </w:r>
      <w:r w:rsidR="00494FF0">
        <w:rPr>
          <w:rFonts w:ascii="Times New Roman" w:hAnsi="Times New Roman" w:cs="Times New Roman"/>
          <w:sz w:val="24"/>
          <w:szCs w:val="24"/>
          <w:lang w:val="es-MX"/>
        </w:rPr>
        <w:t>1</w:t>
      </w:r>
      <w:r w:rsidR="00494FF0" w:rsidRPr="0027773C">
        <w:rPr>
          <w:rFonts w:ascii="Times New Roman" w:hAnsi="Times New Roman" w:cs="Times New Roman"/>
          <w:sz w:val="24"/>
          <w:szCs w:val="24"/>
          <w:lang w:val="es-MX"/>
        </w:rPr>
        <w:t>1</w:t>
      </w:r>
      <w:r w:rsidR="00C05AC4" w:rsidRPr="0027773C">
        <w:rPr>
          <w:rFonts w:ascii="Times New Roman" w:hAnsi="Times New Roman" w:cs="Times New Roman"/>
          <w:sz w:val="24"/>
          <w:szCs w:val="24"/>
          <w:lang w:val="es-MX"/>
        </w:rPr>
        <w:t>)</w:t>
      </w:r>
      <w:r w:rsidR="00A9002E">
        <w:rPr>
          <w:rFonts w:ascii="Times New Roman" w:hAnsi="Times New Roman" w:cs="Times New Roman"/>
          <w:sz w:val="24"/>
          <w:szCs w:val="24"/>
          <w:lang w:val="es-MX"/>
        </w:rPr>
        <w:t xml:space="preserve"> </w:t>
      </w:r>
      <w:r w:rsidR="00C05AC4" w:rsidRPr="0027773C">
        <w:rPr>
          <w:rFonts w:ascii="Times New Roman" w:hAnsi="Times New Roman" w:cs="Times New Roman"/>
          <w:sz w:val="24"/>
          <w:szCs w:val="24"/>
          <w:lang w:val="es-MX"/>
        </w:rPr>
        <w:t xml:space="preserve">y su relación con </w:t>
      </w:r>
      <w:r w:rsidR="00C05AC4" w:rsidRPr="008E5086">
        <w:rPr>
          <w:rFonts w:ascii="Times New Roman" w:hAnsi="Times New Roman" w:cs="Times New Roman"/>
          <w:sz w:val="24"/>
          <w:szCs w:val="24"/>
          <w:lang w:val="es-MX"/>
        </w:rPr>
        <w:t>el aprendizaje de un segundo idioma, debido a</w:t>
      </w:r>
      <w:r w:rsidR="00A9002E">
        <w:rPr>
          <w:rFonts w:ascii="Times New Roman" w:hAnsi="Times New Roman" w:cs="Times New Roman"/>
          <w:sz w:val="24"/>
          <w:szCs w:val="24"/>
          <w:lang w:val="es-MX"/>
        </w:rPr>
        <w:t xml:space="preserve"> </w:t>
      </w:r>
      <w:r w:rsidR="00C05AC4" w:rsidRPr="008E5086">
        <w:rPr>
          <w:rFonts w:ascii="Times New Roman" w:hAnsi="Times New Roman" w:cs="Times New Roman"/>
          <w:sz w:val="24"/>
          <w:szCs w:val="24"/>
          <w:lang w:val="es-MX"/>
        </w:rPr>
        <w:t>que pueden influir en el aprendizaje de una segunda lengua por lo que pueden ser</w:t>
      </w:r>
      <w:r w:rsidR="00A9002E">
        <w:rPr>
          <w:rFonts w:ascii="Times New Roman" w:hAnsi="Times New Roman" w:cs="Times New Roman"/>
          <w:sz w:val="24"/>
          <w:szCs w:val="24"/>
          <w:lang w:val="es-MX"/>
        </w:rPr>
        <w:t xml:space="preserve"> </w:t>
      </w:r>
      <w:r w:rsidR="00C05AC4" w:rsidRPr="008E5086">
        <w:rPr>
          <w:rFonts w:ascii="Times New Roman" w:hAnsi="Times New Roman" w:cs="Times New Roman"/>
          <w:sz w:val="24"/>
          <w:szCs w:val="24"/>
          <w:lang w:val="es-MX"/>
        </w:rPr>
        <w:t xml:space="preserve">un tema futuro de investigación, </w:t>
      </w:r>
    </w:p>
    <w:p w14:paraId="0D319174" w14:textId="5605EE97" w:rsidR="00494FE9" w:rsidRDefault="00494FE9" w:rsidP="00D34EDC">
      <w:pPr>
        <w:spacing w:after="0" w:line="360" w:lineRule="auto"/>
        <w:jc w:val="both"/>
        <w:rPr>
          <w:rFonts w:ascii="Times New Roman" w:hAnsi="Times New Roman" w:cs="Times New Roman"/>
          <w:sz w:val="24"/>
          <w:szCs w:val="24"/>
          <w:lang w:val="es-MX"/>
        </w:rPr>
      </w:pPr>
    </w:p>
    <w:p w14:paraId="3C9F0A3F" w14:textId="3C58E23D" w:rsidR="00DD51F3" w:rsidRDefault="00DD51F3" w:rsidP="00D34EDC">
      <w:pPr>
        <w:spacing w:after="0" w:line="360" w:lineRule="auto"/>
        <w:jc w:val="both"/>
        <w:rPr>
          <w:rFonts w:ascii="Times New Roman" w:hAnsi="Times New Roman" w:cs="Times New Roman"/>
          <w:sz w:val="24"/>
          <w:szCs w:val="24"/>
          <w:lang w:val="es-MX"/>
        </w:rPr>
      </w:pPr>
    </w:p>
    <w:p w14:paraId="38EBFF59" w14:textId="50AFD438" w:rsidR="00DD51F3" w:rsidRDefault="00DD51F3" w:rsidP="00D34EDC">
      <w:pPr>
        <w:spacing w:after="0" w:line="360" w:lineRule="auto"/>
        <w:jc w:val="both"/>
        <w:rPr>
          <w:rFonts w:ascii="Times New Roman" w:hAnsi="Times New Roman" w:cs="Times New Roman"/>
          <w:sz w:val="24"/>
          <w:szCs w:val="24"/>
          <w:lang w:val="es-MX"/>
        </w:rPr>
      </w:pPr>
    </w:p>
    <w:p w14:paraId="046D4EDA" w14:textId="7076A0E3" w:rsidR="00DD51F3" w:rsidRDefault="00DD51F3" w:rsidP="00D34EDC">
      <w:pPr>
        <w:spacing w:after="0" w:line="360" w:lineRule="auto"/>
        <w:jc w:val="both"/>
        <w:rPr>
          <w:rFonts w:ascii="Times New Roman" w:hAnsi="Times New Roman" w:cs="Times New Roman"/>
          <w:sz w:val="24"/>
          <w:szCs w:val="24"/>
          <w:lang w:val="es-MX"/>
        </w:rPr>
      </w:pPr>
    </w:p>
    <w:p w14:paraId="12071E4D" w14:textId="362230F0" w:rsidR="00DD51F3" w:rsidRDefault="00DD51F3" w:rsidP="00D34EDC">
      <w:pPr>
        <w:spacing w:after="0" w:line="360" w:lineRule="auto"/>
        <w:jc w:val="both"/>
        <w:rPr>
          <w:rFonts w:ascii="Times New Roman" w:hAnsi="Times New Roman" w:cs="Times New Roman"/>
          <w:sz w:val="24"/>
          <w:szCs w:val="24"/>
          <w:lang w:val="es-MX"/>
        </w:rPr>
      </w:pPr>
    </w:p>
    <w:p w14:paraId="58BC2D2B" w14:textId="461DBD7C" w:rsidR="00DD51F3" w:rsidRDefault="00DD51F3" w:rsidP="00D34EDC">
      <w:pPr>
        <w:spacing w:after="0" w:line="360" w:lineRule="auto"/>
        <w:jc w:val="both"/>
        <w:rPr>
          <w:rFonts w:ascii="Times New Roman" w:hAnsi="Times New Roman" w:cs="Times New Roman"/>
          <w:sz w:val="24"/>
          <w:szCs w:val="24"/>
          <w:lang w:val="es-MX"/>
        </w:rPr>
      </w:pPr>
    </w:p>
    <w:p w14:paraId="7DFB2957" w14:textId="276DF301" w:rsidR="00DD51F3" w:rsidRDefault="00DD51F3" w:rsidP="00D34EDC">
      <w:pPr>
        <w:spacing w:after="0" w:line="360" w:lineRule="auto"/>
        <w:jc w:val="both"/>
        <w:rPr>
          <w:rFonts w:ascii="Times New Roman" w:hAnsi="Times New Roman" w:cs="Times New Roman"/>
          <w:sz w:val="24"/>
          <w:szCs w:val="24"/>
          <w:lang w:val="es-MX"/>
        </w:rPr>
      </w:pPr>
    </w:p>
    <w:p w14:paraId="401045B4" w14:textId="4B4EEA26" w:rsidR="00DD51F3" w:rsidRDefault="00DD51F3" w:rsidP="00D34EDC">
      <w:pPr>
        <w:spacing w:after="0" w:line="360" w:lineRule="auto"/>
        <w:jc w:val="both"/>
        <w:rPr>
          <w:rFonts w:ascii="Times New Roman" w:hAnsi="Times New Roman" w:cs="Times New Roman"/>
          <w:sz w:val="24"/>
          <w:szCs w:val="24"/>
          <w:lang w:val="es-MX"/>
        </w:rPr>
      </w:pPr>
    </w:p>
    <w:p w14:paraId="2D7992E4" w14:textId="2C04FB90" w:rsidR="00DD51F3" w:rsidRDefault="00DD51F3" w:rsidP="00D34EDC">
      <w:pPr>
        <w:spacing w:after="0" w:line="360" w:lineRule="auto"/>
        <w:jc w:val="both"/>
        <w:rPr>
          <w:rFonts w:ascii="Times New Roman" w:hAnsi="Times New Roman" w:cs="Times New Roman"/>
          <w:sz w:val="24"/>
          <w:szCs w:val="24"/>
          <w:lang w:val="es-MX"/>
        </w:rPr>
      </w:pPr>
    </w:p>
    <w:p w14:paraId="563388C5" w14:textId="1212D605" w:rsidR="00DD51F3" w:rsidRDefault="00DD51F3" w:rsidP="00D34EDC">
      <w:pPr>
        <w:spacing w:after="0" w:line="360" w:lineRule="auto"/>
        <w:jc w:val="both"/>
        <w:rPr>
          <w:rFonts w:ascii="Times New Roman" w:hAnsi="Times New Roman" w:cs="Times New Roman"/>
          <w:sz w:val="24"/>
          <w:szCs w:val="24"/>
          <w:lang w:val="es-MX"/>
        </w:rPr>
      </w:pPr>
    </w:p>
    <w:p w14:paraId="36D4A061" w14:textId="77777777" w:rsidR="00DD51F3" w:rsidRPr="008E5086" w:rsidRDefault="00DD51F3" w:rsidP="00D34EDC">
      <w:pPr>
        <w:spacing w:after="0" w:line="360" w:lineRule="auto"/>
        <w:jc w:val="both"/>
        <w:rPr>
          <w:rFonts w:ascii="Times New Roman" w:hAnsi="Times New Roman" w:cs="Times New Roman"/>
          <w:sz w:val="24"/>
          <w:szCs w:val="24"/>
          <w:lang w:val="es-MX"/>
        </w:rPr>
      </w:pPr>
    </w:p>
    <w:p w14:paraId="41A5C131" w14:textId="77777777" w:rsidR="00494FE9" w:rsidRPr="00062664" w:rsidRDefault="00494FE9" w:rsidP="00D34EDC">
      <w:pPr>
        <w:spacing w:after="0" w:line="360" w:lineRule="auto"/>
        <w:rPr>
          <w:rFonts w:cstheme="minorHAnsi"/>
          <w:b/>
          <w:sz w:val="28"/>
          <w:szCs w:val="24"/>
          <w:lang w:val="es-MX"/>
        </w:rPr>
      </w:pPr>
      <w:r w:rsidRPr="00062664">
        <w:rPr>
          <w:rFonts w:cstheme="minorHAnsi"/>
          <w:b/>
          <w:sz w:val="28"/>
          <w:szCs w:val="24"/>
          <w:lang w:val="es-MX"/>
        </w:rPr>
        <w:lastRenderedPageBreak/>
        <w:t>Referencias</w:t>
      </w:r>
    </w:p>
    <w:p w14:paraId="0EF15B88" w14:textId="3464900A" w:rsidR="00494FE9" w:rsidRPr="00062664" w:rsidRDefault="00494FE9" w:rsidP="00D34EDC">
      <w:pPr>
        <w:spacing w:after="0" w:line="360" w:lineRule="auto"/>
        <w:ind w:left="709" w:hanging="709"/>
        <w:jc w:val="both"/>
        <w:rPr>
          <w:rFonts w:ascii="Times New Roman" w:hAnsi="Times New Roman" w:cs="Times New Roman"/>
          <w:sz w:val="24"/>
          <w:szCs w:val="24"/>
          <w:lang w:val="es-MX"/>
        </w:rPr>
      </w:pPr>
      <w:bookmarkStart w:id="2" w:name="_Hlk130131782"/>
      <w:r w:rsidRPr="0027773C">
        <w:rPr>
          <w:rFonts w:ascii="Times New Roman" w:hAnsi="Times New Roman" w:cs="Times New Roman"/>
          <w:sz w:val="24"/>
          <w:szCs w:val="24"/>
          <w:lang w:val="es-MX"/>
        </w:rPr>
        <w:t>Al-</w:t>
      </w:r>
      <w:proofErr w:type="spellStart"/>
      <w:r w:rsidRPr="0027773C">
        <w:rPr>
          <w:rFonts w:ascii="Times New Roman" w:hAnsi="Times New Roman" w:cs="Times New Roman"/>
          <w:sz w:val="24"/>
          <w:szCs w:val="24"/>
          <w:lang w:val="es-MX"/>
        </w:rPr>
        <w:t>Haj</w:t>
      </w:r>
      <w:proofErr w:type="spellEnd"/>
      <w:r w:rsidRPr="0027773C">
        <w:rPr>
          <w:rFonts w:ascii="Times New Roman" w:hAnsi="Times New Roman" w:cs="Times New Roman"/>
          <w:sz w:val="24"/>
          <w:szCs w:val="24"/>
          <w:lang w:val="es-MX"/>
        </w:rPr>
        <w:t>, A.</w:t>
      </w:r>
      <w:r w:rsidR="00484424">
        <w:rPr>
          <w:rFonts w:ascii="Times New Roman" w:hAnsi="Times New Roman" w:cs="Times New Roman"/>
          <w:sz w:val="24"/>
          <w:szCs w:val="24"/>
          <w:lang w:val="es-MX"/>
        </w:rPr>
        <w:t xml:space="preserve"> </w:t>
      </w:r>
      <w:r w:rsidRPr="0027773C">
        <w:rPr>
          <w:rFonts w:ascii="Times New Roman" w:hAnsi="Times New Roman" w:cs="Times New Roman"/>
          <w:sz w:val="24"/>
          <w:szCs w:val="24"/>
          <w:lang w:val="es-MX"/>
        </w:rPr>
        <w:t xml:space="preserve">M. (2011). </w:t>
      </w:r>
      <w:r w:rsidRPr="008E5086">
        <w:rPr>
          <w:rFonts w:ascii="Times New Roman" w:hAnsi="Times New Roman" w:cs="Times New Roman"/>
          <w:sz w:val="24"/>
          <w:szCs w:val="24"/>
        </w:rPr>
        <w:t>Enhancing Motivation in the EFL Classrooms Is the Solution (A Case Study of Secondary Schools of the Gezira State, Sudan). </w:t>
      </w:r>
      <w:proofErr w:type="spellStart"/>
      <w:r w:rsidRPr="00062664">
        <w:rPr>
          <w:rFonts w:ascii="Times New Roman" w:hAnsi="Times New Roman" w:cs="Times New Roman"/>
          <w:i/>
          <w:iCs/>
          <w:sz w:val="24"/>
          <w:szCs w:val="24"/>
          <w:lang w:val="es-MX"/>
        </w:rPr>
        <w:t>Journal</w:t>
      </w:r>
      <w:proofErr w:type="spellEnd"/>
      <w:r w:rsidRPr="00062664">
        <w:rPr>
          <w:rFonts w:ascii="Times New Roman" w:hAnsi="Times New Roman" w:cs="Times New Roman"/>
          <w:i/>
          <w:iCs/>
          <w:sz w:val="24"/>
          <w:szCs w:val="24"/>
          <w:lang w:val="es-MX"/>
        </w:rPr>
        <w:t xml:space="preserve"> </w:t>
      </w:r>
      <w:proofErr w:type="spellStart"/>
      <w:r w:rsidRPr="00062664">
        <w:rPr>
          <w:rFonts w:ascii="Times New Roman" w:hAnsi="Times New Roman" w:cs="Times New Roman"/>
          <w:i/>
          <w:iCs/>
          <w:sz w:val="24"/>
          <w:szCs w:val="24"/>
          <w:lang w:val="es-MX"/>
        </w:rPr>
        <w:t>of</w:t>
      </w:r>
      <w:proofErr w:type="spellEnd"/>
      <w:r w:rsidRPr="00062664">
        <w:rPr>
          <w:rFonts w:ascii="Times New Roman" w:hAnsi="Times New Roman" w:cs="Times New Roman"/>
          <w:i/>
          <w:iCs/>
          <w:sz w:val="24"/>
          <w:szCs w:val="24"/>
          <w:lang w:val="es-MX"/>
        </w:rPr>
        <w:t xml:space="preserve"> </w:t>
      </w:r>
      <w:proofErr w:type="spellStart"/>
      <w:r w:rsidRPr="00062664">
        <w:rPr>
          <w:rFonts w:ascii="Times New Roman" w:hAnsi="Times New Roman" w:cs="Times New Roman"/>
          <w:i/>
          <w:iCs/>
          <w:sz w:val="24"/>
          <w:szCs w:val="24"/>
          <w:lang w:val="es-MX"/>
        </w:rPr>
        <w:t>Language</w:t>
      </w:r>
      <w:proofErr w:type="spellEnd"/>
      <w:r w:rsidRPr="00062664">
        <w:rPr>
          <w:rFonts w:ascii="Times New Roman" w:hAnsi="Times New Roman" w:cs="Times New Roman"/>
          <w:i/>
          <w:iCs/>
          <w:sz w:val="24"/>
          <w:szCs w:val="24"/>
          <w:lang w:val="es-MX"/>
        </w:rPr>
        <w:t xml:space="preserve"> </w:t>
      </w:r>
      <w:proofErr w:type="spellStart"/>
      <w:r w:rsidRPr="00062664">
        <w:rPr>
          <w:rFonts w:ascii="Times New Roman" w:hAnsi="Times New Roman" w:cs="Times New Roman"/>
          <w:i/>
          <w:iCs/>
          <w:sz w:val="24"/>
          <w:szCs w:val="24"/>
          <w:lang w:val="es-MX"/>
        </w:rPr>
        <w:t>Teaching</w:t>
      </w:r>
      <w:proofErr w:type="spellEnd"/>
      <w:r w:rsidRPr="00062664">
        <w:rPr>
          <w:rFonts w:ascii="Times New Roman" w:hAnsi="Times New Roman" w:cs="Times New Roman"/>
          <w:i/>
          <w:iCs/>
          <w:sz w:val="24"/>
          <w:szCs w:val="24"/>
          <w:lang w:val="es-MX"/>
        </w:rPr>
        <w:t xml:space="preserve"> and </w:t>
      </w:r>
      <w:proofErr w:type="spellStart"/>
      <w:r w:rsidRPr="00062664">
        <w:rPr>
          <w:rFonts w:ascii="Times New Roman" w:hAnsi="Times New Roman" w:cs="Times New Roman"/>
          <w:i/>
          <w:iCs/>
          <w:sz w:val="24"/>
          <w:szCs w:val="24"/>
          <w:lang w:val="es-MX"/>
        </w:rPr>
        <w:t>Research</w:t>
      </w:r>
      <w:proofErr w:type="spellEnd"/>
      <w:r w:rsidRPr="00062664">
        <w:rPr>
          <w:rFonts w:ascii="Times New Roman" w:hAnsi="Times New Roman" w:cs="Times New Roman"/>
          <w:i/>
          <w:iCs/>
          <w:sz w:val="24"/>
          <w:szCs w:val="24"/>
          <w:lang w:val="es-MX"/>
        </w:rPr>
        <w:t>, 2</w:t>
      </w:r>
      <w:r w:rsidR="0094333B" w:rsidRPr="00062664">
        <w:rPr>
          <w:rFonts w:ascii="Times New Roman" w:hAnsi="Times New Roman" w:cs="Times New Roman"/>
          <w:sz w:val="24"/>
          <w:szCs w:val="24"/>
          <w:lang w:val="es-MX"/>
        </w:rPr>
        <w:t>(3)</w:t>
      </w:r>
      <w:r w:rsidRPr="00062664">
        <w:rPr>
          <w:rFonts w:ascii="Times New Roman" w:hAnsi="Times New Roman" w:cs="Times New Roman"/>
          <w:sz w:val="24"/>
          <w:szCs w:val="24"/>
          <w:lang w:val="es-MX"/>
        </w:rPr>
        <w:t>, 524-529.</w:t>
      </w:r>
    </w:p>
    <w:p w14:paraId="5667E4FB" w14:textId="77777777" w:rsidR="00C175BC" w:rsidRDefault="00C175BC" w:rsidP="00C175BC">
      <w:pPr>
        <w:spacing w:after="0" w:line="360" w:lineRule="auto"/>
        <w:ind w:left="709" w:hanging="709"/>
        <w:jc w:val="both"/>
        <w:rPr>
          <w:rStyle w:val="Hipervnculo"/>
          <w:rFonts w:ascii="Times New Roman" w:hAnsi="Times New Roman" w:cs="Times New Roman"/>
          <w:color w:val="000000" w:themeColor="text1"/>
          <w:sz w:val="24"/>
          <w:szCs w:val="24"/>
          <w:u w:val="none"/>
          <w:lang w:val="es-MX"/>
        </w:rPr>
      </w:pPr>
      <w:bookmarkStart w:id="3" w:name="_Hlk121249362"/>
      <w:r>
        <w:rPr>
          <w:rStyle w:val="Hipervnculo"/>
          <w:rFonts w:ascii="Times New Roman" w:hAnsi="Times New Roman" w:cs="Times New Roman"/>
          <w:color w:val="000000" w:themeColor="text1"/>
          <w:sz w:val="24"/>
          <w:szCs w:val="24"/>
          <w:u w:val="none"/>
          <w:lang w:val="es-MX"/>
        </w:rPr>
        <w:t>Aragón, J. M.</w:t>
      </w:r>
      <w:r w:rsidRPr="00690ECB">
        <w:rPr>
          <w:rStyle w:val="Hipervnculo"/>
          <w:rFonts w:ascii="Times New Roman" w:hAnsi="Times New Roman" w:cs="Times New Roman"/>
          <w:color w:val="000000" w:themeColor="text1"/>
          <w:sz w:val="24"/>
          <w:szCs w:val="24"/>
          <w:u w:val="none"/>
          <w:lang w:val="es-MX"/>
        </w:rPr>
        <w:t xml:space="preserve"> (2011). Adquisición o aprendizaje de una segunda lengua. </w:t>
      </w:r>
      <w:r w:rsidRPr="00690ECB">
        <w:rPr>
          <w:rStyle w:val="Hipervnculo"/>
          <w:rFonts w:ascii="Times New Roman" w:hAnsi="Times New Roman" w:cs="Times New Roman"/>
          <w:i/>
          <w:iCs/>
          <w:color w:val="000000" w:themeColor="text1"/>
          <w:sz w:val="24"/>
          <w:szCs w:val="24"/>
          <w:u w:val="none"/>
          <w:lang w:val="es-MX"/>
        </w:rPr>
        <w:t xml:space="preserve">Temas para la </w:t>
      </w:r>
      <w:r>
        <w:rPr>
          <w:rStyle w:val="Hipervnculo"/>
          <w:rFonts w:ascii="Times New Roman" w:hAnsi="Times New Roman" w:cs="Times New Roman"/>
          <w:i/>
          <w:iCs/>
          <w:color w:val="000000" w:themeColor="text1"/>
          <w:sz w:val="24"/>
          <w:szCs w:val="24"/>
          <w:u w:val="none"/>
          <w:lang w:val="es-MX"/>
        </w:rPr>
        <w:t>E</w:t>
      </w:r>
      <w:r w:rsidRPr="00690ECB">
        <w:rPr>
          <w:rStyle w:val="Hipervnculo"/>
          <w:rFonts w:ascii="Times New Roman" w:hAnsi="Times New Roman" w:cs="Times New Roman"/>
          <w:i/>
          <w:iCs/>
          <w:color w:val="000000" w:themeColor="text1"/>
          <w:sz w:val="24"/>
          <w:szCs w:val="24"/>
          <w:u w:val="none"/>
          <w:lang w:val="es-MX"/>
        </w:rPr>
        <w:t>nseñanza</w:t>
      </w:r>
      <w:r>
        <w:rPr>
          <w:rStyle w:val="Hipervnculo"/>
          <w:rFonts w:ascii="Times New Roman" w:hAnsi="Times New Roman" w:cs="Times New Roman"/>
          <w:i/>
          <w:iCs/>
          <w:color w:val="000000" w:themeColor="text1"/>
          <w:sz w:val="24"/>
          <w:szCs w:val="24"/>
          <w:u w:val="none"/>
          <w:lang w:val="es-MX"/>
        </w:rPr>
        <w:t xml:space="preserve">, </w:t>
      </w:r>
      <w:r>
        <w:rPr>
          <w:rStyle w:val="Hipervnculo"/>
          <w:rFonts w:ascii="Times New Roman" w:hAnsi="Times New Roman" w:cs="Times New Roman"/>
          <w:color w:val="000000" w:themeColor="text1"/>
          <w:sz w:val="24"/>
          <w:szCs w:val="24"/>
          <w:u w:val="none"/>
          <w:lang w:val="es-MX"/>
        </w:rPr>
        <w:t>(17)</w:t>
      </w:r>
      <w:r w:rsidRPr="00690ECB">
        <w:rPr>
          <w:rStyle w:val="Hipervnculo"/>
          <w:rFonts w:ascii="Times New Roman" w:hAnsi="Times New Roman" w:cs="Times New Roman"/>
          <w:color w:val="000000" w:themeColor="text1"/>
          <w:sz w:val="24"/>
          <w:szCs w:val="24"/>
          <w:u w:val="none"/>
          <w:lang w:val="es-MX"/>
        </w:rPr>
        <w:t>.</w:t>
      </w:r>
      <w:r>
        <w:rPr>
          <w:rStyle w:val="Hipervnculo"/>
          <w:rFonts w:ascii="Times New Roman" w:hAnsi="Times New Roman" w:cs="Times New Roman"/>
          <w:color w:val="000000" w:themeColor="text1"/>
          <w:sz w:val="24"/>
          <w:szCs w:val="24"/>
          <w:u w:val="none"/>
          <w:lang w:val="es-MX"/>
        </w:rPr>
        <w:t xml:space="preserve"> Recuperado de </w:t>
      </w:r>
      <w:r w:rsidRPr="00C175BC">
        <w:rPr>
          <w:rStyle w:val="Hipervnculo"/>
          <w:rFonts w:ascii="Times New Roman" w:hAnsi="Times New Roman" w:cs="Times New Roman"/>
          <w:color w:val="000000" w:themeColor="text1"/>
          <w:sz w:val="24"/>
          <w:szCs w:val="24"/>
          <w:u w:val="none"/>
          <w:lang w:val="es-MX"/>
        </w:rPr>
        <w:t>https://www.feandalucia.ccoo.es/indcontei.aspx?d=6316&amp;s=0&amp;ind=280</w:t>
      </w:r>
      <w:r>
        <w:rPr>
          <w:rStyle w:val="Hipervnculo"/>
          <w:rFonts w:ascii="Times New Roman" w:hAnsi="Times New Roman" w:cs="Times New Roman"/>
          <w:color w:val="000000" w:themeColor="text1"/>
          <w:sz w:val="24"/>
          <w:szCs w:val="24"/>
          <w:u w:val="none"/>
          <w:lang w:val="es-MX"/>
        </w:rPr>
        <w:t>.</w:t>
      </w:r>
      <w:r w:rsidRPr="00690ECB">
        <w:rPr>
          <w:rStyle w:val="Hipervnculo"/>
          <w:rFonts w:ascii="Times New Roman" w:hAnsi="Times New Roman" w:cs="Times New Roman"/>
          <w:color w:val="000000" w:themeColor="text1"/>
          <w:sz w:val="24"/>
          <w:szCs w:val="24"/>
          <w:u w:val="none"/>
          <w:lang w:val="es-MX"/>
        </w:rPr>
        <w:t xml:space="preserve"> </w:t>
      </w:r>
    </w:p>
    <w:p w14:paraId="628F48AD" w14:textId="610A2758" w:rsidR="001008CD" w:rsidRDefault="001008CD" w:rsidP="00D34EDC">
      <w:pPr>
        <w:spacing w:after="0" w:line="360" w:lineRule="auto"/>
        <w:ind w:left="709" w:hanging="709"/>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 xml:space="preserve">Arrimada, </w:t>
      </w:r>
      <w:r w:rsidR="00BC7EFF">
        <w:rPr>
          <w:rFonts w:ascii="Times New Roman" w:eastAsia="Times New Roman" w:hAnsi="Times New Roman" w:cs="Times New Roman"/>
          <w:sz w:val="24"/>
          <w:szCs w:val="24"/>
          <w:lang w:val="es-MX" w:eastAsia="es-MX"/>
        </w:rPr>
        <w:t>M.</w:t>
      </w:r>
      <w:r w:rsidRPr="008E5086">
        <w:rPr>
          <w:rFonts w:ascii="Times New Roman" w:eastAsia="Times New Roman" w:hAnsi="Times New Roman" w:cs="Times New Roman"/>
          <w:sz w:val="24"/>
          <w:szCs w:val="24"/>
          <w:lang w:val="es-MX" w:eastAsia="es-MX"/>
        </w:rPr>
        <w:t xml:space="preserve"> (</w:t>
      </w:r>
      <w:r>
        <w:rPr>
          <w:rFonts w:ascii="Times New Roman" w:eastAsia="Times New Roman" w:hAnsi="Times New Roman" w:cs="Times New Roman"/>
          <w:sz w:val="24"/>
          <w:szCs w:val="24"/>
          <w:lang w:val="es-MX" w:eastAsia="es-MX"/>
        </w:rPr>
        <w:t xml:space="preserve">27 de diciembre de 2021). </w:t>
      </w:r>
      <w:r w:rsidR="00BC7EFF">
        <w:rPr>
          <w:rFonts w:ascii="Times New Roman" w:eastAsia="Times New Roman" w:hAnsi="Times New Roman" w:cs="Times New Roman"/>
          <w:sz w:val="24"/>
          <w:szCs w:val="24"/>
          <w:lang w:val="es-MX" w:eastAsia="es-MX"/>
        </w:rPr>
        <w:t xml:space="preserve">Proceso motivacional: qué es, etapas y teorías que lo explican. Psicología y Mente. </w:t>
      </w:r>
      <w:r w:rsidR="009135E6">
        <w:rPr>
          <w:rFonts w:ascii="Times New Roman" w:eastAsia="Times New Roman" w:hAnsi="Times New Roman" w:cs="Times New Roman"/>
          <w:sz w:val="24"/>
          <w:szCs w:val="24"/>
          <w:lang w:val="es-MX" w:eastAsia="es-MX"/>
        </w:rPr>
        <w:t xml:space="preserve">Recuperado de </w:t>
      </w:r>
      <w:r w:rsidR="009135E6" w:rsidRPr="009135E6">
        <w:rPr>
          <w:rFonts w:ascii="Times New Roman" w:eastAsia="Times New Roman" w:hAnsi="Times New Roman" w:cs="Times New Roman"/>
          <w:sz w:val="24"/>
          <w:szCs w:val="24"/>
          <w:lang w:val="es-MX" w:eastAsia="es-MX"/>
        </w:rPr>
        <w:t>https://psicologiaymente.com/psicologia/proceso-motivacional#google_vignette</w:t>
      </w:r>
      <w:r w:rsidR="009135E6">
        <w:rPr>
          <w:rFonts w:ascii="Times New Roman" w:eastAsia="Times New Roman" w:hAnsi="Times New Roman" w:cs="Times New Roman"/>
          <w:sz w:val="24"/>
          <w:szCs w:val="24"/>
          <w:lang w:val="es-MX" w:eastAsia="es-MX"/>
        </w:rPr>
        <w:t>.</w:t>
      </w:r>
      <w:r w:rsidR="00BC7EFF">
        <w:rPr>
          <w:rFonts w:ascii="Times New Roman" w:eastAsia="Times New Roman" w:hAnsi="Times New Roman" w:cs="Times New Roman"/>
          <w:sz w:val="24"/>
          <w:szCs w:val="24"/>
          <w:lang w:val="es-MX" w:eastAsia="es-MX"/>
        </w:rPr>
        <w:t xml:space="preserve"> </w:t>
      </w:r>
    </w:p>
    <w:p w14:paraId="5C512501" w14:textId="6ECE78E5" w:rsidR="00F11297" w:rsidRPr="006615CE" w:rsidRDefault="00F11297" w:rsidP="00D34EDC">
      <w:pPr>
        <w:spacing w:after="0" w:line="360" w:lineRule="auto"/>
        <w:ind w:left="709" w:hanging="709"/>
        <w:jc w:val="both"/>
        <w:rPr>
          <w:rFonts w:ascii="Times New Roman" w:hAnsi="Times New Roman" w:cs="Times New Roman"/>
          <w:color w:val="000000" w:themeColor="text1"/>
          <w:sz w:val="24"/>
          <w:szCs w:val="24"/>
        </w:rPr>
      </w:pPr>
      <w:proofErr w:type="spellStart"/>
      <w:r w:rsidRPr="00CD63DD">
        <w:rPr>
          <w:rFonts w:ascii="Times New Roman" w:hAnsi="Times New Roman" w:cs="Times New Roman"/>
          <w:sz w:val="24"/>
          <w:szCs w:val="24"/>
        </w:rPr>
        <w:t>Bahous</w:t>
      </w:r>
      <w:proofErr w:type="spellEnd"/>
      <w:r w:rsidRPr="00CD63DD">
        <w:rPr>
          <w:rFonts w:ascii="Times New Roman" w:hAnsi="Times New Roman" w:cs="Times New Roman"/>
          <w:sz w:val="24"/>
          <w:szCs w:val="24"/>
        </w:rPr>
        <w:t>, R., Bacha, N.</w:t>
      </w:r>
      <w:r w:rsidR="00CD63DD" w:rsidRPr="00062664">
        <w:rPr>
          <w:rFonts w:ascii="Times New Roman" w:hAnsi="Times New Roman" w:cs="Times New Roman"/>
          <w:sz w:val="24"/>
          <w:szCs w:val="24"/>
        </w:rPr>
        <w:t xml:space="preserve"> </w:t>
      </w:r>
      <w:r w:rsidRPr="00CD63DD">
        <w:rPr>
          <w:rFonts w:ascii="Times New Roman" w:hAnsi="Times New Roman" w:cs="Times New Roman"/>
          <w:sz w:val="24"/>
          <w:szCs w:val="24"/>
        </w:rPr>
        <w:t xml:space="preserve">N. </w:t>
      </w:r>
      <w:r w:rsidR="00CD63DD" w:rsidRPr="00062664">
        <w:rPr>
          <w:rFonts w:ascii="Times New Roman" w:hAnsi="Times New Roman" w:cs="Times New Roman"/>
          <w:sz w:val="24"/>
          <w:szCs w:val="24"/>
        </w:rPr>
        <w:t xml:space="preserve">and </w:t>
      </w:r>
      <w:proofErr w:type="spellStart"/>
      <w:r w:rsidRPr="00062664">
        <w:rPr>
          <w:rFonts w:ascii="Times New Roman" w:hAnsi="Times New Roman" w:cs="Times New Roman"/>
          <w:sz w:val="24"/>
          <w:szCs w:val="24"/>
        </w:rPr>
        <w:t>Nabhani</w:t>
      </w:r>
      <w:proofErr w:type="spellEnd"/>
      <w:r w:rsidRPr="00062664">
        <w:rPr>
          <w:rFonts w:ascii="Times New Roman" w:hAnsi="Times New Roman" w:cs="Times New Roman"/>
          <w:sz w:val="24"/>
          <w:szCs w:val="24"/>
        </w:rPr>
        <w:t xml:space="preserve">, M. (2011). </w:t>
      </w:r>
      <w:bookmarkEnd w:id="3"/>
      <w:r w:rsidRPr="008E5086">
        <w:rPr>
          <w:rFonts w:ascii="Times New Roman" w:hAnsi="Times New Roman" w:cs="Times New Roman"/>
          <w:sz w:val="24"/>
          <w:szCs w:val="24"/>
        </w:rPr>
        <w:t>Motivating Students in the EFL Classroom: A Case Study of Perspectives. </w:t>
      </w:r>
      <w:r w:rsidRPr="008E5086">
        <w:rPr>
          <w:rFonts w:ascii="Times New Roman" w:hAnsi="Times New Roman" w:cs="Times New Roman"/>
          <w:i/>
          <w:iCs/>
          <w:sz w:val="24"/>
          <w:szCs w:val="24"/>
        </w:rPr>
        <w:t>English Language Teaching, 4</w:t>
      </w:r>
      <w:r w:rsidRPr="008E5086">
        <w:rPr>
          <w:rFonts w:ascii="Times New Roman" w:hAnsi="Times New Roman" w:cs="Times New Roman"/>
          <w:sz w:val="24"/>
          <w:szCs w:val="24"/>
        </w:rPr>
        <w:t xml:space="preserve">, 33-43. </w:t>
      </w:r>
      <w:proofErr w:type="spellStart"/>
      <w:r w:rsidR="00CD63DD" w:rsidRPr="006615CE">
        <w:rPr>
          <w:rFonts w:ascii="Times New Roman" w:hAnsi="Times New Roman" w:cs="Times New Roman"/>
          <w:sz w:val="24"/>
          <w:szCs w:val="24"/>
        </w:rPr>
        <w:t>Re</w:t>
      </w:r>
      <w:r w:rsidR="00CC76A2" w:rsidRPr="006615CE">
        <w:rPr>
          <w:rFonts w:ascii="Times New Roman" w:hAnsi="Times New Roman" w:cs="Times New Roman"/>
          <w:sz w:val="24"/>
          <w:szCs w:val="24"/>
        </w:rPr>
        <w:t>cuperado</w:t>
      </w:r>
      <w:proofErr w:type="spellEnd"/>
      <w:r w:rsidR="00CC76A2" w:rsidRPr="006615CE">
        <w:rPr>
          <w:rFonts w:ascii="Times New Roman" w:hAnsi="Times New Roman" w:cs="Times New Roman"/>
          <w:sz w:val="24"/>
          <w:szCs w:val="24"/>
        </w:rPr>
        <w:t xml:space="preserve"> de:</w:t>
      </w:r>
      <w:r w:rsidR="00CD63DD" w:rsidRPr="006615CE">
        <w:rPr>
          <w:rFonts w:ascii="Times New Roman" w:hAnsi="Times New Roman" w:cs="Times New Roman"/>
          <w:sz w:val="24"/>
          <w:szCs w:val="24"/>
        </w:rPr>
        <w:t xml:space="preserve"> </w:t>
      </w:r>
      <w:hyperlink r:id="rId18" w:history="1">
        <w:r w:rsidR="00CD63DD" w:rsidRPr="006615CE">
          <w:rPr>
            <w:rStyle w:val="Hipervnculo"/>
            <w:rFonts w:ascii="Times New Roman" w:hAnsi="Times New Roman" w:cs="Times New Roman"/>
            <w:color w:val="000000" w:themeColor="text1"/>
            <w:sz w:val="24"/>
            <w:szCs w:val="24"/>
            <w:u w:val="none"/>
          </w:rPr>
          <w:t>https://www.semanticscholar.org/paper/Motivating-Students-in-the-EFL-Classroom%3A-A-Case-of-Bahous-Bacha/fe659faa086b6515601d0b237d0ec334e51c4c9c</w:t>
        </w:r>
      </w:hyperlink>
      <w:r w:rsidR="00CD63DD" w:rsidRPr="006615CE">
        <w:rPr>
          <w:rStyle w:val="Hipervnculo"/>
          <w:rFonts w:ascii="Times New Roman" w:hAnsi="Times New Roman" w:cs="Times New Roman"/>
          <w:color w:val="000000" w:themeColor="text1"/>
          <w:sz w:val="24"/>
          <w:szCs w:val="24"/>
          <w:u w:val="none"/>
        </w:rPr>
        <w:t>.</w:t>
      </w:r>
    </w:p>
    <w:p w14:paraId="300584D6" w14:textId="68C6F7D4" w:rsidR="00494FE9" w:rsidRPr="00CC76A2" w:rsidRDefault="00494FE9" w:rsidP="00D34EDC">
      <w:pPr>
        <w:spacing w:after="0" w:line="360" w:lineRule="auto"/>
        <w:ind w:left="709" w:hanging="709"/>
        <w:jc w:val="both"/>
        <w:rPr>
          <w:rStyle w:val="Hipervnculo"/>
          <w:rFonts w:ascii="Times New Roman" w:hAnsi="Times New Roman" w:cs="Times New Roman"/>
          <w:color w:val="000000" w:themeColor="text1"/>
          <w:sz w:val="24"/>
          <w:szCs w:val="24"/>
          <w:u w:val="none"/>
          <w:lang w:val="es-MX"/>
        </w:rPr>
      </w:pPr>
      <w:r w:rsidRPr="008E5086">
        <w:rPr>
          <w:rFonts w:ascii="Times New Roman" w:hAnsi="Times New Roman" w:cs="Times New Roman"/>
          <w:sz w:val="24"/>
          <w:szCs w:val="24"/>
          <w:lang w:val="es-MX"/>
        </w:rPr>
        <w:t>Beltrán</w:t>
      </w:r>
      <w:r w:rsidR="003E71C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L. (2015)</w:t>
      </w:r>
      <w:r w:rsidR="003E71C6">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Influencia cultural en la motivación para el aprendizaje del inglés como lengua extranjera</w:t>
      </w:r>
      <w:r w:rsidR="003E71C6">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w:t>
      </w:r>
      <w:r w:rsidRPr="00062664">
        <w:rPr>
          <w:rFonts w:ascii="Times New Roman" w:hAnsi="Times New Roman" w:cs="Times New Roman"/>
          <w:i/>
          <w:iCs/>
          <w:sz w:val="24"/>
          <w:szCs w:val="24"/>
          <w:lang w:val="es-MX"/>
        </w:rPr>
        <w:t>Revista Interamericana de Investigación, Educación y Pedagogía</w:t>
      </w:r>
      <w:r w:rsidR="00E2415B">
        <w:rPr>
          <w:rFonts w:ascii="Times New Roman" w:hAnsi="Times New Roman" w:cs="Times New Roman"/>
          <w:i/>
          <w:iCs/>
          <w:sz w:val="24"/>
          <w:szCs w:val="24"/>
          <w:lang w:val="es-MX"/>
        </w:rPr>
        <w:t xml:space="preserve">, </w:t>
      </w:r>
      <w:r w:rsidR="003E71C6">
        <w:rPr>
          <w:rFonts w:ascii="Times New Roman" w:hAnsi="Times New Roman" w:cs="Times New Roman"/>
          <w:i/>
          <w:iCs/>
          <w:sz w:val="24"/>
          <w:szCs w:val="24"/>
          <w:lang w:val="es-MX"/>
        </w:rPr>
        <w:t>8</w:t>
      </w:r>
      <w:r w:rsidR="003E71C6">
        <w:rPr>
          <w:rFonts w:ascii="Times New Roman" w:hAnsi="Times New Roman" w:cs="Times New Roman"/>
          <w:sz w:val="24"/>
          <w:szCs w:val="24"/>
          <w:lang w:val="es-MX"/>
        </w:rPr>
        <w:t>(2), 341-371</w:t>
      </w:r>
      <w:r w:rsidR="00E2415B">
        <w:rPr>
          <w:rFonts w:ascii="Times New Roman" w:hAnsi="Times New Roman" w:cs="Times New Roman"/>
          <w:sz w:val="24"/>
          <w:szCs w:val="24"/>
          <w:lang w:val="es-MX"/>
        </w:rPr>
        <w:t xml:space="preserve">. Recuperado de </w:t>
      </w:r>
      <w:hyperlink r:id="rId19" w:history="1">
        <w:r w:rsidRPr="00CC76A2">
          <w:rPr>
            <w:rStyle w:val="Hipervnculo"/>
            <w:rFonts w:ascii="Times New Roman" w:hAnsi="Times New Roman" w:cs="Times New Roman"/>
            <w:color w:val="000000" w:themeColor="text1"/>
            <w:sz w:val="24"/>
            <w:szCs w:val="24"/>
            <w:u w:val="none"/>
            <w:lang w:val="es-MX"/>
          </w:rPr>
          <w:t>https://www.redalyc.org/articulo.oa?id=561058729007</w:t>
        </w:r>
      </w:hyperlink>
      <w:r w:rsidR="00E2415B" w:rsidRPr="00CC76A2">
        <w:rPr>
          <w:rStyle w:val="Hipervnculo"/>
          <w:rFonts w:ascii="Times New Roman" w:hAnsi="Times New Roman" w:cs="Times New Roman"/>
          <w:color w:val="000000" w:themeColor="text1"/>
          <w:sz w:val="24"/>
          <w:szCs w:val="24"/>
          <w:u w:val="none"/>
          <w:lang w:val="es-MX"/>
        </w:rPr>
        <w:t>.</w:t>
      </w:r>
    </w:p>
    <w:p w14:paraId="648A320E" w14:textId="4692685E" w:rsidR="00754C30" w:rsidRDefault="00754C30" w:rsidP="00D34EDC">
      <w:pPr>
        <w:spacing w:after="0" w:line="360" w:lineRule="auto"/>
        <w:ind w:left="709" w:hanging="709"/>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 xml:space="preserve">Carrillo, M., Padilla, J., Rosero, T. </w:t>
      </w:r>
      <w:r w:rsidR="00F338FB">
        <w:rPr>
          <w:rFonts w:ascii="Times New Roman" w:hAnsi="Times New Roman" w:cs="Times New Roman"/>
          <w:sz w:val="24"/>
          <w:szCs w:val="24"/>
          <w:lang w:val="es-MX"/>
        </w:rPr>
        <w:t>y</w:t>
      </w:r>
      <w:r w:rsidRPr="008E5086">
        <w:rPr>
          <w:rFonts w:ascii="Times New Roman" w:hAnsi="Times New Roman" w:cs="Times New Roman"/>
          <w:sz w:val="24"/>
          <w:szCs w:val="24"/>
          <w:lang w:val="es-MX"/>
        </w:rPr>
        <w:t xml:space="preserve"> Villagómez, M. S. (2009). </w:t>
      </w:r>
      <w:r w:rsidRPr="0027773C">
        <w:rPr>
          <w:rFonts w:ascii="Times New Roman" w:hAnsi="Times New Roman" w:cs="Times New Roman"/>
          <w:sz w:val="24"/>
          <w:szCs w:val="24"/>
          <w:lang w:val="es-MX"/>
        </w:rPr>
        <w:t>La motivación y el aprendizaje. </w:t>
      </w:r>
      <w:r w:rsidRPr="0027773C">
        <w:rPr>
          <w:rFonts w:ascii="Times New Roman" w:hAnsi="Times New Roman" w:cs="Times New Roman"/>
          <w:i/>
          <w:iCs/>
          <w:sz w:val="24"/>
          <w:szCs w:val="24"/>
          <w:lang w:val="es-MX"/>
        </w:rPr>
        <w:t>Alteridad. Revista de Educación, 4</w:t>
      </w:r>
      <w:r w:rsidRPr="0027773C">
        <w:rPr>
          <w:rFonts w:ascii="Times New Roman" w:hAnsi="Times New Roman" w:cs="Times New Roman"/>
          <w:sz w:val="24"/>
          <w:szCs w:val="24"/>
          <w:lang w:val="es-MX"/>
        </w:rPr>
        <w:t>(2), 20-32</w:t>
      </w:r>
      <w:r w:rsidR="006615CE">
        <w:rPr>
          <w:rFonts w:ascii="Times New Roman" w:hAnsi="Times New Roman" w:cs="Times New Roman"/>
          <w:sz w:val="24"/>
          <w:szCs w:val="24"/>
          <w:lang w:val="es-MX"/>
        </w:rPr>
        <w:t>.</w:t>
      </w:r>
    </w:p>
    <w:p w14:paraId="09204E62" w14:textId="77777777" w:rsidR="006615CE" w:rsidRPr="001945DB" w:rsidRDefault="006615CE" w:rsidP="006615CE">
      <w:pPr>
        <w:spacing w:after="0" w:line="360" w:lineRule="auto"/>
        <w:ind w:left="709" w:hanging="709"/>
        <w:jc w:val="both"/>
        <w:rPr>
          <w:rStyle w:val="Hipervnculo"/>
          <w:rFonts w:ascii="Times New Roman" w:hAnsi="Times New Roman" w:cs="Times New Roman"/>
          <w:sz w:val="24"/>
          <w:szCs w:val="24"/>
          <w:lang w:val="es-MX"/>
        </w:rPr>
      </w:pPr>
      <w:r>
        <w:rPr>
          <w:rFonts w:ascii="Times New Roman" w:hAnsi="Times New Roman" w:cs="Times New Roman"/>
          <w:sz w:val="24"/>
          <w:szCs w:val="24"/>
          <w:lang w:val="es-MX"/>
        </w:rPr>
        <w:t>D</w:t>
      </w:r>
      <w:r w:rsidRPr="008E5086">
        <w:rPr>
          <w:rFonts w:ascii="Times New Roman" w:hAnsi="Times New Roman" w:cs="Times New Roman"/>
          <w:sz w:val="24"/>
          <w:szCs w:val="24"/>
          <w:lang w:val="es-MX"/>
        </w:rPr>
        <w:t xml:space="preserve">e </w:t>
      </w:r>
      <w:r>
        <w:rPr>
          <w:rFonts w:ascii="Times New Roman" w:hAnsi="Times New Roman" w:cs="Times New Roman"/>
          <w:sz w:val="24"/>
          <w:szCs w:val="24"/>
          <w:lang w:val="es-MX"/>
        </w:rPr>
        <w:t>S</w:t>
      </w:r>
      <w:r w:rsidRPr="008E5086">
        <w:rPr>
          <w:rFonts w:ascii="Times New Roman" w:hAnsi="Times New Roman" w:cs="Times New Roman"/>
          <w:sz w:val="24"/>
          <w:szCs w:val="24"/>
          <w:lang w:val="es-MX"/>
        </w:rPr>
        <w:t>ola</w:t>
      </w:r>
      <w:r>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J.</w:t>
      </w:r>
      <w:r>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(2020)</w:t>
      </w:r>
      <w:r>
        <w:rPr>
          <w:rFonts w:ascii="Times New Roman" w:hAnsi="Times New Roman" w:cs="Times New Roman"/>
          <w:sz w:val="24"/>
          <w:szCs w:val="24"/>
          <w:lang w:val="es-MX"/>
        </w:rPr>
        <w:t xml:space="preserve">. </w:t>
      </w:r>
      <w:r w:rsidRPr="00C86C6E">
        <w:rPr>
          <w:rFonts w:ascii="Times New Roman" w:hAnsi="Times New Roman" w:cs="Times New Roman"/>
          <w:iCs/>
          <w:sz w:val="24"/>
          <w:szCs w:val="24"/>
          <w:lang w:val="es-MX"/>
        </w:rPr>
        <w:t>El miedo al fracaso</w:t>
      </w:r>
      <w:r w:rsidRPr="008E5086">
        <w:rPr>
          <w:rFonts w:ascii="Times New Roman" w:hAnsi="Times New Roman" w:cs="Times New Roman"/>
          <w:sz w:val="24"/>
          <w:szCs w:val="24"/>
          <w:lang w:val="es-MX"/>
        </w:rPr>
        <w:t xml:space="preserve">. </w:t>
      </w:r>
      <w:r>
        <w:rPr>
          <w:rFonts w:ascii="Times New Roman" w:hAnsi="Times New Roman" w:cs="Times New Roman"/>
          <w:i/>
          <w:iCs/>
          <w:sz w:val="24"/>
          <w:szCs w:val="24"/>
          <w:lang w:val="es-MX"/>
        </w:rPr>
        <w:t>El Publicista</w:t>
      </w:r>
      <w:r w:rsidRPr="008E5086">
        <w:rPr>
          <w:rFonts w:ascii="Times New Roman" w:hAnsi="Times New Roman" w:cs="Times New Roman"/>
          <w:sz w:val="24"/>
          <w:szCs w:val="24"/>
          <w:lang w:val="es-MX"/>
        </w:rPr>
        <w:t xml:space="preserve">. Recuperado </w:t>
      </w:r>
      <w:r>
        <w:rPr>
          <w:rFonts w:ascii="Times New Roman" w:hAnsi="Times New Roman" w:cs="Times New Roman"/>
          <w:sz w:val="24"/>
          <w:szCs w:val="24"/>
          <w:lang w:val="es-MX"/>
        </w:rPr>
        <w:t xml:space="preserve">de </w:t>
      </w:r>
      <w:hyperlink r:id="rId20" w:history="1">
        <w:r w:rsidRPr="00CC76A2">
          <w:rPr>
            <w:rStyle w:val="Hipervnculo"/>
            <w:rFonts w:ascii="Times New Roman" w:hAnsi="Times New Roman" w:cs="Times New Roman"/>
            <w:color w:val="000000" w:themeColor="text1"/>
            <w:sz w:val="24"/>
            <w:szCs w:val="24"/>
            <w:u w:val="none"/>
            <w:lang w:val="es-MX"/>
          </w:rPr>
          <w:t>https://desaludpsicologos.es/el-miedo-al-fracaso/</w:t>
        </w:r>
      </w:hyperlink>
      <w:r w:rsidRPr="00CC76A2">
        <w:rPr>
          <w:rStyle w:val="Hipervnculo"/>
          <w:rFonts w:ascii="Times New Roman" w:hAnsi="Times New Roman" w:cs="Times New Roman"/>
          <w:color w:val="000000" w:themeColor="text1"/>
          <w:sz w:val="24"/>
          <w:szCs w:val="24"/>
          <w:u w:val="none"/>
          <w:lang w:val="es-MX"/>
        </w:rPr>
        <w:t>.</w:t>
      </w:r>
    </w:p>
    <w:p w14:paraId="0F886BA3" w14:textId="359D7DCC" w:rsidR="00850F68" w:rsidRPr="00CC76A2" w:rsidRDefault="00850F68" w:rsidP="00D34EDC">
      <w:pPr>
        <w:spacing w:after="0" w:line="360" w:lineRule="auto"/>
        <w:ind w:left="709" w:hanging="709"/>
        <w:jc w:val="both"/>
        <w:rPr>
          <w:rFonts w:ascii="Times New Roman" w:hAnsi="Times New Roman" w:cs="Times New Roman"/>
          <w:color w:val="000000" w:themeColor="text1"/>
          <w:sz w:val="24"/>
          <w:szCs w:val="24"/>
          <w:lang w:val="es-MX"/>
        </w:rPr>
      </w:pPr>
      <w:r w:rsidRPr="008E5086">
        <w:rPr>
          <w:rFonts w:ascii="Times New Roman" w:hAnsi="Times New Roman" w:cs="Times New Roman"/>
          <w:sz w:val="24"/>
          <w:szCs w:val="24"/>
          <w:lang w:val="es-MX"/>
        </w:rPr>
        <w:t>Figueroa</w:t>
      </w:r>
      <w:r w:rsidR="00A073A2">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M.</w:t>
      </w:r>
      <w:r w:rsidR="00F11297"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 xml:space="preserve">2021). La motivación para el aprendizaje de segundas lenguas minorizadas: el caso del estudio de la lengua náhuatl por universitarios hispanohablantes. </w:t>
      </w:r>
      <w:r w:rsidRPr="00062664">
        <w:rPr>
          <w:rFonts w:ascii="Times New Roman" w:hAnsi="Times New Roman" w:cs="Times New Roman"/>
          <w:i/>
          <w:iCs/>
          <w:sz w:val="24"/>
          <w:szCs w:val="24"/>
          <w:lang w:val="es-MX"/>
        </w:rPr>
        <w:t xml:space="preserve">Diálogos sobre </w:t>
      </w:r>
      <w:r w:rsidR="00A073A2" w:rsidRPr="00062664">
        <w:rPr>
          <w:rFonts w:ascii="Times New Roman" w:hAnsi="Times New Roman" w:cs="Times New Roman"/>
          <w:i/>
          <w:iCs/>
          <w:sz w:val="24"/>
          <w:szCs w:val="24"/>
          <w:lang w:val="es-MX"/>
        </w:rPr>
        <w:t>Educación</w:t>
      </w:r>
      <w:r w:rsidRPr="008E5086">
        <w:rPr>
          <w:rFonts w:ascii="Times New Roman" w:hAnsi="Times New Roman" w:cs="Times New Roman"/>
          <w:sz w:val="24"/>
          <w:szCs w:val="24"/>
          <w:lang w:val="es-MX"/>
        </w:rPr>
        <w:t xml:space="preserve">, </w:t>
      </w:r>
      <w:r w:rsidRPr="00062664">
        <w:rPr>
          <w:rFonts w:ascii="Times New Roman" w:hAnsi="Times New Roman" w:cs="Times New Roman"/>
          <w:i/>
          <w:iCs/>
          <w:sz w:val="24"/>
          <w:szCs w:val="24"/>
          <w:lang w:val="es-MX"/>
        </w:rPr>
        <w:t>12</w:t>
      </w:r>
      <w:r w:rsidRPr="008E5086">
        <w:rPr>
          <w:rFonts w:ascii="Times New Roman" w:hAnsi="Times New Roman" w:cs="Times New Roman"/>
          <w:sz w:val="24"/>
          <w:szCs w:val="24"/>
          <w:lang w:val="es-MX"/>
        </w:rPr>
        <w:t>(23</w:t>
      </w:r>
      <w:r w:rsidR="00F11297" w:rsidRPr="008E5086">
        <w:rPr>
          <w:rFonts w:ascii="Times New Roman" w:hAnsi="Times New Roman" w:cs="Times New Roman"/>
          <w:sz w:val="24"/>
          <w:szCs w:val="24"/>
          <w:lang w:val="es-MX"/>
        </w:rPr>
        <w:t>)</w:t>
      </w:r>
      <w:r w:rsidR="00064281">
        <w:rPr>
          <w:rFonts w:ascii="Times New Roman" w:hAnsi="Times New Roman" w:cs="Times New Roman"/>
          <w:sz w:val="24"/>
          <w:szCs w:val="24"/>
          <w:lang w:val="es-MX"/>
        </w:rPr>
        <w:t>. Recuperado de</w:t>
      </w:r>
      <w:r w:rsidRPr="008E5086">
        <w:rPr>
          <w:rFonts w:ascii="Times New Roman" w:hAnsi="Times New Roman" w:cs="Times New Roman"/>
          <w:sz w:val="24"/>
          <w:szCs w:val="24"/>
          <w:lang w:val="es-MX"/>
        </w:rPr>
        <w:t xml:space="preserve"> </w:t>
      </w:r>
      <w:hyperlink r:id="rId21" w:history="1">
        <w:r w:rsidRPr="00CC76A2">
          <w:rPr>
            <w:rStyle w:val="Hipervnculo"/>
            <w:rFonts w:ascii="Times New Roman" w:hAnsi="Times New Roman" w:cs="Times New Roman"/>
            <w:color w:val="000000" w:themeColor="text1"/>
            <w:sz w:val="24"/>
            <w:szCs w:val="24"/>
            <w:u w:val="none"/>
            <w:lang w:val="es-MX"/>
          </w:rPr>
          <w:t>https://doi.org/10.32870/dse.v0i23.780</w:t>
        </w:r>
      </w:hyperlink>
      <w:r w:rsidR="00064281" w:rsidRPr="00CC76A2">
        <w:rPr>
          <w:rStyle w:val="Hipervnculo"/>
          <w:rFonts w:ascii="Times New Roman" w:hAnsi="Times New Roman" w:cs="Times New Roman"/>
          <w:color w:val="000000" w:themeColor="text1"/>
          <w:sz w:val="24"/>
          <w:szCs w:val="24"/>
          <w:u w:val="none"/>
          <w:lang w:val="es-MX"/>
        </w:rPr>
        <w:t>.</w:t>
      </w:r>
    </w:p>
    <w:p w14:paraId="7F95FECA" w14:textId="0792DACA" w:rsidR="00F11297" w:rsidRPr="00CC76A2" w:rsidRDefault="00F11297" w:rsidP="00D34EDC">
      <w:pPr>
        <w:spacing w:after="0" w:line="360" w:lineRule="auto"/>
        <w:ind w:left="709" w:hanging="709"/>
        <w:jc w:val="both"/>
        <w:rPr>
          <w:rFonts w:ascii="Times New Roman" w:hAnsi="Times New Roman" w:cs="Times New Roman"/>
          <w:color w:val="000000" w:themeColor="text1"/>
          <w:sz w:val="24"/>
          <w:szCs w:val="24"/>
        </w:rPr>
      </w:pPr>
      <w:r w:rsidRPr="008E5086">
        <w:rPr>
          <w:rFonts w:ascii="Times New Roman" w:hAnsi="Times New Roman" w:cs="Times New Roman"/>
          <w:sz w:val="24"/>
          <w:szCs w:val="24"/>
          <w:lang w:val="es-MX"/>
        </w:rPr>
        <w:t>Gutiérrez</w:t>
      </w:r>
      <w:r w:rsidR="00F02554">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A. </w:t>
      </w:r>
      <w:r w:rsidR="0042071C">
        <w:rPr>
          <w:rFonts w:ascii="Times New Roman" w:hAnsi="Times New Roman" w:cs="Times New Roman"/>
          <w:sz w:val="24"/>
          <w:szCs w:val="24"/>
          <w:lang w:val="es-MX"/>
        </w:rPr>
        <w:t>y</w:t>
      </w:r>
      <w:r w:rsidR="0042071C"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Del Barrio</w:t>
      </w:r>
      <w:r w:rsidR="00F02554">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 xml:space="preserve">J. A. (2014). </w:t>
      </w:r>
      <w:r w:rsidR="00F02554">
        <w:rPr>
          <w:rFonts w:ascii="Times New Roman" w:hAnsi="Times New Roman" w:cs="Times New Roman"/>
          <w:sz w:val="24"/>
          <w:szCs w:val="24"/>
          <w:lang w:val="es-MX"/>
        </w:rPr>
        <w:t>Y</w:t>
      </w:r>
      <w:r w:rsidR="00F02554"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 xml:space="preserve">tú, ¿por qué vas a clase? </w:t>
      </w:r>
      <w:r w:rsidR="00F02554">
        <w:rPr>
          <w:rFonts w:ascii="Times New Roman" w:hAnsi="Times New Roman" w:cs="Times New Roman"/>
          <w:sz w:val="24"/>
          <w:szCs w:val="24"/>
          <w:lang w:val="es-MX"/>
        </w:rPr>
        <w:t>E</w:t>
      </w:r>
      <w:r w:rsidR="00F02554" w:rsidRPr="008E5086">
        <w:rPr>
          <w:rFonts w:ascii="Times New Roman" w:hAnsi="Times New Roman" w:cs="Times New Roman"/>
          <w:sz w:val="24"/>
          <w:szCs w:val="24"/>
          <w:lang w:val="es-MX"/>
        </w:rPr>
        <w:t xml:space="preserve">xamen </w:t>
      </w:r>
      <w:r w:rsidRPr="008E5086">
        <w:rPr>
          <w:rFonts w:ascii="Times New Roman" w:hAnsi="Times New Roman" w:cs="Times New Roman"/>
          <w:sz w:val="24"/>
          <w:szCs w:val="24"/>
          <w:lang w:val="es-MX"/>
        </w:rPr>
        <w:t>de la motivación de estudiantes de inglés en la universidad española.</w:t>
      </w:r>
      <w:r w:rsidR="00A9002E">
        <w:rPr>
          <w:rFonts w:ascii="Times New Roman" w:hAnsi="Times New Roman" w:cs="Times New Roman"/>
          <w:sz w:val="24"/>
          <w:szCs w:val="24"/>
          <w:lang w:val="es-MX"/>
        </w:rPr>
        <w:t xml:space="preserve"> </w:t>
      </w:r>
      <w:r w:rsidRPr="00062664">
        <w:rPr>
          <w:rFonts w:ascii="Times New Roman" w:hAnsi="Times New Roman" w:cs="Times New Roman"/>
          <w:i/>
          <w:iCs/>
          <w:sz w:val="24"/>
          <w:szCs w:val="24"/>
        </w:rPr>
        <w:t>International Journal of Developmental and Educational Psychology</w:t>
      </w:r>
      <w:r w:rsidR="00333949">
        <w:rPr>
          <w:rFonts w:ascii="Times New Roman" w:hAnsi="Times New Roman" w:cs="Times New Roman"/>
          <w:sz w:val="24"/>
          <w:szCs w:val="24"/>
        </w:rPr>
        <w:t xml:space="preserve">, </w:t>
      </w:r>
      <w:r w:rsidR="00333949" w:rsidRPr="00062664">
        <w:rPr>
          <w:rFonts w:ascii="Times New Roman" w:hAnsi="Times New Roman" w:cs="Times New Roman"/>
          <w:i/>
          <w:iCs/>
          <w:sz w:val="24"/>
          <w:szCs w:val="24"/>
        </w:rPr>
        <w:t>1</w:t>
      </w:r>
      <w:r w:rsidR="00333949">
        <w:rPr>
          <w:rFonts w:ascii="Times New Roman" w:hAnsi="Times New Roman" w:cs="Times New Roman"/>
          <w:sz w:val="24"/>
          <w:szCs w:val="24"/>
        </w:rPr>
        <w:t>(1), 541-551</w:t>
      </w:r>
      <w:r w:rsidR="0042071C">
        <w:rPr>
          <w:rFonts w:ascii="Times New Roman" w:hAnsi="Times New Roman" w:cs="Times New Roman"/>
          <w:sz w:val="24"/>
          <w:szCs w:val="24"/>
        </w:rPr>
        <w:t xml:space="preserve">. </w:t>
      </w:r>
      <w:proofErr w:type="spellStart"/>
      <w:r w:rsidR="0042071C">
        <w:rPr>
          <w:rFonts w:ascii="Times New Roman" w:hAnsi="Times New Roman" w:cs="Times New Roman"/>
          <w:sz w:val="24"/>
          <w:szCs w:val="24"/>
        </w:rPr>
        <w:t>Recuperado</w:t>
      </w:r>
      <w:proofErr w:type="spellEnd"/>
      <w:r w:rsidR="0042071C">
        <w:rPr>
          <w:rFonts w:ascii="Times New Roman" w:hAnsi="Times New Roman" w:cs="Times New Roman"/>
          <w:sz w:val="24"/>
          <w:szCs w:val="24"/>
        </w:rPr>
        <w:t xml:space="preserve"> de </w:t>
      </w:r>
      <w:hyperlink r:id="rId22" w:history="1">
        <w:r w:rsidRPr="00CC76A2">
          <w:rPr>
            <w:rStyle w:val="Hipervnculo"/>
            <w:rFonts w:ascii="Times New Roman" w:hAnsi="Times New Roman" w:cs="Times New Roman"/>
            <w:color w:val="000000" w:themeColor="text1"/>
            <w:sz w:val="24"/>
            <w:szCs w:val="24"/>
            <w:u w:val="none"/>
          </w:rPr>
          <w:t>https://www.redalyc.org/articulo.oa?id=349851780055</w:t>
        </w:r>
      </w:hyperlink>
      <w:r w:rsidR="0042071C" w:rsidRPr="00CC76A2">
        <w:rPr>
          <w:rStyle w:val="Hipervnculo"/>
          <w:rFonts w:ascii="Times New Roman" w:hAnsi="Times New Roman" w:cs="Times New Roman"/>
          <w:color w:val="000000" w:themeColor="text1"/>
          <w:sz w:val="24"/>
          <w:szCs w:val="24"/>
          <w:u w:val="none"/>
        </w:rPr>
        <w:t>.</w:t>
      </w:r>
    </w:p>
    <w:p w14:paraId="385C7C86" w14:textId="394395F9" w:rsidR="00850F68" w:rsidRDefault="00850F68" w:rsidP="00D34EDC">
      <w:pPr>
        <w:spacing w:after="0" w:line="360" w:lineRule="auto"/>
        <w:ind w:left="709" w:hanging="709"/>
        <w:jc w:val="both"/>
        <w:rPr>
          <w:rStyle w:val="Hipervnculo"/>
          <w:rFonts w:ascii="Times New Roman" w:hAnsi="Times New Roman" w:cs="Times New Roman"/>
          <w:color w:val="000000" w:themeColor="text1"/>
          <w:sz w:val="24"/>
          <w:szCs w:val="24"/>
          <w:u w:val="none"/>
          <w:lang w:val="es-MX"/>
        </w:rPr>
      </w:pPr>
      <w:proofErr w:type="spellStart"/>
      <w:r w:rsidRPr="008E5086">
        <w:rPr>
          <w:rFonts w:ascii="Times New Roman" w:hAnsi="Times New Roman" w:cs="Times New Roman"/>
          <w:sz w:val="24"/>
          <w:szCs w:val="24"/>
          <w:lang w:val="es-MX"/>
        </w:rPr>
        <w:t>Kazarián</w:t>
      </w:r>
      <w:proofErr w:type="spellEnd"/>
      <w:r w:rsidR="006D6F67">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Y. y</w:t>
      </w:r>
      <w:r w:rsidR="00A9002E">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Prida</w:t>
      </w:r>
      <w:r w:rsidR="006D6F67">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w:t>
      </w:r>
      <w:r w:rsidR="00CF6CFA">
        <w:rPr>
          <w:rFonts w:ascii="Times New Roman" w:hAnsi="Times New Roman" w:cs="Times New Roman"/>
          <w:sz w:val="24"/>
          <w:szCs w:val="24"/>
          <w:lang w:val="es-MX"/>
        </w:rPr>
        <w:t>M</w:t>
      </w:r>
      <w:r w:rsidRPr="008E5086">
        <w:rPr>
          <w:rFonts w:ascii="Times New Roman" w:hAnsi="Times New Roman" w:cs="Times New Roman"/>
          <w:sz w:val="24"/>
          <w:szCs w:val="24"/>
          <w:lang w:val="es-MX"/>
        </w:rPr>
        <w:t xml:space="preserve">. (2014) Actividades para motivar el aprendizaje de los estudiantes en las clases de Inglés </w:t>
      </w:r>
      <w:r w:rsidRPr="00062664">
        <w:rPr>
          <w:rFonts w:ascii="Times New Roman" w:hAnsi="Times New Roman" w:cs="Times New Roman"/>
          <w:i/>
          <w:iCs/>
          <w:sz w:val="24"/>
          <w:szCs w:val="24"/>
          <w:lang w:val="es-MX"/>
        </w:rPr>
        <w:t>Revista Habanera de Ciencias Médicas</w:t>
      </w:r>
      <w:r w:rsidRPr="008E5086">
        <w:rPr>
          <w:rFonts w:ascii="Times New Roman" w:hAnsi="Times New Roman" w:cs="Times New Roman"/>
          <w:sz w:val="24"/>
          <w:szCs w:val="24"/>
          <w:lang w:val="es-MX"/>
        </w:rPr>
        <w:t xml:space="preserve">, </w:t>
      </w:r>
      <w:r w:rsidRPr="00062664">
        <w:rPr>
          <w:rFonts w:ascii="Times New Roman" w:hAnsi="Times New Roman" w:cs="Times New Roman"/>
          <w:i/>
          <w:iCs/>
          <w:sz w:val="24"/>
          <w:szCs w:val="24"/>
          <w:lang w:val="es-MX"/>
        </w:rPr>
        <w:t>13</w:t>
      </w:r>
      <w:r w:rsidR="006D6F67">
        <w:rPr>
          <w:rFonts w:ascii="Times New Roman" w:hAnsi="Times New Roman" w:cs="Times New Roman"/>
          <w:sz w:val="24"/>
          <w:szCs w:val="24"/>
          <w:lang w:val="es-MX"/>
        </w:rPr>
        <w:t>(</w:t>
      </w:r>
      <w:r w:rsidRPr="008E5086">
        <w:rPr>
          <w:rFonts w:ascii="Times New Roman" w:hAnsi="Times New Roman" w:cs="Times New Roman"/>
          <w:sz w:val="24"/>
          <w:szCs w:val="24"/>
          <w:lang w:val="es-MX"/>
        </w:rPr>
        <w:t>4</w:t>
      </w:r>
      <w:r w:rsidR="006D6F67">
        <w:rPr>
          <w:rFonts w:ascii="Times New Roman" w:hAnsi="Times New Roman" w:cs="Times New Roman"/>
          <w:sz w:val="24"/>
          <w:szCs w:val="24"/>
          <w:lang w:val="es-MX"/>
        </w:rPr>
        <w:t>)</w:t>
      </w:r>
      <w:r w:rsidRPr="008E5086">
        <w:rPr>
          <w:rFonts w:ascii="Times New Roman" w:hAnsi="Times New Roman" w:cs="Times New Roman"/>
          <w:sz w:val="24"/>
          <w:szCs w:val="24"/>
          <w:lang w:val="es-MX"/>
        </w:rPr>
        <w:t>, 612-622</w:t>
      </w:r>
      <w:r w:rsidR="006D6F67">
        <w:rPr>
          <w:rFonts w:ascii="Times New Roman" w:hAnsi="Times New Roman" w:cs="Times New Roman"/>
          <w:sz w:val="24"/>
          <w:szCs w:val="24"/>
          <w:lang w:val="es-MX"/>
        </w:rPr>
        <w:t>. Recuperado de</w:t>
      </w:r>
      <w:r w:rsidRPr="008E5086">
        <w:rPr>
          <w:rFonts w:ascii="Times New Roman" w:hAnsi="Times New Roman" w:cs="Times New Roman"/>
          <w:sz w:val="24"/>
          <w:szCs w:val="24"/>
          <w:lang w:val="es-MX"/>
        </w:rPr>
        <w:t xml:space="preserve"> </w:t>
      </w:r>
      <w:hyperlink r:id="rId23" w:history="1">
        <w:r w:rsidRPr="00CC76A2">
          <w:rPr>
            <w:rStyle w:val="Hipervnculo"/>
            <w:rFonts w:ascii="Times New Roman" w:hAnsi="Times New Roman" w:cs="Times New Roman"/>
            <w:color w:val="000000" w:themeColor="text1"/>
            <w:sz w:val="24"/>
            <w:szCs w:val="24"/>
            <w:u w:val="none"/>
            <w:lang w:val="es-MX"/>
          </w:rPr>
          <w:t>https://www.redalyc.org/articulo.oa?id=180432137013</w:t>
        </w:r>
      </w:hyperlink>
      <w:r w:rsidR="006D6F67" w:rsidRPr="00CC76A2">
        <w:rPr>
          <w:rStyle w:val="Hipervnculo"/>
          <w:rFonts w:ascii="Times New Roman" w:hAnsi="Times New Roman" w:cs="Times New Roman"/>
          <w:color w:val="000000" w:themeColor="text1"/>
          <w:sz w:val="24"/>
          <w:szCs w:val="24"/>
          <w:u w:val="none"/>
          <w:lang w:val="es-MX"/>
        </w:rPr>
        <w:t>.</w:t>
      </w:r>
    </w:p>
    <w:p w14:paraId="76649FD8" w14:textId="77777777" w:rsidR="006615CE" w:rsidRPr="00690ECB" w:rsidRDefault="006615CE" w:rsidP="006615CE">
      <w:pPr>
        <w:spacing w:after="0" w:line="360" w:lineRule="auto"/>
        <w:ind w:left="709" w:hanging="709"/>
        <w:rPr>
          <w:rFonts w:ascii="Times New Roman" w:hAnsi="Times New Roman" w:cs="Times New Roman"/>
          <w:sz w:val="24"/>
          <w:szCs w:val="24"/>
          <w:lang w:val="es-MX"/>
        </w:rPr>
      </w:pPr>
      <w:r w:rsidRPr="00C175BC">
        <w:rPr>
          <w:rFonts w:ascii="Times New Roman" w:hAnsi="Times New Roman" w:cs="Times New Roman"/>
          <w:sz w:val="24"/>
          <w:szCs w:val="24"/>
          <w:lang w:val="es-MX"/>
        </w:rPr>
        <w:lastRenderedPageBreak/>
        <w:t xml:space="preserve">Montero, I. </w:t>
      </w:r>
      <w:r w:rsidRPr="00690ECB">
        <w:rPr>
          <w:rFonts w:ascii="Times New Roman" w:hAnsi="Times New Roman" w:cs="Times New Roman"/>
          <w:sz w:val="24"/>
          <w:szCs w:val="24"/>
          <w:lang w:val="es-MX"/>
        </w:rPr>
        <w:t>y Alonso, J. (1</w:t>
      </w:r>
      <w:r w:rsidRPr="00C175BC">
        <w:rPr>
          <w:rFonts w:ascii="Times New Roman" w:hAnsi="Times New Roman" w:cs="Times New Roman"/>
          <w:sz w:val="24"/>
          <w:szCs w:val="24"/>
          <w:lang w:val="es-MX"/>
        </w:rPr>
        <w:t xml:space="preserve">992). </w:t>
      </w:r>
      <w:r w:rsidRPr="00624456">
        <w:rPr>
          <w:rFonts w:ascii="Times New Roman" w:hAnsi="Times New Roman" w:cs="Times New Roman"/>
          <w:sz w:val="24"/>
          <w:szCs w:val="24"/>
          <w:lang w:val="es-MX"/>
        </w:rPr>
        <w:t>Cuestionario MAPE-II</w:t>
      </w:r>
      <w:r>
        <w:rPr>
          <w:rFonts w:ascii="Times New Roman" w:hAnsi="Times New Roman" w:cs="Times New Roman"/>
          <w:sz w:val="24"/>
          <w:szCs w:val="24"/>
          <w:lang w:val="es-MX"/>
        </w:rPr>
        <w:t xml:space="preserve">. En </w:t>
      </w:r>
      <w:r w:rsidRPr="00690ECB">
        <w:rPr>
          <w:rFonts w:ascii="Times New Roman" w:hAnsi="Times New Roman" w:cs="Times New Roman"/>
          <w:sz w:val="24"/>
          <w:szCs w:val="24"/>
          <w:lang w:val="es-MX"/>
        </w:rPr>
        <w:t xml:space="preserve">Alonso, J. (coord.) </w:t>
      </w:r>
      <w:r w:rsidRPr="00690ECB">
        <w:rPr>
          <w:rFonts w:ascii="Times New Roman" w:hAnsi="Times New Roman" w:cs="Times New Roman"/>
          <w:i/>
          <w:iCs/>
          <w:sz w:val="24"/>
          <w:szCs w:val="24"/>
          <w:lang w:val="es-MX"/>
        </w:rPr>
        <w:t>Motivar en la adolescencia. Teoría, evaluación e intervención</w:t>
      </w:r>
      <w:r>
        <w:rPr>
          <w:rFonts w:ascii="Times New Roman" w:hAnsi="Times New Roman" w:cs="Times New Roman"/>
          <w:sz w:val="24"/>
          <w:szCs w:val="24"/>
          <w:lang w:val="es-MX"/>
        </w:rPr>
        <w:t xml:space="preserve"> (pp. 205-232). España: </w:t>
      </w:r>
      <w:r w:rsidRPr="00C05BF8">
        <w:rPr>
          <w:rFonts w:ascii="Times New Roman" w:hAnsi="Times New Roman" w:cs="Times New Roman"/>
          <w:sz w:val="24"/>
          <w:szCs w:val="24"/>
          <w:lang w:val="es-MX"/>
        </w:rPr>
        <w:t>Ediciones de la Universidad Autónoma</w:t>
      </w:r>
      <w:r>
        <w:rPr>
          <w:rFonts w:ascii="Times New Roman" w:hAnsi="Times New Roman" w:cs="Times New Roman"/>
          <w:sz w:val="24"/>
          <w:szCs w:val="24"/>
          <w:lang w:val="es-MX"/>
        </w:rPr>
        <w:t>.</w:t>
      </w:r>
    </w:p>
    <w:p w14:paraId="67327F5D" w14:textId="65E8213B" w:rsidR="00494FE9" w:rsidRPr="00CC76A2" w:rsidRDefault="00494FE9" w:rsidP="00D34EDC">
      <w:pPr>
        <w:spacing w:after="0" w:line="360" w:lineRule="auto"/>
        <w:ind w:left="709" w:hanging="709"/>
        <w:jc w:val="both"/>
        <w:rPr>
          <w:rStyle w:val="Hipervnculo"/>
          <w:rFonts w:ascii="Times New Roman" w:hAnsi="Times New Roman" w:cs="Times New Roman"/>
          <w:color w:val="000000" w:themeColor="text1"/>
          <w:sz w:val="24"/>
          <w:szCs w:val="24"/>
          <w:u w:val="none"/>
          <w:lang w:val="es-MX"/>
        </w:rPr>
      </w:pPr>
      <w:r w:rsidRPr="008E5086">
        <w:rPr>
          <w:rFonts w:ascii="Times New Roman" w:hAnsi="Times New Roman" w:cs="Times New Roman"/>
          <w:sz w:val="24"/>
          <w:szCs w:val="24"/>
          <w:lang w:val="es-MX"/>
        </w:rPr>
        <w:t>Morales</w:t>
      </w:r>
      <w:r w:rsidR="00A81CEC">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 xml:space="preserve">F. M. (2011) Aprendizaje, </w:t>
      </w:r>
      <w:r w:rsidR="00A81CEC" w:rsidRPr="008E5086">
        <w:rPr>
          <w:rFonts w:ascii="Times New Roman" w:hAnsi="Times New Roman" w:cs="Times New Roman"/>
          <w:sz w:val="24"/>
          <w:szCs w:val="24"/>
          <w:lang w:val="es-MX"/>
        </w:rPr>
        <w:t>motivación y rendimiento en estudiantes de lengua extranjera inglesa</w:t>
      </w:r>
      <w:r w:rsidR="00F54216">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w:t>
      </w:r>
      <w:r w:rsidRPr="00062664">
        <w:rPr>
          <w:rFonts w:ascii="Times New Roman" w:hAnsi="Times New Roman" w:cs="Times New Roman"/>
          <w:i/>
          <w:iCs/>
          <w:sz w:val="24"/>
          <w:szCs w:val="24"/>
          <w:lang w:val="es-MX"/>
        </w:rPr>
        <w:t>Psicología Educativa. Revista de los Psicólogos de la Educación</w:t>
      </w:r>
      <w:r w:rsidRPr="008E5086">
        <w:rPr>
          <w:rFonts w:ascii="Times New Roman" w:hAnsi="Times New Roman" w:cs="Times New Roman"/>
          <w:sz w:val="24"/>
          <w:szCs w:val="24"/>
          <w:lang w:val="es-MX"/>
        </w:rPr>
        <w:t xml:space="preserve">, </w:t>
      </w:r>
      <w:r w:rsidRPr="00062664">
        <w:rPr>
          <w:rFonts w:ascii="Times New Roman" w:hAnsi="Times New Roman" w:cs="Times New Roman"/>
          <w:i/>
          <w:iCs/>
          <w:sz w:val="24"/>
          <w:szCs w:val="24"/>
          <w:lang w:val="es-MX"/>
        </w:rPr>
        <w:t>17</w:t>
      </w:r>
      <w:r w:rsidR="00A81CEC">
        <w:rPr>
          <w:rFonts w:ascii="Times New Roman" w:hAnsi="Times New Roman" w:cs="Times New Roman"/>
          <w:sz w:val="24"/>
          <w:szCs w:val="24"/>
          <w:lang w:val="es-MX"/>
        </w:rPr>
        <w:t>(</w:t>
      </w:r>
      <w:r w:rsidRPr="008E5086">
        <w:rPr>
          <w:rFonts w:ascii="Times New Roman" w:hAnsi="Times New Roman" w:cs="Times New Roman"/>
          <w:sz w:val="24"/>
          <w:szCs w:val="24"/>
          <w:lang w:val="es-MX"/>
        </w:rPr>
        <w:t>2</w:t>
      </w:r>
      <w:r w:rsidR="00A81CEC">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195-207. </w:t>
      </w:r>
      <w:r w:rsidR="00A81CEC" w:rsidRPr="00062664">
        <w:rPr>
          <w:rFonts w:ascii="Times New Roman" w:hAnsi="Times New Roman" w:cs="Times New Roman"/>
          <w:sz w:val="24"/>
          <w:szCs w:val="24"/>
          <w:lang w:val="es-MX"/>
        </w:rPr>
        <w:t xml:space="preserve">Recuperado de </w:t>
      </w:r>
      <w:hyperlink r:id="rId24" w:history="1">
        <w:r w:rsidRPr="00CC76A2">
          <w:rPr>
            <w:rStyle w:val="Hipervnculo"/>
            <w:rFonts w:ascii="Times New Roman" w:hAnsi="Times New Roman" w:cs="Times New Roman"/>
            <w:color w:val="000000" w:themeColor="text1"/>
            <w:sz w:val="24"/>
            <w:szCs w:val="24"/>
            <w:u w:val="none"/>
            <w:lang w:val="es-MX"/>
          </w:rPr>
          <w:t>https://www.redalyc.org/articulo.oa?id=613765482006</w:t>
        </w:r>
      </w:hyperlink>
      <w:r w:rsidR="00A81CEC" w:rsidRPr="00CC76A2">
        <w:rPr>
          <w:rStyle w:val="Hipervnculo"/>
          <w:rFonts w:ascii="Times New Roman" w:hAnsi="Times New Roman" w:cs="Times New Roman"/>
          <w:color w:val="000000" w:themeColor="text1"/>
          <w:sz w:val="24"/>
          <w:szCs w:val="24"/>
          <w:u w:val="none"/>
          <w:lang w:val="es-MX"/>
        </w:rPr>
        <w:t>.</w:t>
      </w:r>
    </w:p>
    <w:p w14:paraId="174D008F" w14:textId="77777777" w:rsidR="00494FE9" w:rsidRPr="008E5086" w:rsidRDefault="00494FE9" w:rsidP="00D34EDC">
      <w:pPr>
        <w:spacing w:after="0" w:line="360" w:lineRule="auto"/>
        <w:ind w:left="709" w:hanging="709"/>
        <w:jc w:val="both"/>
        <w:rPr>
          <w:rFonts w:ascii="Times New Roman" w:hAnsi="Times New Roman" w:cs="Times New Roman"/>
          <w:sz w:val="24"/>
          <w:szCs w:val="24"/>
        </w:rPr>
      </w:pPr>
      <w:r w:rsidRPr="008E5086">
        <w:rPr>
          <w:rFonts w:ascii="Times New Roman" w:hAnsi="Times New Roman" w:cs="Times New Roman"/>
          <w:sz w:val="24"/>
          <w:szCs w:val="24"/>
        </w:rPr>
        <w:t>Murray, H. (1973). The Analysis of Fantasy. Huntington, NY: Robert E. Krieger Publishing Company</w:t>
      </w:r>
    </w:p>
    <w:p w14:paraId="2C767D6B" w14:textId="7E155DB1" w:rsidR="00494FE9" w:rsidRPr="00CC76A2" w:rsidRDefault="00296087" w:rsidP="00D34EDC">
      <w:pPr>
        <w:spacing w:after="0" w:line="360" w:lineRule="auto"/>
        <w:ind w:left="709" w:hanging="709"/>
        <w:jc w:val="both"/>
        <w:rPr>
          <w:rStyle w:val="Hipervnculo"/>
          <w:rFonts w:ascii="Times New Roman" w:hAnsi="Times New Roman" w:cs="Times New Roman"/>
          <w:color w:val="000000" w:themeColor="text1"/>
          <w:sz w:val="24"/>
          <w:szCs w:val="24"/>
          <w:u w:val="none"/>
          <w:lang w:val="es-MX"/>
        </w:rPr>
      </w:pPr>
      <w:r w:rsidRPr="00062664">
        <w:rPr>
          <w:rFonts w:ascii="Times New Roman" w:hAnsi="Times New Roman" w:cs="Times New Roman"/>
          <w:sz w:val="24"/>
          <w:szCs w:val="24"/>
          <w:lang w:val="es-MX"/>
        </w:rPr>
        <w:t>Ospina</w:t>
      </w:r>
      <w:r w:rsidR="00B92F84" w:rsidRPr="00062664">
        <w:rPr>
          <w:rFonts w:ascii="Times New Roman" w:hAnsi="Times New Roman" w:cs="Times New Roman"/>
          <w:sz w:val="24"/>
          <w:szCs w:val="24"/>
          <w:lang w:val="es-MX"/>
        </w:rPr>
        <w:t>,</w:t>
      </w:r>
      <w:r w:rsidR="00B44519" w:rsidRPr="00062664">
        <w:rPr>
          <w:rFonts w:ascii="Times New Roman" w:hAnsi="Times New Roman" w:cs="Times New Roman"/>
          <w:sz w:val="24"/>
          <w:szCs w:val="24"/>
          <w:lang w:val="es-MX"/>
        </w:rPr>
        <w:t xml:space="preserve"> </w:t>
      </w:r>
      <w:r w:rsidR="00494FE9" w:rsidRPr="00062664">
        <w:rPr>
          <w:rFonts w:ascii="Times New Roman" w:hAnsi="Times New Roman" w:cs="Times New Roman"/>
          <w:sz w:val="24"/>
          <w:szCs w:val="24"/>
          <w:lang w:val="es-MX"/>
        </w:rPr>
        <w:t xml:space="preserve">R. (2006). </w:t>
      </w:r>
      <w:r w:rsidR="00494FE9" w:rsidRPr="008E5086">
        <w:rPr>
          <w:rFonts w:ascii="Times New Roman" w:hAnsi="Times New Roman" w:cs="Times New Roman"/>
          <w:sz w:val="24"/>
          <w:szCs w:val="24"/>
          <w:lang w:val="es-MX"/>
        </w:rPr>
        <w:t xml:space="preserve">La motivación, motor del aprendizaje. </w:t>
      </w:r>
      <w:r w:rsidR="00494FE9" w:rsidRPr="00062664">
        <w:rPr>
          <w:rFonts w:ascii="Times New Roman" w:hAnsi="Times New Roman" w:cs="Times New Roman"/>
          <w:i/>
          <w:iCs/>
          <w:sz w:val="24"/>
          <w:szCs w:val="24"/>
          <w:lang w:val="es-MX"/>
        </w:rPr>
        <w:t>Revista Ciencias de la Salud</w:t>
      </w:r>
      <w:r w:rsidR="00494FE9" w:rsidRPr="008E5086">
        <w:rPr>
          <w:rFonts w:ascii="Times New Roman" w:hAnsi="Times New Roman" w:cs="Times New Roman"/>
          <w:sz w:val="24"/>
          <w:szCs w:val="24"/>
          <w:lang w:val="es-MX"/>
        </w:rPr>
        <w:t xml:space="preserve">, </w:t>
      </w:r>
      <w:r w:rsidR="00B92F84">
        <w:rPr>
          <w:rFonts w:ascii="Times New Roman" w:hAnsi="Times New Roman" w:cs="Times New Roman"/>
          <w:i/>
          <w:iCs/>
          <w:sz w:val="24"/>
          <w:szCs w:val="24"/>
          <w:lang w:val="es-MX"/>
        </w:rPr>
        <w:t xml:space="preserve">4, </w:t>
      </w:r>
      <w:r w:rsidR="00494FE9" w:rsidRPr="008E5086">
        <w:rPr>
          <w:rFonts w:ascii="Times New Roman" w:hAnsi="Times New Roman" w:cs="Times New Roman"/>
          <w:sz w:val="24"/>
          <w:szCs w:val="24"/>
          <w:lang w:val="es-MX"/>
        </w:rPr>
        <w:t>158-160.</w:t>
      </w:r>
      <w:r w:rsidR="00B92F84">
        <w:rPr>
          <w:rFonts w:ascii="Times New Roman" w:hAnsi="Times New Roman" w:cs="Times New Roman"/>
          <w:sz w:val="24"/>
          <w:szCs w:val="24"/>
          <w:lang w:val="es-MX"/>
        </w:rPr>
        <w:t xml:space="preserve"> Recuperado de</w:t>
      </w:r>
      <w:r w:rsidR="00494FE9" w:rsidRPr="008E5086">
        <w:rPr>
          <w:rFonts w:ascii="Times New Roman" w:hAnsi="Times New Roman" w:cs="Times New Roman"/>
          <w:sz w:val="24"/>
          <w:szCs w:val="24"/>
          <w:lang w:val="es-MX"/>
        </w:rPr>
        <w:t xml:space="preserve"> </w:t>
      </w:r>
      <w:hyperlink r:id="rId25" w:history="1">
        <w:r w:rsidR="00494FE9" w:rsidRPr="00CC76A2">
          <w:rPr>
            <w:rStyle w:val="Hipervnculo"/>
            <w:rFonts w:ascii="Times New Roman" w:hAnsi="Times New Roman" w:cs="Times New Roman"/>
            <w:color w:val="000000" w:themeColor="text1"/>
            <w:sz w:val="24"/>
            <w:szCs w:val="24"/>
            <w:u w:val="none"/>
            <w:lang w:val="es-MX"/>
          </w:rPr>
          <w:t>https://www.redalyc.org/articulo.oa?id=56209917</w:t>
        </w:r>
      </w:hyperlink>
      <w:r w:rsidR="00B92F84" w:rsidRPr="00CC76A2">
        <w:rPr>
          <w:rStyle w:val="Hipervnculo"/>
          <w:rFonts w:ascii="Times New Roman" w:hAnsi="Times New Roman" w:cs="Times New Roman"/>
          <w:color w:val="000000" w:themeColor="text1"/>
          <w:sz w:val="24"/>
          <w:szCs w:val="24"/>
          <w:u w:val="none"/>
          <w:lang w:val="es-MX"/>
        </w:rPr>
        <w:t>.</w:t>
      </w:r>
    </w:p>
    <w:p w14:paraId="6075B3DC" w14:textId="1CEEC803" w:rsidR="00477CC1" w:rsidRPr="00D34EDC" w:rsidRDefault="00850F68" w:rsidP="00D34EDC">
      <w:pPr>
        <w:spacing w:after="0" w:line="360" w:lineRule="auto"/>
        <w:ind w:left="709" w:hanging="709"/>
        <w:jc w:val="both"/>
        <w:rPr>
          <w:rFonts w:ascii="Times New Roman" w:hAnsi="Times New Roman" w:cs="Times New Roman"/>
          <w:sz w:val="24"/>
          <w:szCs w:val="24"/>
          <w:lang w:val="nl-NL"/>
        </w:rPr>
      </w:pPr>
      <w:r w:rsidRPr="008E5086">
        <w:rPr>
          <w:rFonts w:ascii="Times New Roman" w:hAnsi="Times New Roman" w:cs="Times New Roman"/>
          <w:sz w:val="24"/>
          <w:szCs w:val="24"/>
          <w:lang w:val="es-MX"/>
        </w:rPr>
        <w:t>Palmero</w:t>
      </w:r>
      <w:r w:rsidR="00542559">
        <w:rPr>
          <w:rFonts w:ascii="Times New Roman" w:hAnsi="Times New Roman" w:cs="Times New Roman"/>
          <w:sz w:val="24"/>
          <w:szCs w:val="24"/>
          <w:lang w:val="es-MX"/>
        </w:rPr>
        <w:t>,</w:t>
      </w:r>
      <w:r w:rsidR="00477CC1" w:rsidRPr="008E5086">
        <w:rPr>
          <w:rFonts w:ascii="Times New Roman" w:hAnsi="Times New Roman" w:cs="Times New Roman"/>
          <w:sz w:val="24"/>
          <w:szCs w:val="24"/>
          <w:lang w:val="es-MX"/>
        </w:rPr>
        <w:t xml:space="preserve"> F. (2005) Motivación</w:t>
      </w:r>
      <w:r w:rsidR="00D64978">
        <w:rPr>
          <w:rFonts w:ascii="Times New Roman" w:hAnsi="Times New Roman" w:cs="Times New Roman"/>
          <w:sz w:val="24"/>
          <w:szCs w:val="24"/>
          <w:lang w:val="es-MX"/>
        </w:rPr>
        <w:t>,</w:t>
      </w:r>
      <w:r w:rsidR="00477CC1" w:rsidRPr="008E5086">
        <w:rPr>
          <w:rFonts w:ascii="Times New Roman" w:hAnsi="Times New Roman" w:cs="Times New Roman"/>
          <w:sz w:val="24"/>
          <w:szCs w:val="24"/>
          <w:lang w:val="es-MX"/>
        </w:rPr>
        <w:t xml:space="preserve"> </w:t>
      </w:r>
      <w:r w:rsidR="00D64978">
        <w:rPr>
          <w:rFonts w:ascii="Times New Roman" w:hAnsi="Times New Roman" w:cs="Times New Roman"/>
          <w:sz w:val="24"/>
          <w:szCs w:val="24"/>
          <w:lang w:val="es-MX"/>
        </w:rPr>
        <w:t>c</w:t>
      </w:r>
      <w:r w:rsidR="00D64978" w:rsidRPr="008E5086">
        <w:rPr>
          <w:rFonts w:ascii="Times New Roman" w:hAnsi="Times New Roman" w:cs="Times New Roman"/>
          <w:sz w:val="24"/>
          <w:szCs w:val="24"/>
          <w:lang w:val="es-MX"/>
        </w:rPr>
        <w:t xml:space="preserve">onducta </w:t>
      </w:r>
      <w:r w:rsidR="00477CC1" w:rsidRPr="008E5086">
        <w:rPr>
          <w:rFonts w:ascii="Times New Roman" w:hAnsi="Times New Roman" w:cs="Times New Roman"/>
          <w:sz w:val="24"/>
          <w:szCs w:val="24"/>
          <w:lang w:val="es-MX"/>
        </w:rPr>
        <w:t xml:space="preserve">y </w:t>
      </w:r>
      <w:r w:rsidR="00D64978">
        <w:rPr>
          <w:rFonts w:ascii="Times New Roman" w:hAnsi="Times New Roman" w:cs="Times New Roman"/>
          <w:sz w:val="24"/>
          <w:szCs w:val="24"/>
          <w:lang w:val="es-MX"/>
        </w:rPr>
        <w:t>p</w:t>
      </w:r>
      <w:r w:rsidR="00D64978" w:rsidRPr="008E5086">
        <w:rPr>
          <w:rFonts w:ascii="Times New Roman" w:hAnsi="Times New Roman" w:cs="Times New Roman"/>
          <w:sz w:val="24"/>
          <w:szCs w:val="24"/>
          <w:lang w:val="es-MX"/>
        </w:rPr>
        <w:t>roceso</w:t>
      </w:r>
      <w:r w:rsidR="00477CC1" w:rsidRPr="008E5086">
        <w:rPr>
          <w:rFonts w:ascii="Times New Roman" w:hAnsi="Times New Roman" w:cs="Times New Roman"/>
          <w:sz w:val="24"/>
          <w:szCs w:val="24"/>
          <w:lang w:val="es-MX"/>
        </w:rPr>
        <w:t xml:space="preserve">. </w:t>
      </w:r>
      <w:r w:rsidR="00D64978" w:rsidRPr="00062664">
        <w:rPr>
          <w:rFonts w:ascii="Times New Roman" w:hAnsi="Times New Roman" w:cs="Times New Roman"/>
          <w:i/>
          <w:iCs/>
          <w:sz w:val="24"/>
          <w:szCs w:val="24"/>
          <w:lang w:val="es-MX"/>
        </w:rPr>
        <w:t>Revista Electrónica de Motivación y Emoción</w:t>
      </w:r>
      <w:r w:rsidR="00D64978">
        <w:rPr>
          <w:rFonts w:ascii="Times New Roman" w:hAnsi="Times New Roman" w:cs="Times New Roman"/>
          <w:i/>
          <w:sz w:val="24"/>
          <w:szCs w:val="24"/>
          <w:lang w:val="nl-NL"/>
        </w:rPr>
        <w:t xml:space="preserve">, </w:t>
      </w:r>
      <w:r w:rsidR="00477CC1" w:rsidRPr="00062664">
        <w:rPr>
          <w:rFonts w:ascii="Times New Roman" w:hAnsi="Times New Roman" w:cs="Times New Roman"/>
          <w:i/>
          <w:iCs/>
          <w:sz w:val="24"/>
          <w:szCs w:val="24"/>
          <w:lang w:val="nl-NL"/>
        </w:rPr>
        <w:t>8</w:t>
      </w:r>
      <w:r w:rsidR="00D64978">
        <w:rPr>
          <w:rFonts w:ascii="Times New Roman" w:hAnsi="Times New Roman" w:cs="Times New Roman"/>
          <w:sz w:val="24"/>
          <w:szCs w:val="24"/>
          <w:lang w:val="nl-NL"/>
        </w:rPr>
        <w:t>(</w:t>
      </w:r>
      <w:r w:rsidR="00477CC1" w:rsidRPr="00D34EDC">
        <w:rPr>
          <w:rFonts w:ascii="Times New Roman" w:hAnsi="Times New Roman" w:cs="Times New Roman"/>
          <w:sz w:val="24"/>
          <w:szCs w:val="24"/>
          <w:lang w:val="nl-NL"/>
        </w:rPr>
        <w:t>20-21</w:t>
      </w:r>
      <w:r w:rsidR="00D64978">
        <w:rPr>
          <w:rFonts w:ascii="Times New Roman" w:hAnsi="Times New Roman" w:cs="Times New Roman"/>
          <w:sz w:val="24"/>
          <w:szCs w:val="24"/>
          <w:lang w:val="nl-NL"/>
        </w:rPr>
        <w:t>)</w:t>
      </w:r>
      <w:r w:rsidR="00477CC1" w:rsidRPr="00D34EDC">
        <w:rPr>
          <w:rFonts w:ascii="Times New Roman" w:hAnsi="Times New Roman" w:cs="Times New Roman"/>
          <w:sz w:val="24"/>
          <w:szCs w:val="24"/>
          <w:lang w:val="nl-NL"/>
        </w:rPr>
        <w:t>.</w:t>
      </w:r>
      <w:r w:rsidR="00D64978">
        <w:rPr>
          <w:rFonts w:ascii="Times New Roman" w:hAnsi="Times New Roman" w:cs="Times New Roman"/>
          <w:sz w:val="24"/>
          <w:szCs w:val="24"/>
          <w:lang w:val="nl-NL"/>
        </w:rPr>
        <w:t xml:space="preserve"> Recuperado de</w:t>
      </w:r>
      <w:r w:rsidR="00477CC1" w:rsidRPr="00D34EDC">
        <w:rPr>
          <w:rFonts w:ascii="Times New Roman" w:hAnsi="Times New Roman" w:cs="Times New Roman"/>
          <w:sz w:val="24"/>
          <w:szCs w:val="24"/>
          <w:lang w:val="nl-NL"/>
        </w:rPr>
        <w:t xml:space="preserve"> </w:t>
      </w:r>
      <w:hyperlink r:id="rId26" w:history="1">
        <w:r w:rsidR="003E216D" w:rsidRPr="00CC76A2">
          <w:rPr>
            <w:rStyle w:val="Hipervnculo"/>
            <w:rFonts w:ascii="Times New Roman" w:hAnsi="Times New Roman" w:cs="Times New Roman"/>
            <w:color w:val="000000" w:themeColor="text1"/>
            <w:sz w:val="24"/>
            <w:szCs w:val="24"/>
            <w:u w:val="none"/>
            <w:lang w:val="nl-NL"/>
          </w:rPr>
          <w:t>https://dialnet.unirioja.es/servlet/articulo?codigo=2049745</w:t>
        </w:r>
      </w:hyperlink>
      <w:r w:rsidR="00D64978" w:rsidRPr="00CC76A2">
        <w:rPr>
          <w:rStyle w:val="Hipervnculo"/>
          <w:rFonts w:ascii="Times New Roman" w:hAnsi="Times New Roman" w:cs="Times New Roman"/>
          <w:color w:val="000000" w:themeColor="text1"/>
          <w:sz w:val="24"/>
          <w:szCs w:val="24"/>
          <w:u w:val="none"/>
          <w:lang w:val="nl-NL"/>
        </w:rPr>
        <w:t>.</w:t>
      </w:r>
    </w:p>
    <w:p w14:paraId="5F860020" w14:textId="77777777" w:rsidR="00527670" w:rsidRPr="00690ECB" w:rsidRDefault="00527670" w:rsidP="00527670">
      <w:pPr>
        <w:spacing w:after="0" w:line="360" w:lineRule="auto"/>
        <w:ind w:left="709" w:hanging="709"/>
        <w:jc w:val="both"/>
        <w:rPr>
          <w:rStyle w:val="Hipervnculo"/>
          <w:rFonts w:ascii="Times New Roman" w:hAnsi="Times New Roman" w:cs="Times New Roman"/>
          <w:sz w:val="24"/>
          <w:szCs w:val="24"/>
          <w:lang w:val="es-MX"/>
        </w:rPr>
      </w:pPr>
      <w:r w:rsidRPr="008E5086">
        <w:rPr>
          <w:rFonts w:ascii="Times New Roman" w:hAnsi="Times New Roman" w:cs="Times New Roman"/>
          <w:sz w:val="24"/>
          <w:szCs w:val="24"/>
          <w:lang w:val="es-MX"/>
        </w:rPr>
        <w:t>Soza</w:t>
      </w:r>
      <w:r>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M. S. (2013). </w:t>
      </w:r>
      <w:r w:rsidRPr="005D0B69">
        <w:rPr>
          <w:rFonts w:ascii="Times New Roman" w:hAnsi="Times New Roman" w:cs="Times New Roman"/>
          <w:sz w:val="24"/>
          <w:szCs w:val="24"/>
          <w:lang w:val="es-MX"/>
        </w:rPr>
        <w:t xml:space="preserve">AMTB </w:t>
      </w:r>
      <w:r>
        <w:rPr>
          <w:rFonts w:ascii="Times New Roman" w:hAnsi="Times New Roman" w:cs="Times New Roman"/>
          <w:sz w:val="24"/>
          <w:szCs w:val="24"/>
          <w:lang w:val="es-MX"/>
        </w:rPr>
        <w:t>C</w:t>
      </w:r>
      <w:r w:rsidRPr="005D0B69">
        <w:rPr>
          <w:rFonts w:ascii="Times New Roman" w:hAnsi="Times New Roman" w:cs="Times New Roman"/>
          <w:sz w:val="24"/>
          <w:szCs w:val="24"/>
          <w:lang w:val="es-MX"/>
        </w:rPr>
        <w:t xml:space="preserve">hile. </w:t>
      </w:r>
      <w:r>
        <w:rPr>
          <w:rFonts w:ascii="Times New Roman" w:hAnsi="Times New Roman" w:cs="Times New Roman"/>
          <w:sz w:val="24"/>
          <w:szCs w:val="24"/>
          <w:lang w:val="es-MX"/>
        </w:rPr>
        <w:t>I</w:t>
      </w:r>
      <w:r w:rsidRPr="005D0B69">
        <w:rPr>
          <w:rFonts w:ascii="Times New Roman" w:hAnsi="Times New Roman" w:cs="Times New Roman"/>
          <w:sz w:val="24"/>
          <w:szCs w:val="24"/>
          <w:lang w:val="es-MX"/>
        </w:rPr>
        <w:t xml:space="preserve">nforme técnico Inacap Temuco 2008: </w:t>
      </w:r>
      <w:r w:rsidRPr="008E5086">
        <w:rPr>
          <w:rFonts w:ascii="Times New Roman" w:hAnsi="Times New Roman" w:cs="Times New Roman"/>
          <w:sz w:val="24"/>
          <w:szCs w:val="24"/>
          <w:lang w:val="es-MX"/>
        </w:rPr>
        <w:t>Motivación y notas en inglés</w:t>
      </w:r>
      <w:r>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w:t>
      </w:r>
      <w:r>
        <w:rPr>
          <w:rFonts w:ascii="Times New Roman" w:hAnsi="Times New Roman" w:cs="Times New Roman"/>
          <w:i/>
          <w:iCs/>
          <w:sz w:val="24"/>
          <w:szCs w:val="24"/>
          <w:lang w:val="es-MX"/>
        </w:rPr>
        <w:t xml:space="preserve">REXE. </w:t>
      </w:r>
      <w:r w:rsidRPr="00690ECB">
        <w:rPr>
          <w:rFonts w:ascii="Times New Roman" w:hAnsi="Times New Roman" w:cs="Times New Roman"/>
          <w:i/>
          <w:iCs/>
          <w:sz w:val="24"/>
          <w:szCs w:val="24"/>
          <w:lang w:val="es-MX"/>
        </w:rPr>
        <w:t>Revista de Estudios y Experiencias en Educación,</w:t>
      </w:r>
      <w:r>
        <w:rPr>
          <w:rFonts w:ascii="Times New Roman" w:hAnsi="Times New Roman" w:cs="Times New Roman"/>
          <w:i/>
          <w:iCs/>
          <w:sz w:val="24"/>
          <w:szCs w:val="24"/>
          <w:lang w:val="es-MX"/>
        </w:rPr>
        <w:t xml:space="preserve"> 12</w:t>
      </w:r>
      <w:r>
        <w:rPr>
          <w:rFonts w:ascii="Times New Roman" w:hAnsi="Times New Roman" w:cs="Times New Roman"/>
          <w:sz w:val="24"/>
          <w:szCs w:val="24"/>
          <w:lang w:val="es-MX"/>
        </w:rPr>
        <w:t>(24), 161-179</w:t>
      </w:r>
      <w:r w:rsidRPr="008E5086">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Recuperado de </w:t>
      </w:r>
      <w:hyperlink r:id="rId27" w:history="1">
        <w:r w:rsidRPr="00CC76A2">
          <w:rPr>
            <w:rStyle w:val="Hipervnculo"/>
            <w:rFonts w:ascii="Times New Roman" w:hAnsi="Times New Roman" w:cs="Times New Roman"/>
            <w:color w:val="000000" w:themeColor="text1"/>
            <w:sz w:val="24"/>
            <w:szCs w:val="24"/>
            <w:u w:val="none"/>
            <w:lang w:val="es-MX"/>
          </w:rPr>
          <w:t>https://www.redalyc.org/articulo.oa?id=243129663009</w:t>
        </w:r>
      </w:hyperlink>
      <w:r w:rsidRPr="00CC76A2">
        <w:rPr>
          <w:rStyle w:val="Hipervnculo"/>
          <w:rFonts w:ascii="Times New Roman" w:hAnsi="Times New Roman" w:cs="Times New Roman"/>
          <w:color w:val="000000" w:themeColor="text1"/>
          <w:sz w:val="24"/>
          <w:szCs w:val="24"/>
          <w:u w:val="none"/>
          <w:lang w:val="es-MX"/>
        </w:rPr>
        <w:t>.</w:t>
      </w:r>
    </w:p>
    <w:p w14:paraId="0593785D" w14:textId="7BF3D3B6" w:rsidR="009275D7" w:rsidRDefault="00477CC1" w:rsidP="00A9002E">
      <w:pPr>
        <w:spacing w:after="0" w:line="360" w:lineRule="auto"/>
        <w:ind w:left="709" w:hanging="709"/>
        <w:jc w:val="both"/>
        <w:rPr>
          <w:rStyle w:val="Hipervnculo"/>
          <w:rFonts w:ascii="Times New Roman" w:hAnsi="Times New Roman" w:cs="Times New Roman"/>
          <w:sz w:val="24"/>
          <w:szCs w:val="24"/>
          <w:lang w:val="es-MX"/>
        </w:rPr>
      </w:pPr>
      <w:r w:rsidRPr="008E5086">
        <w:rPr>
          <w:rFonts w:ascii="Times New Roman" w:hAnsi="Times New Roman" w:cs="Times New Roman"/>
          <w:color w:val="000000"/>
          <w:sz w:val="24"/>
          <w:szCs w:val="24"/>
          <w:shd w:val="clear" w:color="auto" w:fill="FFFFFF"/>
          <w:lang w:val="es-MX"/>
        </w:rPr>
        <w:t>Tor</w:t>
      </w:r>
      <w:r w:rsidR="00ED24FF">
        <w:rPr>
          <w:rFonts w:ascii="Times New Roman" w:hAnsi="Times New Roman" w:cs="Times New Roman"/>
          <w:color w:val="000000"/>
          <w:sz w:val="24"/>
          <w:szCs w:val="24"/>
          <w:shd w:val="clear" w:color="auto" w:fill="FFFFFF"/>
          <w:lang w:val="es-MX"/>
        </w:rPr>
        <w:t>,</w:t>
      </w:r>
      <w:r w:rsidRPr="008E5086">
        <w:rPr>
          <w:rFonts w:ascii="Times New Roman" w:hAnsi="Times New Roman" w:cs="Times New Roman"/>
          <w:color w:val="000000"/>
          <w:sz w:val="24"/>
          <w:szCs w:val="24"/>
          <w:shd w:val="clear" w:color="auto" w:fill="FFFFFF"/>
          <w:lang w:val="es-MX"/>
        </w:rPr>
        <w:t xml:space="preserve"> J.</w:t>
      </w:r>
      <w:r w:rsidR="003E216D">
        <w:rPr>
          <w:rFonts w:ascii="Times New Roman" w:hAnsi="Times New Roman" w:cs="Times New Roman"/>
          <w:color w:val="000000"/>
          <w:sz w:val="24"/>
          <w:szCs w:val="24"/>
          <w:shd w:val="clear" w:color="auto" w:fill="FFFFFF"/>
          <w:lang w:val="es-MX"/>
        </w:rPr>
        <w:t xml:space="preserve"> </w:t>
      </w:r>
      <w:r w:rsidRPr="008E5086">
        <w:rPr>
          <w:rFonts w:ascii="Times New Roman" w:hAnsi="Times New Roman" w:cs="Times New Roman"/>
          <w:color w:val="000000"/>
          <w:sz w:val="24"/>
          <w:szCs w:val="24"/>
          <w:shd w:val="clear" w:color="auto" w:fill="FFFFFF"/>
          <w:lang w:val="es-MX"/>
        </w:rPr>
        <w:t>(</w:t>
      </w:r>
      <w:r w:rsidR="00ED24FF">
        <w:rPr>
          <w:rFonts w:ascii="Times New Roman" w:hAnsi="Times New Roman" w:cs="Times New Roman"/>
          <w:color w:val="000000"/>
          <w:sz w:val="24"/>
          <w:szCs w:val="24"/>
          <w:shd w:val="clear" w:color="auto" w:fill="FFFFFF"/>
          <w:lang w:val="es-MX"/>
        </w:rPr>
        <w:t xml:space="preserve">18 de noviembre de </w:t>
      </w:r>
      <w:r w:rsidRPr="008E5086">
        <w:rPr>
          <w:rFonts w:ascii="Times New Roman" w:hAnsi="Times New Roman" w:cs="Times New Roman"/>
          <w:color w:val="000000"/>
          <w:sz w:val="24"/>
          <w:szCs w:val="24"/>
          <w:shd w:val="clear" w:color="auto" w:fill="FFFFFF"/>
          <w:lang w:val="es-MX"/>
        </w:rPr>
        <w:t>2015)</w:t>
      </w:r>
      <w:r w:rsidR="00ED24FF">
        <w:rPr>
          <w:rFonts w:ascii="Times New Roman" w:hAnsi="Times New Roman" w:cs="Times New Roman"/>
          <w:color w:val="000000"/>
          <w:sz w:val="24"/>
          <w:szCs w:val="24"/>
          <w:shd w:val="clear" w:color="auto" w:fill="FFFFFF"/>
          <w:lang w:val="es-MX"/>
        </w:rPr>
        <w:t>.</w:t>
      </w:r>
      <w:r w:rsidRPr="008E5086">
        <w:rPr>
          <w:rFonts w:ascii="Times New Roman" w:hAnsi="Times New Roman" w:cs="Times New Roman"/>
          <w:color w:val="000000"/>
          <w:sz w:val="24"/>
          <w:szCs w:val="24"/>
          <w:shd w:val="clear" w:color="auto" w:fill="FFFFFF"/>
          <w:lang w:val="es-MX"/>
        </w:rPr>
        <w:t xml:space="preserve"> </w:t>
      </w:r>
      <w:r w:rsidRPr="00062664">
        <w:rPr>
          <w:rFonts w:ascii="Times New Roman" w:hAnsi="Times New Roman" w:cs="Times New Roman"/>
          <w:iCs/>
          <w:color w:val="000000"/>
          <w:sz w:val="24"/>
          <w:szCs w:val="24"/>
          <w:shd w:val="clear" w:color="auto" w:fill="FFFFFF"/>
          <w:lang w:val="es-MX"/>
        </w:rPr>
        <w:t>La motivación académica</w:t>
      </w:r>
      <w:r w:rsidRPr="008E5086">
        <w:rPr>
          <w:rFonts w:ascii="Times New Roman" w:hAnsi="Times New Roman" w:cs="Times New Roman"/>
          <w:i/>
          <w:color w:val="000000"/>
          <w:sz w:val="24"/>
          <w:szCs w:val="24"/>
          <w:shd w:val="clear" w:color="auto" w:fill="FFFFFF"/>
          <w:lang w:val="es-MX"/>
        </w:rPr>
        <w:t>.</w:t>
      </w:r>
      <w:r w:rsidR="00C76FDE">
        <w:rPr>
          <w:rFonts w:ascii="Times New Roman" w:hAnsi="Times New Roman" w:cs="Times New Roman"/>
          <w:i/>
          <w:color w:val="000000"/>
          <w:sz w:val="24"/>
          <w:szCs w:val="24"/>
          <w:shd w:val="clear" w:color="auto" w:fill="FFFFFF"/>
          <w:lang w:val="es-MX"/>
        </w:rPr>
        <w:t xml:space="preserve"> </w:t>
      </w:r>
      <w:proofErr w:type="spellStart"/>
      <w:r w:rsidRPr="008E5086">
        <w:rPr>
          <w:rFonts w:ascii="Times New Roman" w:hAnsi="Times New Roman" w:cs="Times New Roman"/>
          <w:color w:val="000000"/>
          <w:sz w:val="24"/>
          <w:szCs w:val="24"/>
          <w:shd w:val="clear" w:color="auto" w:fill="FFFFFF"/>
          <w:lang w:val="es-MX"/>
        </w:rPr>
        <w:t>Neuro</w:t>
      </w:r>
      <w:r w:rsidR="009A2969">
        <w:rPr>
          <w:rFonts w:ascii="Times New Roman" w:hAnsi="Times New Roman" w:cs="Times New Roman"/>
          <w:color w:val="000000"/>
          <w:sz w:val="24"/>
          <w:szCs w:val="24"/>
          <w:shd w:val="clear" w:color="auto" w:fill="FFFFFF"/>
          <w:lang w:val="es-MX"/>
        </w:rPr>
        <w:t>s</w:t>
      </w:r>
      <w:r w:rsidRPr="008E5086">
        <w:rPr>
          <w:rFonts w:ascii="Times New Roman" w:hAnsi="Times New Roman" w:cs="Times New Roman"/>
          <w:color w:val="000000"/>
          <w:sz w:val="24"/>
          <w:szCs w:val="24"/>
          <w:shd w:val="clear" w:color="auto" w:fill="FFFFFF"/>
          <w:lang w:val="es-MX"/>
        </w:rPr>
        <w:t>pai</w:t>
      </w:r>
      <w:proofErr w:type="spellEnd"/>
      <w:r w:rsidR="009A2969">
        <w:rPr>
          <w:rFonts w:ascii="Times New Roman" w:hAnsi="Times New Roman" w:cs="Times New Roman"/>
          <w:color w:val="000000"/>
          <w:sz w:val="24"/>
          <w:szCs w:val="24"/>
          <w:shd w:val="clear" w:color="auto" w:fill="FFFFFF"/>
          <w:lang w:val="es-MX"/>
        </w:rPr>
        <w:t xml:space="preserve"> Web</w:t>
      </w:r>
      <w:r w:rsidRPr="008E5086">
        <w:rPr>
          <w:rFonts w:ascii="Times New Roman" w:hAnsi="Times New Roman" w:cs="Times New Roman"/>
          <w:color w:val="000000"/>
          <w:sz w:val="24"/>
          <w:szCs w:val="24"/>
          <w:shd w:val="clear" w:color="auto" w:fill="FFFFFF"/>
          <w:lang w:val="es-MX"/>
        </w:rPr>
        <w:t xml:space="preserve">. </w:t>
      </w:r>
      <w:r w:rsidRPr="00ED24FF">
        <w:rPr>
          <w:rFonts w:ascii="Times New Roman" w:hAnsi="Times New Roman" w:cs="Times New Roman"/>
          <w:color w:val="000000"/>
          <w:sz w:val="24"/>
          <w:szCs w:val="24"/>
          <w:shd w:val="clear" w:color="auto" w:fill="FFFFFF"/>
          <w:lang w:val="es-MX"/>
        </w:rPr>
        <w:t>Recuperado</w:t>
      </w:r>
      <w:r w:rsidR="00ED24FF" w:rsidRPr="00062664">
        <w:rPr>
          <w:rFonts w:ascii="Times New Roman" w:hAnsi="Times New Roman" w:cs="Times New Roman"/>
          <w:color w:val="000000"/>
          <w:sz w:val="24"/>
          <w:szCs w:val="24"/>
          <w:shd w:val="clear" w:color="auto" w:fill="FFFFFF"/>
          <w:lang w:val="es-MX"/>
        </w:rPr>
        <w:t xml:space="preserve"> </w:t>
      </w:r>
      <w:r w:rsidR="00ED24FF" w:rsidRPr="00ED24FF">
        <w:rPr>
          <w:rFonts w:ascii="Times New Roman" w:hAnsi="Times New Roman" w:cs="Times New Roman"/>
          <w:color w:val="000000"/>
          <w:sz w:val="24"/>
          <w:szCs w:val="24"/>
          <w:shd w:val="clear" w:color="auto" w:fill="FFFFFF"/>
          <w:lang w:val="es-MX"/>
        </w:rPr>
        <w:t>de</w:t>
      </w:r>
      <w:r w:rsidR="00A9002E" w:rsidRPr="00ED24FF">
        <w:rPr>
          <w:rFonts w:ascii="Times New Roman" w:hAnsi="Times New Roman" w:cs="Times New Roman"/>
          <w:color w:val="000000"/>
          <w:sz w:val="24"/>
          <w:szCs w:val="24"/>
          <w:shd w:val="clear" w:color="auto" w:fill="FFFFFF"/>
          <w:lang w:val="es-MX"/>
        </w:rPr>
        <w:t xml:space="preserve"> </w:t>
      </w:r>
      <w:hyperlink r:id="rId28" w:history="1">
        <w:r w:rsidR="003E216D" w:rsidRPr="00CC76A2">
          <w:rPr>
            <w:rStyle w:val="Hipervnculo"/>
            <w:rFonts w:ascii="Times New Roman" w:hAnsi="Times New Roman" w:cs="Times New Roman"/>
            <w:color w:val="000000" w:themeColor="text1"/>
            <w:sz w:val="24"/>
            <w:szCs w:val="24"/>
            <w:u w:val="none"/>
            <w:lang w:val="es-MX"/>
          </w:rPr>
          <w:t>https://www.neuroespai.com/la-motivacion-academica/</w:t>
        </w:r>
      </w:hyperlink>
      <w:r w:rsidR="00ED24FF" w:rsidRPr="00CC76A2">
        <w:rPr>
          <w:rStyle w:val="Hipervnculo"/>
          <w:rFonts w:ascii="Times New Roman" w:hAnsi="Times New Roman" w:cs="Times New Roman"/>
          <w:color w:val="000000" w:themeColor="text1"/>
          <w:sz w:val="24"/>
          <w:szCs w:val="24"/>
          <w:u w:val="none"/>
          <w:lang w:val="es-MX"/>
        </w:rPr>
        <w:t>.</w:t>
      </w:r>
    </w:p>
    <w:p w14:paraId="747D8FAA" w14:textId="3E957177" w:rsidR="002F771E" w:rsidRPr="008E5086" w:rsidRDefault="002F771E" w:rsidP="002F771E">
      <w:pPr>
        <w:spacing w:after="0" w:line="36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Torres,</w:t>
      </w:r>
      <w:r w:rsidRPr="008E5086">
        <w:rPr>
          <w:rFonts w:ascii="Times New Roman" w:hAnsi="Times New Roman" w:cs="Times New Roman"/>
          <w:sz w:val="24"/>
          <w:szCs w:val="24"/>
          <w:lang w:val="es-MX"/>
        </w:rPr>
        <w:t xml:space="preserve"> </w:t>
      </w:r>
      <w:r>
        <w:rPr>
          <w:rFonts w:ascii="Times New Roman" w:hAnsi="Times New Roman" w:cs="Times New Roman"/>
          <w:sz w:val="24"/>
          <w:szCs w:val="24"/>
          <w:lang w:val="es-MX"/>
        </w:rPr>
        <w:t>A</w:t>
      </w:r>
      <w:r w:rsidRPr="008E5086">
        <w:rPr>
          <w:rFonts w:ascii="Times New Roman" w:hAnsi="Times New Roman" w:cs="Times New Roman"/>
          <w:sz w:val="24"/>
          <w:szCs w:val="24"/>
          <w:lang w:val="es-MX"/>
        </w:rPr>
        <w:t>. (</w:t>
      </w:r>
      <w:r>
        <w:rPr>
          <w:rFonts w:ascii="Times New Roman" w:hAnsi="Times New Roman" w:cs="Times New Roman"/>
          <w:sz w:val="24"/>
          <w:szCs w:val="24"/>
          <w:lang w:val="es-MX"/>
        </w:rPr>
        <w:t>20 de julio de 2017</w:t>
      </w:r>
      <w:r w:rsidRPr="008E5086">
        <w:rPr>
          <w:rFonts w:ascii="Times New Roman" w:hAnsi="Times New Roman" w:cs="Times New Roman"/>
          <w:sz w:val="24"/>
          <w:szCs w:val="24"/>
          <w:lang w:val="es-MX"/>
        </w:rPr>
        <w:t xml:space="preserve">) </w:t>
      </w:r>
      <w:r w:rsidRPr="002F771E">
        <w:rPr>
          <w:rFonts w:ascii="Times New Roman" w:hAnsi="Times New Roman" w:cs="Times New Roman"/>
          <w:sz w:val="24"/>
          <w:szCs w:val="24"/>
          <w:lang w:val="es-MX"/>
        </w:rPr>
        <w:t>La teoría de las motivaciones de David McClelland</w:t>
      </w:r>
      <w:r w:rsidRPr="008E5086">
        <w:rPr>
          <w:rFonts w:ascii="Times New Roman" w:hAnsi="Times New Roman" w:cs="Times New Roman"/>
          <w:sz w:val="24"/>
          <w:szCs w:val="24"/>
          <w:lang w:val="es-MX"/>
        </w:rPr>
        <w:t>.</w:t>
      </w:r>
      <w:r>
        <w:rPr>
          <w:rFonts w:ascii="Times New Roman" w:hAnsi="Times New Roman" w:cs="Times New Roman"/>
          <w:sz w:val="24"/>
          <w:szCs w:val="24"/>
          <w:lang w:val="es-MX"/>
        </w:rPr>
        <w:t xml:space="preserve"> Psicología y Mente. Recuperado de </w:t>
      </w:r>
      <w:hyperlink r:id="rId29" w:history="1">
        <w:r w:rsidRPr="00CC76A2">
          <w:rPr>
            <w:rStyle w:val="Hipervnculo"/>
            <w:rFonts w:ascii="Times New Roman" w:hAnsi="Times New Roman" w:cs="Times New Roman"/>
            <w:color w:val="000000" w:themeColor="text1"/>
            <w:sz w:val="24"/>
            <w:szCs w:val="24"/>
            <w:u w:val="none"/>
            <w:lang w:val="es-MX"/>
          </w:rPr>
          <w:t>https://psicologiaymente.com/psicologia/teoria-motivaciones-david-mcclelland</w:t>
        </w:r>
      </w:hyperlink>
      <w:r w:rsidRPr="00CC76A2">
        <w:rPr>
          <w:rStyle w:val="Hipervnculo"/>
          <w:rFonts w:ascii="Times New Roman" w:hAnsi="Times New Roman" w:cs="Times New Roman"/>
          <w:color w:val="000000" w:themeColor="text1"/>
          <w:sz w:val="24"/>
          <w:szCs w:val="24"/>
          <w:u w:val="none"/>
          <w:lang w:val="es-MX"/>
        </w:rPr>
        <w:t>.</w:t>
      </w:r>
      <w:r w:rsidR="00CC76A2">
        <w:rPr>
          <w:rStyle w:val="Hipervnculo"/>
          <w:rFonts w:ascii="Times New Roman" w:hAnsi="Times New Roman" w:cs="Times New Roman"/>
          <w:color w:val="000000" w:themeColor="text1"/>
          <w:sz w:val="24"/>
          <w:szCs w:val="24"/>
          <w:u w:val="none"/>
          <w:lang w:val="es-MX"/>
        </w:rPr>
        <w:t xml:space="preserve"> </w:t>
      </w:r>
    </w:p>
    <w:p w14:paraId="1D212443" w14:textId="16131C4C" w:rsidR="00C8219D" w:rsidRDefault="00C8219D" w:rsidP="00C8219D">
      <w:pPr>
        <w:spacing w:after="0" w:line="360" w:lineRule="auto"/>
        <w:ind w:left="709" w:hanging="709"/>
        <w:jc w:val="both"/>
        <w:rPr>
          <w:rFonts w:ascii="Times New Roman" w:hAnsi="Times New Roman" w:cs="Times New Roman"/>
          <w:color w:val="000000"/>
          <w:sz w:val="24"/>
          <w:szCs w:val="24"/>
          <w:shd w:val="clear" w:color="auto" w:fill="FFFFFF"/>
          <w:lang w:val="es-MX"/>
        </w:rPr>
      </w:pPr>
      <w:r w:rsidRPr="00C8219D">
        <w:rPr>
          <w:rFonts w:ascii="Times New Roman" w:hAnsi="Times New Roman" w:cs="Times New Roman"/>
          <w:color w:val="000000"/>
          <w:sz w:val="24"/>
          <w:szCs w:val="24"/>
          <w:shd w:val="clear" w:color="auto" w:fill="FFFFFF"/>
          <w:lang w:val="es-MX"/>
        </w:rPr>
        <w:t>Valle, A., Rodr</w:t>
      </w:r>
      <w:r>
        <w:rPr>
          <w:rFonts w:ascii="Times New Roman" w:hAnsi="Times New Roman" w:cs="Times New Roman"/>
          <w:color w:val="000000"/>
          <w:sz w:val="24"/>
          <w:szCs w:val="24"/>
          <w:shd w:val="clear" w:color="auto" w:fill="FFFFFF"/>
          <w:lang w:val="es-MX"/>
        </w:rPr>
        <w:t>í</w:t>
      </w:r>
      <w:r w:rsidRPr="00C8219D">
        <w:rPr>
          <w:rFonts w:ascii="Times New Roman" w:hAnsi="Times New Roman" w:cs="Times New Roman"/>
          <w:color w:val="000000"/>
          <w:sz w:val="24"/>
          <w:szCs w:val="24"/>
          <w:shd w:val="clear" w:color="auto" w:fill="FFFFFF"/>
          <w:lang w:val="es-MX"/>
        </w:rPr>
        <w:t xml:space="preserve">guez, S., </w:t>
      </w:r>
      <w:proofErr w:type="spellStart"/>
      <w:r w:rsidRPr="00C8219D">
        <w:rPr>
          <w:rFonts w:ascii="Times New Roman" w:hAnsi="Times New Roman" w:cs="Times New Roman"/>
          <w:color w:val="000000"/>
          <w:sz w:val="24"/>
          <w:szCs w:val="24"/>
          <w:shd w:val="clear" w:color="auto" w:fill="FFFFFF"/>
          <w:lang w:val="es-MX"/>
        </w:rPr>
        <w:t>Cabanach</w:t>
      </w:r>
      <w:proofErr w:type="spellEnd"/>
      <w:r w:rsidRPr="00C8219D">
        <w:rPr>
          <w:rFonts w:ascii="Times New Roman" w:hAnsi="Times New Roman" w:cs="Times New Roman"/>
          <w:color w:val="000000"/>
          <w:sz w:val="24"/>
          <w:szCs w:val="24"/>
          <w:shd w:val="clear" w:color="auto" w:fill="FFFFFF"/>
          <w:lang w:val="es-MX"/>
        </w:rPr>
        <w:t>, R.</w:t>
      </w:r>
      <w:r>
        <w:rPr>
          <w:rFonts w:ascii="Times New Roman" w:hAnsi="Times New Roman" w:cs="Times New Roman"/>
          <w:color w:val="000000"/>
          <w:sz w:val="24"/>
          <w:szCs w:val="24"/>
          <w:shd w:val="clear" w:color="auto" w:fill="FFFFFF"/>
          <w:lang w:val="es-MX"/>
        </w:rPr>
        <w:t xml:space="preserve"> </w:t>
      </w:r>
      <w:r w:rsidRPr="00C8219D">
        <w:rPr>
          <w:rFonts w:ascii="Times New Roman" w:hAnsi="Times New Roman" w:cs="Times New Roman"/>
          <w:color w:val="000000"/>
          <w:sz w:val="24"/>
          <w:szCs w:val="24"/>
          <w:shd w:val="clear" w:color="auto" w:fill="FFFFFF"/>
          <w:lang w:val="es-MX"/>
        </w:rPr>
        <w:t>G., Núñez, J.</w:t>
      </w:r>
      <w:r>
        <w:rPr>
          <w:rFonts w:ascii="Times New Roman" w:hAnsi="Times New Roman" w:cs="Times New Roman"/>
          <w:color w:val="000000"/>
          <w:sz w:val="24"/>
          <w:szCs w:val="24"/>
          <w:shd w:val="clear" w:color="auto" w:fill="FFFFFF"/>
          <w:lang w:val="es-MX"/>
        </w:rPr>
        <w:t xml:space="preserve"> </w:t>
      </w:r>
      <w:r w:rsidRPr="00C8219D">
        <w:rPr>
          <w:rFonts w:ascii="Times New Roman" w:hAnsi="Times New Roman" w:cs="Times New Roman"/>
          <w:color w:val="000000"/>
          <w:sz w:val="24"/>
          <w:szCs w:val="24"/>
          <w:shd w:val="clear" w:color="auto" w:fill="FFFFFF"/>
          <w:lang w:val="es-MX"/>
        </w:rPr>
        <w:t>C. y González, J.</w:t>
      </w:r>
      <w:r>
        <w:rPr>
          <w:rFonts w:ascii="Times New Roman" w:hAnsi="Times New Roman" w:cs="Times New Roman"/>
          <w:color w:val="000000"/>
          <w:sz w:val="24"/>
          <w:szCs w:val="24"/>
          <w:shd w:val="clear" w:color="auto" w:fill="FFFFFF"/>
          <w:lang w:val="es-MX"/>
        </w:rPr>
        <w:t xml:space="preserve"> </w:t>
      </w:r>
      <w:r w:rsidRPr="00C8219D">
        <w:rPr>
          <w:rFonts w:ascii="Times New Roman" w:hAnsi="Times New Roman" w:cs="Times New Roman"/>
          <w:color w:val="000000"/>
          <w:sz w:val="24"/>
          <w:szCs w:val="24"/>
          <w:shd w:val="clear" w:color="auto" w:fill="FFFFFF"/>
          <w:lang w:val="es-MX"/>
        </w:rPr>
        <w:t>A. (2007)</w:t>
      </w:r>
      <w:r>
        <w:rPr>
          <w:rFonts w:ascii="Times New Roman" w:hAnsi="Times New Roman" w:cs="Times New Roman"/>
          <w:color w:val="000000"/>
          <w:sz w:val="24"/>
          <w:szCs w:val="24"/>
          <w:shd w:val="clear" w:color="auto" w:fill="FFFFFF"/>
          <w:lang w:val="es-MX"/>
        </w:rPr>
        <w:t>.</w:t>
      </w:r>
      <w:r w:rsidRPr="00C8219D">
        <w:rPr>
          <w:rFonts w:ascii="Times New Roman" w:hAnsi="Times New Roman" w:cs="Times New Roman"/>
          <w:color w:val="000000"/>
          <w:sz w:val="24"/>
          <w:szCs w:val="24"/>
          <w:shd w:val="clear" w:color="auto" w:fill="FFFFFF"/>
          <w:lang w:val="es-MX"/>
        </w:rPr>
        <w:t xml:space="preserve"> </w:t>
      </w:r>
      <w:r w:rsidRPr="00062664">
        <w:rPr>
          <w:rFonts w:ascii="Times New Roman" w:hAnsi="Times New Roman" w:cs="Times New Roman"/>
          <w:i/>
          <w:iCs/>
          <w:color w:val="000000"/>
          <w:sz w:val="24"/>
          <w:szCs w:val="24"/>
          <w:shd w:val="clear" w:color="auto" w:fill="FFFFFF"/>
          <w:lang w:val="es-MX"/>
        </w:rPr>
        <w:t>El estudiante eficaz</w:t>
      </w:r>
      <w:r w:rsidRPr="00C8219D">
        <w:rPr>
          <w:rFonts w:ascii="Times New Roman" w:hAnsi="Times New Roman" w:cs="Times New Roman"/>
          <w:color w:val="000000"/>
          <w:sz w:val="24"/>
          <w:szCs w:val="24"/>
          <w:shd w:val="clear" w:color="auto" w:fill="FFFFFF"/>
          <w:lang w:val="es-MX"/>
        </w:rPr>
        <w:t>. Madrid</w:t>
      </w:r>
      <w:r>
        <w:rPr>
          <w:rFonts w:ascii="Times New Roman" w:hAnsi="Times New Roman" w:cs="Times New Roman"/>
          <w:color w:val="000000"/>
          <w:sz w:val="24"/>
          <w:szCs w:val="24"/>
          <w:shd w:val="clear" w:color="auto" w:fill="FFFFFF"/>
          <w:lang w:val="es-MX"/>
        </w:rPr>
        <w:t>, España</w:t>
      </w:r>
      <w:r w:rsidRPr="00C8219D">
        <w:rPr>
          <w:rFonts w:ascii="Times New Roman" w:hAnsi="Times New Roman" w:cs="Times New Roman"/>
          <w:color w:val="000000"/>
          <w:sz w:val="24"/>
          <w:szCs w:val="24"/>
          <w:shd w:val="clear" w:color="auto" w:fill="FFFFFF"/>
          <w:lang w:val="es-MX"/>
        </w:rPr>
        <w:t>: CCS</w:t>
      </w:r>
    </w:p>
    <w:bookmarkEnd w:id="2"/>
    <w:p w14:paraId="4B9431EF" w14:textId="1619845B" w:rsidR="00BF5077" w:rsidRDefault="00BF5077" w:rsidP="00A9002E">
      <w:pPr>
        <w:spacing w:after="0" w:line="360" w:lineRule="auto"/>
        <w:ind w:left="709" w:hanging="709"/>
        <w:jc w:val="both"/>
        <w:rPr>
          <w:rFonts w:ascii="Times New Roman" w:hAnsi="Times New Roman" w:cs="Times New Roman"/>
          <w:color w:val="0563C1" w:themeColor="hyperlink"/>
          <w:sz w:val="24"/>
          <w:szCs w:val="24"/>
          <w:u w:val="single"/>
          <w:lang w:val="es-MX"/>
        </w:rPr>
      </w:pPr>
    </w:p>
    <w:p w14:paraId="6BF745BD" w14:textId="083B43B9" w:rsidR="00DD51F3" w:rsidRDefault="00DD51F3" w:rsidP="00A9002E">
      <w:pPr>
        <w:spacing w:after="0" w:line="360" w:lineRule="auto"/>
        <w:ind w:left="709" w:hanging="709"/>
        <w:jc w:val="both"/>
        <w:rPr>
          <w:rFonts w:ascii="Times New Roman" w:hAnsi="Times New Roman" w:cs="Times New Roman"/>
          <w:color w:val="0563C1" w:themeColor="hyperlink"/>
          <w:sz w:val="24"/>
          <w:szCs w:val="24"/>
          <w:u w:val="single"/>
          <w:lang w:val="es-MX"/>
        </w:rPr>
      </w:pPr>
    </w:p>
    <w:p w14:paraId="64A1BE96" w14:textId="2C196B0B" w:rsidR="00DD51F3" w:rsidRDefault="00DD51F3" w:rsidP="00A9002E">
      <w:pPr>
        <w:spacing w:after="0" w:line="360" w:lineRule="auto"/>
        <w:ind w:left="709" w:hanging="709"/>
        <w:jc w:val="both"/>
        <w:rPr>
          <w:rFonts w:ascii="Times New Roman" w:hAnsi="Times New Roman" w:cs="Times New Roman"/>
          <w:color w:val="0563C1" w:themeColor="hyperlink"/>
          <w:sz w:val="24"/>
          <w:szCs w:val="24"/>
          <w:u w:val="single"/>
          <w:lang w:val="es-MX"/>
        </w:rPr>
      </w:pPr>
    </w:p>
    <w:p w14:paraId="662C43B6" w14:textId="4B2E783B" w:rsidR="00DD51F3" w:rsidRDefault="00DD51F3" w:rsidP="00A9002E">
      <w:pPr>
        <w:spacing w:after="0" w:line="360" w:lineRule="auto"/>
        <w:ind w:left="709" w:hanging="709"/>
        <w:jc w:val="both"/>
        <w:rPr>
          <w:rFonts w:ascii="Times New Roman" w:hAnsi="Times New Roman" w:cs="Times New Roman"/>
          <w:color w:val="0563C1" w:themeColor="hyperlink"/>
          <w:sz w:val="24"/>
          <w:szCs w:val="24"/>
          <w:u w:val="single"/>
          <w:lang w:val="es-MX"/>
        </w:rPr>
      </w:pPr>
    </w:p>
    <w:p w14:paraId="50C7447A" w14:textId="079ADC62" w:rsidR="00DD51F3" w:rsidRDefault="00DD51F3" w:rsidP="00A9002E">
      <w:pPr>
        <w:spacing w:after="0" w:line="360" w:lineRule="auto"/>
        <w:ind w:left="709" w:hanging="709"/>
        <w:jc w:val="both"/>
        <w:rPr>
          <w:rFonts w:ascii="Times New Roman" w:hAnsi="Times New Roman" w:cs="Times New Roman"/>
          <w:color w:val="0563C1" w:themeColor="hyperlink"/>
          <w:sz w:val="24"/>
          <w:szCs w:val="24"/>
          <w:u w:val="single"/>
          <w:lang w:val="es-MX"/>
        </w:rPr>
      </w:pPr>
    </w:p>
    <w:p w14:paraId="5B0549D5" w14:textId="74EE4CFD" w:rsidR="00DD51F3" w:rsidRDefault="00DD51F3" w:rsidP="00A9002E">
      <w:pPr>
        <w:spacing w:after="0" w:line="360" w:lineRule="auto"/>
        <w:ind w:left="709" w:hanging="709"/>
        <w:jc w:val="both"/>
        <w:rPr>
          <w:rFonts w:ascii="Times New Roman" w:hAnsi="Times New Roman" w:cs="Times New Roman"/>
          <w:color w:val="0563C1" w:themeColor="hyperlink"/>
          <w:sz w:val="24"/>
          <w:szCs w:val="24"/>
          <w:u w:val="single"/>
          <w:lang w:val="es-MX"/>
        </w:rPr>
      </w:pPr>
    </w:p>
    <w:p w14:paraId="750C733A" w14:textId="79AD78DE" w:rsidR="00DD51F3" w:rsidRDefault="00DD51F3" w:rsidP="00A9002E">
      <w:pPr>
        <w:spacing w:after="0" w:line="360" w:lineRule="auto"/>
        <w:ind w:left="709" w:hanging="709"/>
        <w:jc w:val="both"/>
        <w:rPr>
          <w:rFonts w:ascii="Times New Roman" w:hAnsi="Times New Roman" w:cs="Times New Roman"/>
          <w:color w:val="0563C1" w:themeColor="hyperlink"/>
          <w:sz w:val="24"/>
          <w:szCs w:val="24"/>
          <w:u w:val="single"/>
          <w:lang w:val="es-MX"/>
        </w:rPr>
      </w:pPr>
    </w:p>
    <w:p w14:paraId="0F02E625" w14:textId="7D43D8E7" w:rsidR="00DD51F3" w:rsidRDefault="00DD51F3" w:rsidP="00A9002E">
      <w:pPr>
        <w:spacing w:after="0" w:line="360" w:lineRule="auto"/>
        <w:ind w:left="709" w:hanging="709"/>
        <w:jc w:val="both"/>
        <w:rPr>
          <w:rFonts w:ascii="Times New Roman" w:hAnsi="Times New Roman" w:cs="Times New Roman"/>
          <w:color w:val="0563C1" w:themeColor="hyperlink"/>
          <w:sz w:val="24"/>
          <w:szCs w:val="24"/>
          <w:u w:val="single"/>
          <w:lang w:val="es-MX"/>
        </w:rPr>
      </w:pPr>
    </w:p>
    <w:p w14:paraId="2EE5105A" w14:textId="24B11F0B" w:rsidR="00DD51F3" w:rsidRDefault="00DD51F3" w:rsidP="00A9002E">
      <w:pPr>
        <w:spacing w:after="0" w:line="360" w:lineRule="auto"/>
        <w:ind w:left="709" w:hanging="709"/>
        <w:jc w:val="both"/>
        <w:rPr>
          <w:rFonts w:ascii="Times New Roman" w:hAnsi="Times New Roman" w:cs="Times New Roman"/>
          <w:color w:val="0563C1" w:themeColor="hyperlink"/>
          <w:sz w:val="24"/>
          <w:szCs w:val="24"/>
          <w:u w:val="single"/>
          <w:lang w:val="es-MX"/>
        </w:rPr>
      </w:pPr>
    </w:p>
    <w:p w14:paraId="3A00B460" w14:textId="48149660" w:rsidR="00DD51F3" w:rsidRDefault="00DD51F3" w:rsidP="00A9002E">
      <w:pPr>
        <w:spacing w:after="0" w:line="360" w:lineRule="auto"/>
        <w:ind w:left="709" w:hanging="709"/>
        <w:jc w:val="both"/>
        <w:rPr>
          <w:rFonts w:ascii="Times New Roman" w:hAnsi="Times New Roman" w:cs="Times New Roman"/>
          <w:color w:val="0563C1" w:themeColor="hyperlink"/>
          <w:sz w:val="24"/>
          <w:szCs w:val="24"/>
          <w:u w:val="single"/>
          <w:lang w:val="es-MX"/>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D51F3" w:rsidRPr="00DD51F3" w14:paraId="6023767E" w14:textId="77777777" w:rsidTr="00DD51F3">
        <w:trPr>
          <w:jc w:val="center"/>
        </w:trPr>
        <w:tc>
          <w:tcPr>
            <w:tcW w:w="3045" w:type="dxa"/>
            <w:shd w:val="clear" w:color="auto" w:fill="auto"/>
            <w:tcMar>
              <w:top w:w="100" w:type="dxa"/>
              <w:left w:w="100" w:type="dxa"/>
              <w:bottom w:w="100" w:type="dxa"/>
              <w:right w:w="100" w:type="dxa"/>
            </w:tcMar>
          </w:tcPr>
          <w:p w14:paraId="047B8653" w14:textId="77777777" w:rsidR="00DD51F3" w:rsidRPr="00DD51F3" w:rsidRDefault="00DD51F3" w:rsidP="00530EA5">
            <w:pPr>
              <w:pStyle w:val="Ttulo3"/>
              <w:widowControl w:val="0"/>
              <w:spacing w:before="0" w:line="240" w:lineRule="auto"/>
              <w:ind w:left="0"/>
              <w:rPr>
                <w:rFonts w:ascii="Times New Roman" w:hAnsi="Times New Roman" w:cs="Times New Roman"/>
                <w:b w:val="0"/>
                <w:bCs/>
                <w:color w:val="000000" w:themeColor="text1"/>
                <w:lang w:val="es-MX"/>
              </w:rPr>
            </w:pPr>
            <w:r w:rsidRPr="00DD51F3">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11DCD6A7" w14:textId="01025A77" w:rsidR="00DD51F3" w:rsidRPr="00DD51F3" w:rsidRDefault="00DD51F3" w:rsidP="00530EA5">
            <w:pPr>
              <w:pStyle w:val="Ttulo3"/>
              <w:widowControl w:val="0"/>
              <w:spacing w:before="0" w:line="240" w:lineRule="auto"/>
              <w:ind w:left="0"/>
              <w:rPr>
                <w:rFonts w:ascii="Times New Roman" w:hAnsi="Times New Roman" w:cs="Times New Roman"/>
                <w:b w:val="0"/>
                <w:bCs/>
                <w:color w:val="000000" w:themeColor="text1"/>
                <w:lang w:val="es-MX"/>
              </w:rPr>
            </w:pPr>
            <w:bookmarkStart w:id="4" w:name="_btsjgdfgjwkr" w:colFirst="0" w:colLast="0"/>
            <w:bookmarkEnd w:id="4"/>
            <w:r>
              <w:rPr>
                <w:rFonts w:ascii="Times New Roman" w:hAnsi="Times New Roman" w:cs="Times New Roman"/>
                <w:b w:val="0"/>
                <w:bCs/>
                <w:color w:val="000000" w:themeColor="text1"/>
                <w:lang w:val="es-MX"/>
              </w:rPr>
              <w:t>Autor (es)</w:t>
            </w:r>
          </w:p>
        </w:tc>
      </w:tr>
      <w:tr w:rsidR="00DD51F3" w:rsidRPr="00F0427C" w14:paraId="66AB97DC" w14:textId="77777777" w:rsidTr="00DD51F3">
        <w:trPr>
          <w:jc w:val="center"/>
        </w:trPr>
        <w:tc>
          <w:tcPr>
            <w:tcW w:w="3045" w:type="dxa"/>
            <w:shd w:val="clear" w:color="auto" w:fill="auto"/>
            <w:tcMar>
              <w:top w:w="100" w:type="dxa"/>
              <w:left w:w="100" w:type="dxa"/>
              <w:bottom w:w="100" w:type="dxa"/>
              <w:right w:w="100" w:type="dxa"/>
            </w:tcMar>
          </w:tcPr>
          <w:p w14:paraId="4B85B7F5"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Conceptualización</w:t>
            </w:r>
          </w:p>
        </w:tc>
        <w:tc>
          <w:tcPr>
            <w:tcW w:w="6315" w:type="dxa"/>
            <w:shd w:val="clear" w:color="auto" w:fill="auto"/>
            <w:tcMar>
              <w:top w:w="100" w:type="dxa"/>
              <w:left w:w="100" w:type="dxa"/>
              <w:bottom w:w="100" w:type="dxa"/>
              <w:right w:w="100" w:type="dxa"/>
            </w:tcMar>
          </w:tcPr>
          <w:p w14:paraId="63EF1954"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Abril González de la Cruz (principal) Eleazar Morales Vázquez (apoya)</w:t>
            </w:r>
          </w:p>
        </w:tc>
      </w:tr>
      <w:tr w:rsidR="00DD51F3" w:rsidRPr="00F0427C" w14:paraId="34585076" w14:textId="77777777" w:rsidTr="00DD51F3">
        <w:trPr>
          <w:jc w:val="center"/>
        </w:trPr>
        <w:tc>
          <w:tcPr>
            <w:tcW w:w="3045" w:type="dxa"/>
            <w:shd w:val="clear" w:color="auto" w:fill="auto"/>
            <w:tcMar>
              <w:top w:w="100" w:type="dxa"/>
              <w:left w:w="100" w:type="dxa"/>
              <w:bottom w:w="100" w:type="dxa"/>
              <w:right w:w="100" w:type="dxa"/>
            </w:tcMar>
          </w:tcPr>
          <w:p w14:paraId="5FEDC5C9"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Metodología</w:t>
            </w:r>
          </w:p>
        </w:tc>
        <w:tc>
          <w:tcPr>
            <w:tcW w:w="6315" w:type="dxa"/>
            <w:shd w:val="clear" w:color="auto" w:fill="auto"/>
            <w:tcMar>
              <w:top w:w="100" w:type="dxa"/>
              <w:left w:w="100" w:type="dxa"/>
              <w:bottom w:w="100" w:type="dxa"/>
              <w:right w:w="100" w:type="dxa"/>
            </w:tcMar>
          </w:tcPr>
          <w:p w14:paraId="3FC99B51"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Abril González de la Cruz (principal) Eleazar Morales Vázquez (apoya)</w:t>
            </w:r>
          </w:p>
        </w:tc>
      </w:tr>
      <w:tr w:rsidR="00DD51F3" w:rsidRPr="00DD51F3" w14:paraId="1C396449" w14:textId="77777777" w:rsidTr="00DD51F3">
        <w:trPr>
          <w:jc w:val="center"/>
        </w:trPr>
        <w:tc>
          <w:tcPr>
            <w:tcW w:w="3045" w:type="dxa"/>
            <w:shd w:val="clear" w:color="auto" w:fill="auto"/>
            <w:tcMar>
              <w:top w:w="100" w:type="dxa"/>
              <w:left w:w="100" w:type="dxa"/>
              <w:bottom w:w="100" w:type="dxa"/>
              <w:right w:w="100" w:type="dxa"/>
            </w:tcMar>
          </w:tcPr>
          <w:p w14:paraId="3B139722"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Software</w:t>
            </w:r>
          </w:p>
        </w:tc>
        <w:tc>
          <w:tcPr>
            <w:tcW w:w="6315" w:type="dxa"/>
            <w:shd w:val="clear" w:color="auto" w:fill="auto"/>
            <w:tcMar>
              <w:top w:w="100" w:type="dxa"/>
              <w:left w:w="100" w:type="dxa"/>
              <w:bottom w:w="100" w:type="dxa"/>
              <w:right w:w="100" w:type="dxa"/>
            </w:tcMar>
          </w:tcPr>
          <w:p w14:paraId="7999CC23"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No aplica</w:t>
            </w:r>
          </w:p>
        </w:tc>
      </w:tr>
      <w:tr w:rsidR="00DD51F3" w:rsidRPr="00F0427C" w14:paraId="4247C389" w14:textId="77777777" w:rsidTr="00DD51F3">
        <w:trPr>
          <w:jc w:val="center"/>
        </w:trPr>
        <w:tc>
          <w:tcPr>
            <w:tcW w:w="3045" w:type="dxa"/>
            <w:shd w:val="clear" w:color="auto" w:fill="auto"/>
            <w:tcMar>
              <w:top w:w="100" w:type="dxa"/>
              <w:left w:w="100" w:type="dxa"/>
              <w:bottom w:w="100" w:type="dxa"/>
              <w:right w:w="100" w:type="dxa"/>
            </w:tcMar>
          </w:tcPr>
          <w:p w14:paraId="60C90AE0"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Validación</w:t>
            </w:r>
          </w:p>
        </w:tc>
        <w:tc>
          <w:tcPr>
            <w:tcW w:w="6315" w:type="dxa"/>
            <w:shd w:val="clear" w:color="auto" w:fill="auto"/>
            <w:tcMar>
              <w:top w:w="100" w:type="dxa"/>
              <w:left w:w="100" w:type="dxa"/>
              <w:bottom w:w="100" w:type="dxa"/>
              <w:right w:w="100" w:type="dxa"/>
            </w:tcMar>
          </w:tcPr>
          <w:p w14:paraId="1BB322B9"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Abril González de la Cruz (principal) Eleazar Morales Vázquez (apoya)</w:t>
            </w:r>
          </w:p>
        </w:tc>
      </w:tr>
      <w:tr w:rsidR="00DD51F3" w:rsidRPr="00F0427C" w14:paraId="2084AC81" w14:textId="77777777" w:rsidTr="00DD51F3">
        <w:trPr>
          <w:jc w:val="center"/>
        </w:trPr>
        <w:tc>
          <w:tcPr>
            <w:tcW w:w="3045" w:type="dxa"/>
            <w:shd w:val="clear" w:color="auto" w:fill="auto"/>
            <w:tcMar>
              <w:top w:w="100" w:type="dxa"/>
              <w:left w:w="100" w:type="dxa"/>
              <w:bottom w:w="100" w:type="dxa"/>
              <w:right w:w="100" w:type="dxa"/>
            </w:tcMar>
          </w:tcPr>
          <w:p w14:paraId="56253EAD"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Análisis Formal</w:t>
            </w:r>
          </w:p>
        </w:tc>
        <w:tc>
          <w:tcPr>
            <w:tcW w:w="6315" w:type="dxa"/>
            <w:shd w:val="clear" w:color="auto" w:fill="auto"/>
            <w:tcMar>
              <w:top w:w="100" w:type="dxa"/>
              <w:left w:w="100" w:type="dxa"/>
              <w:bottom w:w="100" w:type="dxa"/>
              <w:right w:w="100" w:type="dxa"/>
            </w:tcMar>
          </w:tcPr>
          <w:p w14:paraId="6DE25FDE"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Eleazar Morales Vázquez, Abril González de la Cruz igual</w:t>
            </w:r>
          </w:p>
        </w:tc>
      </w:tr>
      <w:tr w:rsidR="00DD51F3" w:rsidRPr="00F0427C" w14:paraId="4E53ECA1" w14:textId="77777777" w:rsidTr="00DD51F3">
        <w:trPr>
          <w:jc w:val="center"/>
        </w:trPr>
        <w:tc>
          <w:tcPr>
            <w:tcW w:w="3045" w:type="dxa"/>
            <w:shd w:val="clear" w:color="auto" w:fill="auto"/>
            <w:tcMar>
              <w:top w:w="100" w:type="dxa"/>
              <w:left w:w="100" w:type="dxa"/>
              <w:bottom w:w="100" w:type="dxa"/>
              <w:right w:w="100" w:type="dxa"/>
            </w:tcMar>
          </w:tcPr>
          <w:p w14:paraId="1CDA9739"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Investigación</w:t>
            </w:r>
          </w:p>
        </w:tc>
        <w:tc>
          <w:tcPr>
            <w:tcW w:w="6315" w:type="dxa"/>
            <w:shd w:val="clear" w:color="auto" w:fill="auto"/>
            <w:tcMar>
              <w:top w:w="100" w:type="dxa"/>
              <w:left w:w="100" w:type="dxa"/>
              <w:bottom w:w="100" w:type="dxa"/>
              <w:right w:w="100" w:type="dxa"/>
            </w:tcMar>
          </w:tcPr>
          <w:p w14:paraId="08E82EB1"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Eleazar Morales Vázquez (principal) Abril González de la Cruz (apoya)</w:t>
            </w:r>
          </w:p>
        </w:tc>
      </w:tr>
      <w:tr w:rsidR="00DD51F3" w:rsidRPr="00F0427C" w14:paraId="5BA439F8" w14:textId="77777777" w:rsidTr="00DD51F3">
        <w:trPr>
          <w:jc w:val="center"/>
        </w:trPr>
        <w:tc>
          <w:tcPr>
            <w:tcW w:w="3045" w:type="dxa"/>
            <w:shd w:val="clear" w:color="auto" w:fill="auto"/>
            <w:tcMar>
              <w:top w:w="100" w:type="dxa"/>
              <w:left w:w="100" w:type="dxa"/>
              <w:bottom w:w="100" w:type="dxa"/>
              <w:right w:w="100" w:type="dxa"/>
            </w:tcMar>
          </w:tcPr>
          <w:p w14:paraId="04A9BC67"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Recursos</w:t>
            </w:r>
          </w:p>
        </w:tc>
        <w:tc>
          <w:tcPr>
            <w:tcW w:w="6315" w:type="dxa"/>
            <w:shd w:val="clear" w:color="auto" w:fill="auto"/>
            <w:tcMar>
              <w:top w:w="100" w:type="dxa"/>
              <w:left w:w="100" w:type="dxa"/>
              <w:bottom w:w="100" w:type="dxa"/>
              <w:right w:w="100" w:type="dxa"/>
            </w:tcMar>
          </w:tcPr>
          <w:p w14:paraId="7EAD5BB5"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 xml:space="preserve">Eleazar Morales Vázquez, Abril González de la Cruz igual </w:t>
            </w:r>
          </w:p>
        </w:tc>
      </w:tr>
      <w:tr w:rsidR="00DD51F3" w:rsidRPr="00F0427C" w14:paraId="565F6FF9" w14:textId="77777777" w:rsidTr="00DD51F3">
        <w:trPr>
          <w:jc w:val="center"/>
        </w:trPr>
        <w:tc>
          <w:tcPr>
            <w:tcW w:w="3045" w:type="dxa"/>
            <w:shd w:val="clear" w:color="auto" w:fill="auto"/>
            <w:tcMar>
              <w:top w:w="100" w:type="dxa"/>
              <w:left w:w="100" w:type="dxa"/>
              <w:bottom w:w="100" w:type="dxa"/>
              <w:right w:w="100" w:type="dxa"/>
            </w:tcMar>
          </w:tcPr>
          <w:p w14:paraId="4650CBD1"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Curación de datos</w:t>
            </w:r>
          </w:p>
        </w:tc>
        <w:tc>
          <w:tcPr>
            <w:tcW w:w="6315" w:type="dxa"/>
            <w:shd w:val="clear" w:color="auto" w:fill="auto"/>
            <w:tcMar>
              <w:top w:w="100" w:type="dxa"/>
              <w:left w:w="100" w:type="dxa"/>
              <w:bottom w:w="100" w:type="dxa"/>
              <w:right w:w="100" w:type="dxa"/>
            </w:tcMar>
          </w:tcPr>
          <w:p w14:paraId="24A7D9E8"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Abril González de la Cruz (principal) Eleazar Morales Vázquez (apoya)</w:t>
            </w:r>
          </w:p>
        </w:tc>
      </w:tr>
      <w:tr w:rsidR="00DD51F3" w:rsidRPr="00F0427C" w14:paraId="64028AB0" w14:textId="77777777" w:rsidTr="00DD51F3">
        <w:trPr>
          <w:jc w:val="center"/>
        </w:trPr>
        <w:tc>
          <w:tcPr>
            <w:tcW w:w="3045" w:type="dxa"/>
            <w:shd w:val="clear" w:color="auto" w:fill="auto"/>
            <w:tcMar>
              <w:top w:w="100" w:type="dxa"/>
              <w:left w:w="100" w:type="dxa"/>
              <w:bottom w:w="100" w:type="dxa"/>
              <w:right w:w="100" w:type="dxa"/>
            </w:tcMar>
          </w:tcPr>
          <w:p w14:paraId="2657835E"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065773CF"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Eleazar Morales Vázquez, Abril González de la Cruz igual</w:t>
            </w:r>
          </w:p>
        </w:tc>
      </w:tr>
      <w:tr w:rsidR="00DD51F3" w:rsidRPr="00F0427C" w14:paraId="7A61EFC8" w14:textId="77777777" w:rsidTr="00DD51F3">
        <w:trPr>
          <w:jc w:val="center"/>
        </w:trPr>
        <w:tc>
          <w:tcPr>
            <w:tcW w:w="3045" w:type="dxa"/>
            <w:shd w:val="clear" w:color="auto" w:fill="auto"/>
            <w:tcMar>
              <w:top w:w="100" w:type="dxa"/>
              <w:left w:w="100" w:type="dxa"/>
              <w:bottom w:w="100" w:type="dxa"/>
              <w:right w:w="100" w:type="dxa"/>
            </w:tcMar>
          </w:tcPr>
          <w:p w14:paraId="508F6E82"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Escritura - Revisión y edición</w:t>
            </w:r>
          </w:p>
        </w:tc>
        <w:tc>
          <w:tcPr>
            <w:tcW w:w="6315" w:type="dxa"/>
            <w:shd w:val="clear" w:color="auto" w:fill="auto"/>
            <w:tcMar>
              <w:top w:w="100" w:type="dxa"/>
              <w:left w:w="100" w:type="dxa"/>
              <w:bottom w:w="100" w:type="dxa"/>
              <w:right w:w="100" w:type="dxa"/>
            </w:tcMar>
          </w:tcPr>
          <w:p w14:paraId="298F52A3"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Eleazar Morales Vázquez (principal) Abril González de la Cruz (apoya)</w:t>
            </w:r>
          </w:p>
        </w:tc>
      </w:tr>
      <w:tr w:rsidR="00DD51F3" w:rsidRPr="00F0427C" w14:paraId="559F2696" w14:textId="77777777" w:rsidTr="00DD51F3">
        <w:trPr>
          <w:jc w:val="center"/>
        </w:trPr>
        <w:tc>
          <w:tcPr>
            <w:tcW w:w="3045" w:type="dxa"/>
            <w:shd w:val="clear" w:color="auto" w:fill="auto"/>
            <w:tcMar>
              <w:top w:w="100" w:type="dxa"/>
              <w:left w:w="100" w:type="dxa"/>
              <w:bottom w:w="100" w:type="dxa"/>
              <w:right w:w="100" w:type="dxa"/>
            </w:tcMar>
          </w:tcPr>
          <w:p w14:paraId="1A38D12E"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Visualización</w:t>
            </w:r>
          </w:p>
        </w:tc>
        <w:tc>
          <w:tcPr>
            <w:tcW w:w="6315" w:type="dxa"/>
            <w:shd w:val="clear" w:color="auto" w:fill="auto"/>
            <w:tcMar>
              <w:top w:w="100" w:type="dxa"/>
              <w:left w:w="100" w:type="dxa"/>
              <w:bottom w:w="100" w:type="dxa"/>
              <w:right w:w="100" w:type="dxa"/>
            </w:tcMar>
          </w:tcPr>
          <w:p w14:paraId="10BD9F91"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Eleazar Morales Vázquez, Abril González de la Cruz igual</w:t>
            </w:r>
          </w:p>
        </w:tc>
      </w:tr>
      <w:tr w:rsidR="00DD51F3" w:rsidRPr="00F0427C" w14:paraId="66CC7CC5" w14:textId="77777777" w:rsidTr="00DD51F3">
        <w:trPr>
          <w:jc w:val="center"/>
        </w:trPr>
        <w:tc>
          <w:tcPr>
            <w:tcW w:w="3045" w:type="dxa"/>
            <w:shd w:val="clear" w:color="auto" w:fill="auto"/>
            <w:tcMar>
              <w:top w:w="100" w:type="dxa"/>
              <w:left w:w="100" w:type="dxa"/>
              <w:bottom w:w="100" w:type="dxa"/>
              <w:right w:w="100" w:type="dxa"/>
            </w:tcMar>
          </w:tcPr>
          <w:p w14:paraId="55982913"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Supervisión</w:t>
            </w:r>
          </w:p>
        </w:tc>
        <w:tc>
          <w:tcPr>
            <w:tcW w:w="6315" w:type="dxa"/>
            <w:shd w:val="clear" w:color="auto" w:fill="auto"/>
            <w:tcMar>
              <w:top w:w="100" w:type="dxa"/>
              <w:left w:w="100" w:type="dxa"/>
              <w:bottom w:w="100" w:type="dxa"/>
              <w:right w:w="100" w:type="dxa"/>
            </w:tcMar>
          </w:tcPr>
          <w:p w14:paraId="496C9CE9"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Eleazar Morales Vázquez (principal) Abril González de la Cruz (apoya)</w:t>
            </w:r>
          </w:p>
        </w:tc>
      </w:tr>
      <w:tr w:rsidR="00DD51F3" w:rsidRPr="00F0427C" w14:paraId="3323AF47" w14:textId="77777777" w:rsidTr="00DD51F3">
        <w:trPr>
          <w:jc w:val="center"/>
        </w:trPr>
        <w:tc>
          <w:tcPr>
            <w:tcW w:w="3045" w:type="dxa"/>
            <w:shd w:val="clear" w:color="auto" w:fill="auto"/>
            <w:tcMar>
              <w:top w:w="100" w:type="dxa"/>
              <w:left w:w="100" w:type="dxa"/>
              <w:bottom w:w="100" w:type="dxa"/>
              <w:right w:w="100" w:type="dxa"/>
            </w:tcMar>
          </w:tcPr>
          <w:p w14:paraId="4DDB8182"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Administración de Proyectos</w:t>
            </w:r>
          </w:p>
        </w:tc>
        <w:tc>
          <w:tcPr>
            <w:tcW w:w="6315" w:type="dxa"/>
            <w:shd w:val="clear" w:color="auto" w:fill="auto"/>
            <w:tcMar>
              <w:top w:w="100" w:type="dxa"/>
              <w:left w:w="100" w:type="dxa"/>
              <w:bottom w:w="100" w:type="dxa"/>
              <w:right w:w="100" w:type="dxa"/>
            </w:tcMar>
          </w:tcPr>
          <w:p w14:paraId="7904404C"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Eleazar Morales Vázquez (principal) Abril González de la Cruz (apoya)</w:t>
            </w:r>
          </w:p>
        </w:tc>
      </w:tr>
      <w:tr w:rsidR="00DD51F3" w:rsidRPr="00DD51F3" w14:paraId="6AE5DDD5" w14:textId="77777777" w:rsidTr="00DD51F3">
        <w:trPr>
          <w:jc w:val="center"/>
        </w:trPr>
        <w:tc>
          <w:tcPr>
            <w:tcW w:w="3045" w:type="dxa"/>
            <w:shd w:val="clear" w:color="auto" w:fill="auto"/>
            <w:tcMar>
              <w:top w:w="100" w:type="dxa"/>
              <w:left w:w="100" w:type="dxa"/>
              <w:bottom w:w="100" w:type="dxa"/>
              <w:right w:w="100" w:type="dxa"/>
            </w:tcMar>
          </w:tcPr>
          <w:p w14:paraId="7B080072"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Adquisición de fondos</w:t>
            </w:r>
          </w:p>
        </w:tc>
        <w:tc>
          <w:tcPr>
            <w:tcW w:w="6315" w:type="dxa"/>
            <w:shd w:val="clear" w:color="auto" w:fill="auto"/>
            <w:tcMar>
              <w:top w:w="100" w:type="dxa"/>
              <w:left w:w="100" w:type="dxa"/>
              <w:bottom w:w="100" w:type="dxa"/>
              <w:right w:w="100" w:type="dxa"/>
            </w:tcMar>
          </w:tcPr>
          <w:p w14:paraId="7D060474"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No aplica</w:t>
            </w:r>
          </w:p>
        </w:tc>
      </w:tr>
    </w:tbl>
    <w:p w14:paraId="58D9B000" w14:textId="77777777" w:rsidR="00DD51F3" w:rsidRPr="00062664" w:rsidRDefault="00DD51F3" w:rsidP="00A9002E">
      <w:pPr>
        <w:spacing w:after="0" w:line="360" w:lineRule="auto"/>
        <w:ind w:left="709" w:hanging="709"/>
        <w:jc w:val="both"/>
        <w:rPr>
          <w:rFonts w:ascii="Times New Roman" w:hAnsi="Times New Roman" w:cs="Times New Roman"/>
          <w:color w:val="0563C1" w:themeColor="hyperlink"/>
          <w:sz w:val="24"/>
          <w:szCs w:val="24"/>
          <w:u w:val="single"/>
          <w:lang w:val="es-MX"/>
        </w:rPr>
      </w:pPr>
    </w:p>
    <w:sectPr w:rsidR="00DD51F3" w:rsidRPr="00062664" w:rsidSect="00DD51F3">
      <w:headerReference w:type="default" r:id="rId30"/>
      <w:footerReference w:type="default" r:id="rId31"/>
      <w:pgSz w:w="12240" w:h="15840" w:code="1"/>
      <w:pgMar w:top="1134" w:right="1701" w:bottom="567" w:left="1701"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2F6D5" w14:textId="77777777" w:rsidR="00381710" w:rsidRDefault="00381710" w:rsidP="00D34EDC">
      <w:pPr>
        <w:spacing w:after="0" w:line="240" w:lineRule="auto"/>
      </w:pPr>
      <w:r>
        <w:separator/>
      </w:r>
    </w:p>
  </w:endnote>
  <w:endnote w:type="continuationSeparator" w:id="0">
    <w:p w14:paraId="5F5B2214" w14:textId="77777777" w:rsidR="00381710" w:rsidRDefault="00381710" w:rsidP="00D3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E7533" w14:textId="552AFD90" w:rsidR="00062664" w:rsidRDefault="00062664" w:rsidP="00062664">
    <w:pPr>
      <w:pStyle w:val="Piedepgina"/>
      <w:jc w:val="center"/>
    </w:pPr>
    <w:r w:rsidRPr="00B21D7C">
      <w:rPr>
        <w:rFonts w:cstheme="minorHAnsi"/>
        <w:b/>
        <w:bCs/>
        <w:szCs w:val="16"/>
      </w:rPr>
      <w:t xml:space="preserve">Vol. </w:t>
    </w:r>
    <w:proofErr w:type="gramStart"/>
    <w:r>
      <w:rPr>
        <w:rFonts w:cstheme="minorHAnsi"/>
        <w:b/>
        <w:bCs/>
        <w:szCs w:val="16"/>
      </w:rPr>
      <w:t>10</w:t>
    </w:r>
    <w:r w:rsidRPr="00B21D7C">
      <w:rPr>
        <w:rFonts w:cstheme="minorHAnsi"/>
        <w:b/>
        <w:bCs/>
        <w:szCs w:val="16"/>
      </w:rPr>
      <w:t xml:space="preserve">  </w:t>
    </w:r>
    <w:proofErr w:type="spellStart"/>
    <w:r w:rsidRPr="00B21D7C">
      <w:rPr>
        <w:rFonts w:cstheme="minorHAnsi"/>
        <w:b/>
        <w:bCs/>
        <w:szCs w:val="16"/>
      </w:rPr>
      <w:t>Núm</w:t>
    </w:r>
    <w:proofErr w:type="spellEnd"/>
    <w:proofErr w:type="gramEnd"/>
    <w:r w:rsidRPr="00B21D7C">
      <w:rPr>
        <w:rFonts w:cstheme="minorHAnsi"/>
        <w:b/>
        <w:bCs/>
        <w:szCs w:val="16"/>
      </w:rPr>
      <w:t>. 1</w:t>
    </w:r>
    <w:r>
      <w:rPr>
        <w:rFonts w:cstheme="minorHAnsi"/>
        <w:b/>
        <w:bCs/>
        <w:szCs w:val="16"/>
      </w:rPr>
      <w:t>9</w:t>
    </w:r>
    <w:r w:rsidRPr="00B21D7C">
      <w:rPr>
        <w:rFonts w:cstheme="minorHAnsi"/>
        <w:b/>
        <w:bCs/>
        <w:szCs w:val="16"/>
      </w:rPr>
      <w:t xml:space="preserve">                   </w:t>
    </w:r>
    <w:proofErr w:type="spellStart"/>
    <w:r w:rsidRPr="00B21D7C">
      <w:rPr>
        <w:rFonts w:cstheme="minorHAnsi"/>
        <w:b/>
        <w:bCs/>
        <w:szCs w:val="16"/>
      </w:rPr>
      <w:t>Enero</w:t>
    </w:r>
    <w:proofErr w:type="spellEnd"/>
    <w:r w:rsidRPr="00B21D7C">
      <w:rPr>
        <w:rFonts w:cstheme="minorHAnsi"/>
        <w:b/>
        <w:bCs/>
        <w:szCs w:val="16"/>
      </w:rPr>
      <w:t xml:space="preserve"> – Junio 202</w:t>
    </w:r>
    <w:r>
      <w:rPr>
        <w:rFonts w:cstheme="minorHAnsi"/>
        <w:b/>
        <w:bCs/>
        <w:szCs w:val="16"/>
      </w:rPr>
      <w:t>3</w:t>
    </w:r>
    <w:r w:rsidRPr="00B21D7C">
      <w:rPr>
        <w:rFonts w:cstheme="minorHAnsi"/>
        <w:b/>
        <w:bCs/>
        <w:szCs w:val="16"/>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4F733" w14:textId="77777777" w:rsidR="00381710" w:rsidRDefault="00381710" w:rsidP="00D34EDC">
      <w:pPr>
        <w:spacing w:after="0" w:line="240" w:lineRule="auto"/>
      </w:pPr>
      <w:r>
        <w:separator/>
      </w:r>
    </w:p>
  </w:footnote>
  <w:footnote w:type="continuationSeparator" w:id="0">
    <w:p w14:paraId="0240727B" w14:textId="77777777" w:rsidR="00381710" w:rsidRDefault="00381710" w:rsidP="00D3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0F7B" w14:textId="4FBF98F2" w:rsidR="00062664" w:rsidRDefault="00062664" w:rsidP="00062664">
    <w:pPr>
      <w:pStyle w:val="Encabezado"/>
      <w:jc w:val="center"/>
    </w:pPr>
    <w:r>
      <w:rPr>
        <w:noProof/>
        <w:lang w:eastAsia="es-MX"/>
      </w:rPr>
      <w:drawing>
        <wp:inline distT="0" distB="0" distL="0" distR="0" wp14:anchorId="045B69C3" wp14:editId="30C32608">
          <wp:extent cx="5612130" cy="608330"/>
          <wp:effectExtent l="0" t="0" r="7620" b="127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9016A"/>
    <w:multiLevelType w:val="hybridMultilevel"/>
    <w:tmpl w:val="098E0EB6"/>
    <w:lvl w:ilvl="0" w:tplc="08108EAC">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26374498"/>
    <w:multiLevelType w:val="hybridMultilevel"/>
    <w:tmpl w:val="5F0846A4"/>
    <w:lvl w:ilvl="0" w:tplc="FA205756">
      <w:start w:val="1"/>
      <w:numFmt w:val="decimal"/>
      <w:lvlText w:val="%1)"/>
      <w:lvlJc w:val="left"/>
      <w:pPr>
        <w:ind w:left="720" w:hanging="360"/>
      </w:pPr>
      <w:rPr>
        <w:i/>
        <w:i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3C41F67"/>
    <w:multiLevelType w:val="hybridMultilevel"/>
    <w:tmpl w:val="F8DE0734"/>
    <w:lvl w:ilvl="0" w:tplc="040A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40CE6514"/>
    <w:multiLevelType w:val="hybridMultilevel"/>
    <w:tmpl w:val="FA0E7B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7861A6F"/>
    <w:multiLevelType w:val="hybridMultilevel"/>
    <w:tmpl w:val="3D4E23B6"/>
    <w:lvl w:ilvl="0" w:tplc="FFFFFFFF">
      <w:start w:val="1"/>
      <w:numFmt w:val="bullet"/>
      <w:lvlText w:val=""/>
      <w:lvlJc w:val="left"/>
      <w:pPr>
        <w:ind w:left="1428" w:hanging="360"/>
      </w:pPr>
      <w:rPr>
        <w:rFonts w:ascii="Symbol" w:hAnsi="Symbol" w:hint="default"/>
      </w:rPr>
    </w:lvl>
    <w:lvl w:ilvl="1" w:tplc="040A0001">
      <w:start w:val="1"/>
      <w:numFmt w:val="bullet"/>
      <w:lvlText w:val=""/>
      <w:lvlJc w:val="left"/>
      <w:pPr>
        <w:ind w:left="2148" w:hanging="360"/>
      </w:pPr>
      <w:rPr>
        <w:rFonts w:ascii="Symbol" w:hAnsi="Symbol"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5B9F2575"/>
    <w:multiLevelType w:val="hybridMultilevel"/>
    <w:tmpl w:val="FAE012EA"/>
    <w:lvl w:ilvl="0" w:tplc="080A0001">
      <w:start w:val="1"/>
      <w:numFmt w:val="bullet"/>
      <w:lvlText w:val=""/>
      <w:lvlJc w:val="left"/>
      <w:pPr>
        <w:ind w:left="720" w:hanging="360"/>
      </w:pPr>
      <w:rPr>
        <w:rFonts w:ascii="Symbol" w:hAnsi="Symbol" w:hint="default"/>
      </w:rPr>
    </w:lvl>
    <w:lvl w:ilvl="1" w:tplc="1D86FBE4">
      <w:start w:val="14"/>
      <w:numFmt w:val="bullet"/>
      <w:lvlText w:val="•"/>
      <w:lvlJc w:val="left"/>
      <w:pPr>
        <w:ind w:left="1440" w:hanging="360"/>
      </w:pPr>
      <w:rPr>
        <w:rFonts w:ascii="Times New Roman" w:eastAsiaTheme="minorHAnsi" w:hAnsi="Times New Roman"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01839F1"/>
    <w:multiLevelType w:val="hybridMultilevel"/>
    <w:tmpl w:val="0C961BFE"/>
    <w:lvl w:ilvl="0" w:tplc="040A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77B4768B"/>
    <w:multiLevelType w:val="hybridMultilevel"/>
    <w:tmpl w:val="F0048E92"/>
    <w:lvl w:ilvl="0" w:tplc="040A0001">
      <w:start w:val="1"/>
      <w:numFmt w:val="bullet"/>
      <w:lvlText w:val=""/>
      <w:lvlJc w:val="left"/>
      <w:pPr>
        <w:ind w:left="1428" w:hanging="360"/>
      </w:pPr>
      <w:rPr>
        <w:rFonts w:ascii="Symbol" w:hAnsi="Symbol" w:hint="default"/>
      </w:rPr>
    </w:lvl>
    <w:lvl w:ilvl="1" w:tplc="040A0003">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num w:numId="1" w16cid:durableId="1188560963">
    <w:abstractNumId w:val="3"/>
  </w:num>
  <w:num w:numId="2" w16cid:durableId="1207715888">
    <w:abstractNumId w:val="5"/>
  </w:num>
  <w:num w:numId="3" w16cid:durableId="292832324">
    <w:abstractNumId w:val="1"/>
  </w:num>
  <w:num w:numId="4" w16cid:durableId="890581517">
    <w:abstractNumId w:val="0"/>
  </w:num>
  <w:num w:numId="5" w16cid:durableId="1400979681">
    <w:abstractNumId w:val="6"/>
  </w:num>
  <w:num w:numId="6" w16cid:durableId="1409308822">
    <w:abstractNumId w:val="2"/>
  </w:num>
  <w:num w:numId="7" w16cid:durableId="415367273">
    <w:abstractNumId w:val="7"/>
  </w:num>
  <w:num w:numId="8" w16cid:durableId="362676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05"/>
    <w:rsid w:val="00006FD7"/>
    <w:rsid w:val="000111FE"/>
    <w:rsid w:val="00046D43"/>
    <w:rsid w:val="00061CDB"/>
    <w:rsid w:val="00062664"/>
    <w:rsid w:val="00064281"/>
    <w:rsid w:val="0008181B"/>
    <w:rsid w:val="00086C7B"/>
    <w:rsid w:val="000878B9"/>
    <w:rsid w:val="00094D02"/>
    <w:rsid w:val="000A1334"/>
    <w:rsid w:val="000A3B7B"/>
    <w:rsid w:val="000B06EB"/>
    <w:rsid w:val="000C4D96"/>
    <w:rsid w:val="000C567F"/>
    <w:rsid w:val="000E2C83"/>
    <w:rsid w:val="001008CD"/>
    <w:rsid w:val="00102C77"/>
    <w:rsid w:val="001551AD"/>
    <w:rsid w:val="0015543B"/>
    <w:rsid w:val="001606E0"/>
    <w:rsid w:val="00167731"/>
    <w:rsid w:val="00167FFD"/>
    <w:rsid w:val="0017382F"/>
    <w:rsid w:val="0019204E"/>
    <w:rsid w:val="001945DB"/>
    <w:rsid w:val="001A73DC"/>
    <w:rsid w:val="001B256E"/>
    <w:rsid w:val="001C3219"/>
    <w:rsid w:val="001D65B5"/>
    <w:rsid w:val="001E137C"/>
    <w:rsid w:val="002167BC"/>
    <w:rsid w:val="00217434"/>
    <w:rsid w:val="00220831"/>
    <w:rsid w:val="00224682"/>
    <w:rsid w:val="0023421B"/>
    <w:rsid w:val="00237845"/>
    <w:rsid w:val="0026606D"/>
    <w:rsid w:val="0027773C"/>
    <w:rsid w:val="00280271"/>
    <w:rsid w:val="00281F5C"/>
    <w:rsid w:val="00292F5C"/>
    <w:rsid w:val="00293AFA"/>
    <w:rsid w:val="00296087"/>
    <w:rsid w:val="002B234A"/>
    <w:rsid w:val="002B5961"/>
    <w:rsid w:val="002E049A"/>
    <w:rsid w:val="002E4870"/>
    <w:rsid w:val="002E5DB4"/>
    <w:rsid w:val="002F771E"/>
    <w:rsid w:val="003312A1"/>
    <w:rsid w:val="00331AC2"/>
    <w:rsid w:val="00333949"/>
    <w:rsid w:val="0034417B"/>
    <w:rsid w:val="0036591D"/>
    <w:rsid w:val="0037271C"/>
    <w:rsid w:val="00381710"/>
    <w:rsid w:val="003A1907"/>
    <w:rsid w:val="003C139D"/>
    <w:rsid w:val="003E216D"/>
    <w:rsid w:val="003E71C6"/>
    <w:rsid w:val="003E7268"/>
    <w:rsid w:val="003F5472"/>
    <w:rsid w:val="004153F1"/>
    <w:rsid w:val="004177C4"/>
    <w:rsid w:val="0042071C"/>
    <w:rsid w:val="0046566D"/>
    <w:rsid w:val="00466810"/>
    <w:rsid w:val="004705D0"/>
    <w:rsid w:val="00474AD2"/>
    <w:rsid w:val="0047715F"/>
    <w:rsid w:val="00477CC1"/>
    <w:rsid w:val="00484424"/>
    <w:rsid w:val="00494FE9"/>
    <w:rsid w:val="00494FF0"/>
    <w:rsid w:val="004A28FE"/>
    <w:rsid w:val="004A5E6A"/>
    <w:rsid w:val="004A61CA"/>
    <w:rsid w:val="004A6371"/>
    <w:rsid w:val="004B134F"/>
    <w:rsid w:val="004B333F"/>
    <w:rsid w:val="004C1D41"/>
    <w:rsid w:val="004E4B36"/>
    <w:rsid w:val="00501C29"/>
    <w:rsid w:val="00512201"/>
    <w:rsid w:val="00515ACF"/>
    <w:rsid w:val="00527670"/>
    <w:rsid w:val="00542559"/>
    <w:rsid w:val="0054406F"/>
    <w:rsid w:val="0055069E"/>
    <w:rsid w:val="00555CAE"/>
    <w:rsid w:val="00566418"/>
    <w:rsid w:val="00576537"/>
    <w:rsid w:val="005C41F3"/>
    <w:rsid w:val="005C59C8"/>
    <w:rsid w:val="005D0B69"/>
    <w:rsid w:val="005D2EEC"/>
    <w:rsid w:val="005F0781"/>
    <w:rsid w:val="006230B2"/>
    <w:rsid w:val="00624456"/>
    <w:rsid w:val="00637332"/>
    <w:rsid w:val="006449CE"/>
    <w:rsid w:val="006611A0"/>
    <w:rsid w:val="006615CE"/>
    <w:rsid w:val="00673E67"/>
    <w:rsid w:val="006828BF"/>
    <w:rsid w:val="00683210"/>
    <w:rsid w:val="006929FD"/>
    <w:rsid w:val="0069519D"/>
    <w:rsid w:val="006978A6"/>
    <w:rsid w:val="006A3C46"/>
    <w:rsid w:val="006B0085"/>
    <w:rsid w:val="006B4F65"/>
    <w:rsid w:val="006B61CA"/>
    <w:rsid w:val="006C0793"/>
    <w:rsid w:val="006D6F67"/>
    <w:rsid w:val="006D7C1B"/>
    <w:rsid w:val="006F18E3"/>
    <w:rsid w:val="006F4295"/>
    <w:rsid w:val="006F4408"/>
    <w:rsid w:val="00732F71"/>
    <w:rsid w:val="00745C27"/>
    <w:rsid w:val="00754C30"/>
    <w:rsid w:val="00756FEF"/>
    <w:rsid w:val="007643BA"/>
    <w:rsid w:val="00764D27"/>
    <w:rsid w:val="00785166"/>
    <w:rsid w:val="007C5D81"/>
    <w:rsid w:val="007E542F"/>
    <w:rsid w:val="00805185"/>
    <w:rsid w:val="00816A06"/>
    <w:rsid w:val="00835BA1"/>
    <w:rsid w:val="00837F82"/>
    <w:rsid w:val="008431BC"/>
    <w:rsid w:val="008452F6"/>
    <w:rsid w:val="00850F68"/>
    <w:rsid w:val="00853463"/>
    <w:rsid w:val="00872E99"/>
    <w:rsid w:val="00876F3E"/>
    <w:rsid w:val="00885049"/>
    <w:rsid w:val="00894991"/>
    <w:rsid w:val="008E2A03"/>
    <w:rsid w:val="008E5086"/>
    <w:rsid w:val="008E61BE"/>
    <w:rsid w:val="008F0A64"/>
    <w:rsid w:val="00902F03"/>
    <w:rsid w:val="0090621F"/>
    <w:rsid w:val="009135E6"/>
    <w:rsid w:val="00920AF0"/>
    <w:rsid w:val="009275D7"/>
    <w:rsid w:val="00931EF2"/>
    <w:rsid w:val="009342D9"/>
    <w:rsid w:val="0094333B"/>
    <w:rsid w:val="0095799A"/>
    <w:rsid w:val="00962871"/>
    <w:rsid w:val="009851F0"/>
    <w:rsid w:val="00990C25"/>
    <w:rsid w:val="0099372B"/>
    <w:rsid w:val="00994E51"/>
    <w:rsid w:val="009A2969"/>
    <w:rsid w:val="009B724C"/>
    <w:rsid w:val="009C24C6"/>
    <w:rsid w:val="009D7114"/>
    <w:rsid w:val="009F0D70"/>
    <w:rsid w:val="009F345D"/>
    <w:rsid w:val="00A023D3"/>
    <w:rsid w:val="00A04426"/>
    <w:rsid w:val="00A073A2"/>
    <w:rsid w:val="00A2443E"/>
    <w:rsid w:val="00A25908"/>
    <w:rsid w:val="00A26F4C"/>
    <w:rsid w:val="00A72093"/>
    <w:rsid w:val="00A81CEC"/>
    <w:rsid w:val="00A9002E"/>
    <w:rsid w:val="00AB4314"/>
    <w:rsid w:val="00AB7C95"/>
    <w:rsid w:val="00AC67F7"/>
    <w:rsid w:val="00AE1505"/>
    <w:rsid w:val="00AE3B19"/>
    <w:rsid w:val="00AE68FC"/>
    <w:rsid w:val="00B44519"/>
    <w:rsid w:val="00B44D71"/>
    <w:rsid w:val="00B47F37"/>
    <w:rsid w:val="00B5753B"/>
    <w:rsid w:val="00B66DB0"/>
    <w:rsid w:val="00B80F8E"/>
    <w:rsid w:val="00B92F84"/>
    <w:rsid w:val="00BA28C6"/>
    <w:rsid w:val="00BC2C94"/>
    <w:rsid w:val="00BC79FB"/>
    <w:rsid w:val="00BC7EFF"/>
    <w:rsid w:val="00BD1FFC"/>
    <w:rsid w:val="00BE0CEC"/>
    <w:rsid w:val="00BE7706"/>
    <w:rsid w:val="00BF5077"/>
    <w:rsid w:val="00C05AC4"/>
    <w:rsid w:val="00C05BF8"/>
    <w:rsid w:val="00C175BC"/>
    <w:rsid w:val="00C267F3"/>
    <w:rsid w:val="00C26B44"/>
    <w:rsid w:val="00C5682D"/>
    <w:rsid w:val="00C7269D"/>
    <w:rsid w:val="00C76FDE"/>
    <w:rsid w:val="00C8219D"/>
    <w:rsid w:val="00C86819"/>
    <w:rsid w:val="00C91B4C"/>
    <w:rsid w:val="00C939EB"/>
    <w:rsid w:val="00CA3716"/>
    <w:rsid w:val="00CA7C80"/>
    <w:rsid w:val="00CB4074"/>
    <w:rsid w:val="00CB4A5E"/>
    <w:rsid w:val="00CB58BA"/>
    <w:rsid w:val="00CC123E"/>
    <w:rsid w:val="00CC76A2"/>
    <w:rsid w:val="00CD0885"/>
    <w:rsid w:val="00CD19D9"/>
    <w:rsid w:val="00CD63DD"/>
    <w:rsid w:val="00CE0ED8"/>
    <w:rsid w:val="00CE431C"/>
    <w:rsid w:val="00CF6CFA"/>
    <w:rsid w:val="00D064AF"/>
    <w:rsid w:val="00D066B5"/>
    <w:rsid w:val="00D159BA"/>
    <w:rsid w:val="00D15C11"/>
    <w:rsid w:val="00D34EDC"/>
    <w:rsid w:val="00D44EA5"/>
    <w:rsid w:val="00D64978"/>
    <w:rsid w:val="00D9130D"/>
    <w:rsid w:val="00DA6AD2"/>
    <w:rsid w:val="00DB0DF3"/>
    <w:rsid w:val="00DD3E6D"/>
    <w:rsid w:val="00DD51F3"/>
    <w:rsid w:val="00DE14C0"/>
    <w:rsid w:val="00E10E25"/>
    <w:rsid w:val="00E21B58"/>
    <w:rsid w:val="00E23B6B"/>
    <w:rsid w:val="00E23F77"/>
    <w:rsid w:val="00E2415B"/>
    <w:rsid w:val="00E437C1"/>
    <w:rsid w:val="00E460B2"/>
    <w:rsid w:val="00E75B00"/>
    <w:rsid w:val="00E86958"/>
    <w:rsid w:val="00EA4A04"/>
    <w:rsid w:val="00EB133E"/>
    <w:rsid w:val="00EB50C2"/>
    <w:rsid w:val="00EC1B09"/>
    <w:rsid w:val="00EC4C93"/>
    <w:rsid w:val="00EC7310"/>
    <w:rsid w:val="00ED24FF"/>
    <w:rsid w:val="00EE108C"/>
    <w:rsid w:val="00EE2DC5"/>
    <w:rsid w:val="00EE6177"/>
    <w:rsid w:val="00EF11B3"/>
    <w:rsid w:val="00F02554"/>
    <w:rsid w:val="00F0427C"/>
    <w:rsid w:val="00F11297"/>
    <w:rsid w:val="00F14EF4"/>
    <w:rsid w:val="00F17A2C"/>
    <w:rsid w:val="00F24BD1"/>
    <w:rsid w:val="00F25414"/>
    <w:rsid w:val="00F338FB"/>
    <w:rsid w:val="00F51A25"/>
    <w:rsid w:val="00F52B05"/>
    <w:rsid w:val="00F54216"/>
    <w:rsid w:val="00F57AE4"/>
    <w:rsid w:val="00F65A57"/>
    <w:rsid w:val="00F8076F"/>
    <w:rsid w:val="00F90A22"/>
    <w:rsid w:val="00F92CA4"/>
    <w:rsid w:val="00FA6A9C"/>
    <w:rsid w:val="00FC339C"/>
    <w:rsid w:val="00FC62EF"/>
    <w:rsid w:val="00FD7102"/>
    <w:rsid w:val="00FE689D"/>
    <w:rsid w:val="00FF04F5"/>
    <w:rsid w:val="00FF2B4E"/>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24090"/>
  <w15:chartTrackingRefBased/>
  <w15:docId w15:val="{C7CA5405-C084-40E6-85FF-73C7B6D1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3">
    <w:name w:val="heading 3"/>
    <w:basedOn w:val="Normal"/>
    <w:next w:val="Normal"/>
    <w:link w:val="Ttulo3Car"/>
    <w:rsid w:val="00DD51F3"/>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9D7114"/>
    <w:rPr>
      <w:b/>
      <w:bCs/>
    </w:rPr>
  </w:style>
  <w:style w:type="character" w:styleId="Hipervnculo">
    <w:name w:val="Hyperlink"/>
    <w:basedOn w:val="Fuentedeprrafopredeter"/>
    <w:uiPriority w:val="99"/>
    <w:unhideWhenUsed/>
    <w:rsid w:val="0095799A"/>
    <w:rPr>
      <w:color w:val="0563C1" w:themeColor="hyperlink"/>
      <w:u w:val="single"/>
    </w:rPr>
  </w:style>
  <w:style w:type="paragraph" w:styleId="Descripcin">
    <w:name w:val="caption"/>
    <w:basedOn w:val="Normal"/>
    <w:next w:val="Normal"/>
    <w:uiPriority w:val="35"/>
    <w:qFormat/>
    <w:rsid w:val="009275D7"/>
    <w:pPr>
      <w:spacing w:after="200" w:line="240" w:lineRule="auto"/>
    </w:pPr>
    <w:rPr>
      <w:rFonts w:ascii="Calibri" w:eastAsia="Calibri" w:hAnsi="Calibri" w:cs="SimSun"/>
      <w:i/>
      <w:iCs/>
      <w:color w:val="44546A"/>
      <w:sz w:val="18"/>
      <w:szCs w:val="18"/>
      <w:lang w:val="es-MX"/>
    </w:rPr>
  </w:style>
  <w:style w:type="paragraph" w:styleId="Prrafodelista">
    <w:name w:val="List Paragraph"/>
    <w:basedOn w:val="Normal"/>
    <w:uiPriority w:val="34"/>
    <w:qFormat/>
    <w:rsid w:val="009275D7"/>
    <w:pPr>
      <w:ind w:left="720"/>
      <w:contextualSpacing/>
    </w:pPr>
    <w:rPr>
      <w:rFonts w:ascii="Calibri" w:eastAsia="Calibri" w:hAnsi="Calibri" w:cs="SimSun"/>
      <w:lang w:val="es-MX"/>
    </w:rPr>
  </w:style>
  <w:style w:type="table" w:styleId="Tablaconcuadrcula">
    <w:name w:val="Table Grid"/>
    <w:basedOn w:val="Tablanormal"/>
    <w:uiPriority w:val="39"/>
    <w:rsid w:val="00094D02"/>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94D02"/>
    <w:rPr>
      <w:sz w:val="16"/>
      <w:szCs w:val="16"/>
    </w:rPr>
  </w:style>
  <w:style w:type="paragraph" w:styleId="Textocomentario">
    <w:name w:val="annotation text"/>
    <w:basedOn w:val="Normal"/>
    <w:link w:val="TextocomentarioCar"/>
    <w:uiPriority w:val="99"/>
    <w:semiHidden/>
    <w:unhideWhenUsed/>
    <w:rsid w:val="00094D02"/>
    <w:pPr>
      <w:spacing w:line="240" w:lineRule="auto"/>
    </w:pPr>
    <w:rPr>
      <w:rFonts w:ascii="Calibri" w:eastAsia="Calibri" w:hAnsi="Calibri" w:cs="SimSun"/>
      <w:sz w:val="20"/>
      <w:szCs w:val="20"/>
      <w:lang w:val="es-MX"/>
    </w:rPr>
  </w:style>
  <w:style w:type="character" w:customStyle="1" w:styleId="TextocomentarioCar">
    <w:name w:val="Texto comentario Car"/>
    <w:basedOn w:val="Fuentedeprrafopredeter"/>
    <w:link w:val="Textocomentario"/>
    <w:uiPriority w:val="99"/>
    <w:semiHidden/>
    <w:rsid w:val="00094D02"/>
    <w:rPr>
      <w:rFonts w:ascii="Calibri" w:eastAsia="Calibri" w:hAnsi="Calibri" w:cs="SimSun"/>
      <w:sz w:val="20"/>
      <w:szCs w:val="20"/>
    </w:rPr>
  </w:style>
  <w:style w:type="paragraph" w:styleId="Textodeglobo">
    <w:name w:val="Balloon Text"/>
    <w:basedOn w:val="Normal"/>
    <w:link w:val="TextodegloboCar"/>
    <w:uiPriority w:val="99"/>
    <w:semiHidden/>
    <w:unhideWhenUsed/>
    <w:rsid w:val="00094D0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4D02"/>
    <w:rPr>
      <w:rFonts w:ascii="Segoe UI" w:hAnsi="Segoe UI" w:cs="Segoe UI"/>
      <w:sz w:val="18"/>
      <w:szCs w:val="18"/>
      <w:lang w:val="en-US"/>
    </w:rPr>
  </w:style>
  <w:style w:type="character" w:styleId="Hipervnculovisitado">
    <w:name w:val="FollowedHyperlink"/>
    <w:basedOn w:val="Fuentedeprrafopredeter"/>
    <w:uiPriority w:val="99"/>
    <w:semiHidden/>
    <w:unhideWhenUsed/>
    <w:rsid w:val="00FF2B4E"/>
    <w:rPr>
      <w:color w:val="954F72" w:themeColor="followedHyperlink"/>
      <w:u w:val="single"/>
    </w:rPr>
  </w:style>
  <w:style w:type="character" w:styleId="Mencinsinresolver">
    <w:name w:val="Unresolved Mention"/>
    <w:basedOn w:val="Fuentedeprrafopredeter"/>
    <w:uiPriority w:val="99"/>
    <w:semiHidden/>
    <w:unhideWhenUsed/>
    <w:rsid w:val="003E216D"/>
    <w:rPr>
      <w:color w:val="605E5C"/>
      <w:shd w:val="clear" w:color="auto" w:fill="E1DFDD"/>
    </w:rPr>
  </w:style>
  <w:style w:type="paragraph" w:styleId="Textonotapie">
    <w:name w:val="footnote text"/>
    <w:basedOn w:val="Normal"/>
    <w:link w:val="TextonotapieCar"/>
    <w:uiPriority w:val="99"/>
    <w:semiHidden/>
    <w:unhideWhenUsed/>
    <w:rsid w:val="00D34ED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34EDC"/>
    <w:rPr>
      <w:sz w:val="20"/>
      <w:szCs w:val="20"/>
      <w:lang w:val="en-US"/>
    </w:rPr>
  </w:style>
  <w:style w:type="character" w:styleId="Refdenotaalpie">
    <w:name w:val="footnote reference"/>
    <w:basedOn w:val="Fuentedeprrafopredeter"/>
    <w:uiPriority w:val="99"/>
    <w:semiHidden/>
    <w:unhideWhenUsed/>
    <w:rsid w:val="00D34EDC"/>
    <w:rPr>
      <w:vertAlign w:val="superscript"/>
    </w:rPr>
  </w:style>
  <w:style w:type="table" w:styleId="Tablacontema">
    <w:name w:val="Table Theme"/>
    <w:basedOn w:val="Tablanormal"/>
    <w:uiPriority w:val="99"/>
    <w:rsid w:val="00EC4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A9002E"/>
    <w:pPr>
      <w:spacing w:after="0" w:line="240" w:lineRule="auto"/>
    </w:pPr>
    <w:rPr>
      <w:lang w:val="en-US"/>
    </w:rPr>
  </w:style>
  <w:style w:type="paragraph" w:styleId="Asuntodelcomentario">
    <w:name w:val="annotation subject"/>
    <w:basedOn w:val="Textocomentario"/>
    <w:next w:val="Textocomentario"/>
    <w:link w:val="AsuntodelcomentarioCar"/>
    <w:uiPriority w:val="99"/>
    <w:semiHidden/>
    <w:unhideWhenUsed/>
    <w:rsid w:val="006F4408"/>
    <w:rPr>
      <w:rFonts w:asciiTheme="minorHAnsi" w:eastAsiaTheme="minorHAnsi" w:hAnsiTheme="minorHAnsi" w:cstheme="minorBidi"/>
      <w:b/>
      <w:bCs/>
      <w:lang w:val="en-US"/>
    </w:rPr>
  </w:style>
  <w:style w:type="character" w:customStyle="1" w:styleId="AsuntodelcomentarioCar">
    <w:name w:val="Asunto del comentario Car"/>
    <w:basedOn w:val="TextocomentarioCar"/>
    <w:link w:val="Asuntodelcomentario"/>
    <w:uiPriority w:val="99"/>
    <w:semiHidden/>
    <w:rsid w:val="006F4408"/>
    <w:rPr>
      <w:rFonts w:ascii="Calibri" w:eastAsia="Calibri" w:hAnsi="Calibri" w:cs="SimSun"/>
      <w:b/>
      <w:bCs/>
      <w:sz w:val="20"/>
      <w:szCs w:val="20"/>
      <w:lang w:val="en-US"/>
    </w:rPr>
  </w:style>
  <w:style w:type="paragraph" w:styleId="HTMLconformatoprevio">
    <w:name w:val="HTML Preformatted"/>
    <w:basedOn w:val="Normal"/>
    <w:link w:val="HTMLconformatoprevioCar"/>
    <w:uiPriority w:val="99"/>
    <w:unhideWhenUsed/>
    <w:rsid w:val="00062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rsid w:val="00062664"/>
    <w:rPr>
      <w:rFonts w:ascii="Courier New" w:hAnsi="Courier New" w:cs="Courier New"/>
      <w:sz w:val="20"/>
      <w:szCs w:val="20"/>
      <w:lang w:val="es-ES_tradnl" w:eastAsia="es-ES_tradnl"/>
    </w:rPr>
  </w:style>
  <w:style w:type="paragraph" w:styleId="Encabezado">
    <w:name w:val="header"/>
    <w:basedOn w:val="Normal"/>
    <w:link w:val="EncabezadoCar"/>
    <w:uiPriority w:val="99"/>
    <w:unhideWhenUsed/>
    <w:rsid w:val="000626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2664"/>
    <w:rPr>
      <w:lang w:val="en-US"/>
    </w:rPr>
  </w:style>
  <w:style w:type="paragraph" w:styleId="Piedepgina">
    <w:name w:val="footer"/>
    <w:basedOn w:val="Normal"/>
    <w:link w:val="PiedepginaCar"/>
    <w:uiPriority w:val="99"/>
    <w:unhideWhenUsed/>
    <w:rsid w:val="000626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2664"/>
    <w:rPr>
      <w:lang w:val="en-US"/>
    </w:rPr>
  </w:style>
  <w:style w:type="character" w:customStyle="1" w:styleId="Ttulo3Car">
    <w:name w:val="Título 3 Car"/>
    <w:basedOn w:val="Fuentedeprrafopredeter"/>
    <w:link w:val="Ttulo3"/>
    <w:rsid w:val="00DD51F3"/>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90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hyperlink" Target="https://www.semanticscholar.org/paper/Motivating-Students-in-the-EFL-Classroom%3A-A-Case-of-Bahous-Bacha/fe659faa086b6515601d0b237d0ec334e51c4c9c" TargetMode="External"/><Relationship Id="rId26" Type="http://schemas.openxmlformats.org/officeDocument/2006/relationships/hyperlink" Target="https://dialnet.unirioja.es/servlet/articulo?codigo=2049745" TargetMode="External"/><Relationship Id="rId3" Type="http://schemas.openxmlformats.org/officeDocument/2006/relationships/styles" Target="styles.xml"/><Relationship Id="rId21" Type="http://schemas.openxmlformats.org/officeDocument/2006/relationships/hyperlink" Target="https://doi.org/10.32870/dse.v0i23.780"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hyperlink" Target="https://www.redalyc.org/articulo.oa?id=5620991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desaludpsicologos.es/el-miedo-al-fracaso/" TargetMode="External"/><Relationship Id="rId29" Type="http://schemas.openxmlformats.org/officeDocument/2006/relationships/hyperlink" Target="https://psicologiaymente.com/psicologia/teoria-motivaciones-david-mcclella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redalyc.org/articulo.oa?id=61376548200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www.redalyc.org/articulo.oa?id=180432137013" TargetMode="External"/><Relationship Id="rId28" Type="http://schemas.openxmlformats.org/officeDocument/2006/relationships/hyperlink" Target="https://www.neuroespai.com/la-motivacion-academica/" TargetMode="External"/><Relationship Id="rId10" Type="http://schemas.openxmlformats.org/officeDocument/2006/relationships/image" Target="media/image3.png"/><Relationship Id="rId19" Type="http://schemas.openxmlformats.org/officeDocument/2006/relationships/hyperlink" Target="https://www.redalyc.org/articulo.oa?id=561058729007"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www.redalyc.org/articulo.oa?id=349851780055" TargetMode="External"/><Relationship Id="rId27" Type="http://schemas.openxmlformats.org/officeDocument/2006/relationships/hyperlink" Target="https://www.redalyc.org/articulo.oa?id=243129663009" TargetMode="External"/><Relationship Id="rId30" Type="http://schemas.openxmlformats.org/officeDocument/2006/relationships/header" Target="header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D2185-320F-4795-A97A-34C24E0A7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28</Pages>
  <Words>8365</Words>
  <Characters>46012</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estela13rodri08@outlook.es</dc:creator>
  <cp:keywords/>
  <dc:description/>
  <cp:lastModifiedBy>Gustavo Toledo</cp:lastModifiedBy>
  <cp:revision>6</cp:revision>
  <dcterms:created xsi:type="dcterms:W3CDTF">2023-03-16T01:11:00Z</dcterms:created>
  <dcterms:modified xsi:type="dcterms:W3CDTF">2023-06-28T00:47:00Z</dcterms:modified>
</cp:coreProperties>
</file>